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E46" w:rsidRPr="00703C8A" w:rsidRDefault="007E756D" w:rsidP="007E756D">
      <w:pPr>
        <w:pStyle w:val="a3"/>
        <w:ind w:firstLine="709"/>
        <w:jc w:val="both"/>
      </w:pPr>
      <w:r w:rsidRPr="00703C8A">
        <w:t xml:space="preserve">Рабочая программа физике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w:t>
      </w:r>
      <w:proofErr w:type="spellStart"/>
      <w:r w:rsidRPr="00703C8A">
        <w:t>метапредметным</w:t>
      </w:r>
      <w:proofErr w:type="spellEnd"/>
      <w:r w:rsidRPr="00703C8A">
        <w:t xml:space="preserve">, предметным) на основе программы: Программа основного общего образования. </w:t>
      </w:r>
      <w:r w:rsidR="00162E46" w:rsidRPr="00703C8A">
        <w:t xml:space="preserve">Физика. 7—9 </w:t>
      </w:r>
      <w:proofErr w:type="gramStart"/>
      <w:r w:rsidR="00162E46" w:rsidRPr="00703C8A">
        <w:t>классы :</w:t>
      </w:r>
      <w:proofErr w:type="gramEnd"/>
      <w:r w:rsidR="00162E46" w:rsidRPr="00703C8A">
        <w:t xml:space="preserve"> рабочая программа к линии УМК И. М. </w:t>
      </w:r>
      <w:proofErr w:type="spellStart"/>
      <w:r w:rsidR="00162E46" w:rsidRPr="00703C8A">
        <w:t>Перышкина</w:t>
      </w:r>
      <w:proofErr w:type="spellEnd"/>
      <w:r w:rsidR="00162E46" w:rsidRPr="00703C8A">
        <w:t xml:space="preserve">, Е. М. </w:t>
      </w:r>
      <w:proofErr w:type="spellStart"/>
      <w:r w:rsidR="00162E46" w:rsidRPr="00703C8A">
        <w:t>Гутник</w:t>
      </w:r>
      <w:proofErr w:type="spellEnd"/>
      <w:r w:rsidR="00162E46" w:rsidRPr="00703C8A">
        <w:t>, А. И. Иванова / Е. М. </w:t>
      </w:r>
      <w:proofErr w:type="spellStart"/>
      <w:r w:rsidR="00162E46" w:rsidRPr="00703C8A">
        <w:t>Гутник</w:t>
      </w:r>
      <w:proofErr w:type="spellEnd"/>
      <w:r w:rsidR="00162E46" w:rsidRPr="00703C8A">
        <w:t xml:space="preserve">, М. А. Петрова, О. А. Черникова. — </w:t>
      </w:r>
      <w:proofErr w:type="gramStart"/>
      <w:r w:rsidR="00162E46" w:rsidRPr="00703C8A">
        <w:t>Москва :</w:t>
      </w:r>
      <w:proofErr w:type="gramEnd"/>
      <w:r w:rsidR="00162E46" w:rsidRPr="00703C8A">
        <w:t xml:space="preserve"> Просвещение, 2021.</w:t>
      </w:r>
    </w:p>
    <w:p w:rsidR="007E756D" w:rsidRPr="00703C8A" w:rsidRDefault="007E756D" w:rsidP="007E756D">
      <w:pPr>
        <w:pStyle w:val="a3"/>
        <w:ind w:firstLine="709"/>
        <w:jc w:val="both"/>
      </w:pPr>
      <w:r w:rsidRPr="00703C8A">
        <w:t>Учебники:</w:t>
      </w:r>
    </w:p>
    <w:p w:rsidR="007E756D" w:rsidRPr="00703C8A" w:rsidRDefault="007E756D" w:rsidP="007E756D">
      <w:pPr>
        <w:pStyle w:val="a3"/>
        <w:ind w:firstLine="709"/>
        <w:jc w:val="both"/>
      </w:pPr>
      <w:proofErr w:type="spellStart"/>
      <w:r w:rsidRPr="00703C8A">
        <w:t>Перышкин</w:t>
      </w:r>
      <w:proofErr w:type="spellEnd"/>
      <w:r w:rsidRPr="00703C8A">
        <w:t>, А.В. Физика. 7 класс: учебник / А.В. </w:t>
      </w:r>
      <w:proofErr w:type="spellStart"/>
      <w:r w:rsidRPr="00703C8A">
        <w:t>Перышкин</w:t>
      </w:r>
      <w:proofErr w:type="spellEnd"/>
      <w:r w:rsidRPr="00703C8A">
        <w:t>. – М.: Дрофа, 2016. – 224 с.</w:t>
      </w:r>
    </w:p>
    <w:p w:rsidR="007E756D" w:rsidRPr="00703C8A" w:rsidRDefault="007E756D" w:rsidP="007E756D">
      <w:pPr>
        <w:pStyle w:val="a3"/>
        <w:ind w:firstLine="709"/>
        <w:jc w:val="both"/>
      </w:pPr>
      <w:proofErr w:type="spellStart"/>
      <w:r w:rsidRPr="00703C8A">
        <w:t>Перышкин</w:t>
      </w:r>
      <w:proofErr w:type="spellEnd"/>
      <w:r w:rsidRPr="00703C8A">
        <w:t>, А.В. Физика. 8 класс: учебник / А.В. </w:t>
      </w:r>
      <w:proofErr w:type="spellStart"/>
      <w:r w:rsidRPr="00703C8A">
        <w:t>Перышкин</w:t>
      </w:r>
      <w:proofErr w:type="spellEnd"/>
      <w:r w:rsidRPr="00703C8A">
        <w:t>. – М.: Дрофа, 2016. – 240 с.</w:t>
      </w:r>
    </w:p>
    <w:p w:rsidR="007E756D" w:rsidRPr="00703C8A" w:rsidRDefault="007E756D" w:rsidP="007E756D">
      <w:pPr>
        <w:pStyle w:val="a3"/>
        <w:ind w:firstLine="709"/>
        <w:jc w:val="both"/>
      </w:pPr>
      <w:proofErr w:type="spellStart"/>
      <w:r w:rsidRPr="00703C8A">
        <w:t>Перышкин</w:t>
      </w:r>
      <w:proofErr w:type="spellEnd"/>
      <w:r w:rsidRPr="00703C8A">
        <w:t>, А.В. Физика. 9 класс: учебник / А.В. </w:t>
      </w:r>
      <w:proofErr w:type="spellStart"/>
      <w:r w:rsidRPr="00703C8A">
        <w:t>Перышкин</w:t>
      </w:r>
      <w:proofErr w:type="spellEnd"/>
      <w:r w:rsidR="00B805CA" w:rsidRPr="00703C8A">
        <w:t>, Е.М. </w:t>
      </w:r>
      <w:proofErr w:type="spellStart"/>
      <w:r w:rsidR="00B805CA" w:rsidRPr="00703C8A">
        <w:t>Гутник</w:t>
      </w:r>
      <w:proofErr w:type="spellEnd"/>
      <w:r w:rsidRPr="00703C8A">
        <w:t>. – М.: Дрофа, 2016. – 320 с.</w:t>
      </w:r>
    </w:p>
    <w:p w:rsidR="007E756D" w:rsidRPr="00703C8A" w:rsidRDefault="007E756D" w:rsidP="007E756D">
      <w:pPr>
        <w:pStyle w:val="a3"/>
        <w:ind w:firstLine="709"/>
        <w:jc w:val="both"/>
      </w:pPr>
    </w:p>
    <w:p w:rsidR="009040A3" w:rsidRPr="00703C8A" w:rsidRDefault="009040A3" w:rsidP="001C69C1">
      <w:pPr>
        <w:pStyle w:val="a3"/>
        <w:ind w:firstLine="709"/>
        <w:jc w:val="center"/>
        <w:rPr>
          <w:rFonts w:eastAsia="Calibri"/>
          <w:b/>
          <w:lang w:eastAsia="en-US"/>
        </w:rPr>
      </w:pPr>
      <w:r w:rsidRPr="00703C8A">
        <w:rPr>
          <w:rFonts w:eastAsia="Calibri"/>
          <w:b/>
          <w:lang w:eastAsia="en-US"/>
        </w:rPr>
        <w:t>Общая характеристика учебного предмета</w:t>
      </w:r>
    </w:p>
    <w:p w:rsidR="009040A3" w:rsidRPr="00703C8A" w:rsidRDefault="00705DEA" w:rsidP="001C69C1">
      <w:pPr>
        <w:pStyle w:val="a3"/>
        <w:ind w:firstLine="709"/>
        <w:jc w:val="both"/>
        <w:rPr>
          <w:rFonts w:eastAsia="Calibri"/>
          <w:lang w:eastAsia="en-US"/>
        </w:rPr>
      </w:pPr>
      <w:r w:rsidRPr="00703C8A">
        <w:rPr>
          <w:rFonts w:eastAsia="Calibri"/>
          <w:lang w:eastAsia="en-US"/>
        </w:rPr>
        <w:t>Ф</w:t>
      </w:r>
      <w:r w:rsidR="009040A3" w:rsidRPr="00703C8A">
        <w:rPr>
          <w:rFonts w:eastAsia="Calibri"/>
          <w:lang w:eastAsia="en-US"/>
        </w:rPr>
        <w:t>изик</w:t>
      </w:r>
      <w:r w:rsidRPr="00703C8A">
        <w:rPr>
          <w:rFonts w:eastAsia="Calibri"/>
          <w:lang w:eastAsia="en-US"/>
        </w:rPr>
        <w:t>а</w:t>
      </w:r>
      <w:r w:rsidR="009040A3" w:rsidRPr="00703C8A">
        <w:rPr>
          <w:rFonts w:eastAsia="Calibri"/>
          <w:lang w:eastAsia="en-US"/>
        </w:rPr>
        <w:t xml:space="preserve"> – системообразующий для естественнонаучных предметов, поскольку физические законы, лежащие в основе мироздания, являются основой содержания </w:t>
      </w:r>
      <w:r w:rsidRPr="00703C8A">
        <w:rPr>
          <w:rFonts w:eastAsia="Calibri"/>
          <w:lang w:eastAsia="en-US"/>
        </w:rPr>
        <w:t>предметов</w:t>
      </w:r>
      <w:r w:rsidR="009040A3" w:rsidRPr="00703C8A">
        <w:rPr>
          <w:rFonts w:eastAsia="Calibri"/>
          <w:lang w:eastAsia="en-US"/>
        </w:rPr>
        <w:t xml:space="preserve">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w:t>
      </w:r>
    </w:p>
    <w:p w:rsidR="009040A3" w:rsidRPr="00703C8A" w:rsidRDefault="009040A3" w:rsidP="001C69C1">
      <w:pPr>
        <w:pStyle w:val="a3"/>
        <w:ind w:firstLine="709"/>
        <w:jc w:val="both"/>
        <w:rPr>
          <w:rFonts w:eastAsia="Calibri"/>
          <w:lang w:eastAsia="en-US"/>
        </w:rPr>
      </w:pPr>
      <w:r w:rsidRPr="00703C8A">
        <w:rPr>
          <w:rFonts w:eastAsia="Calibri"/>
          <w:lang w:eastAsia="en-US"/>
        </w:rPr>
        <w:t>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9040A3" w:rsidRPr="00703C8A" w:rsidRDefault="009040A3" w:rsidP="001C69C1">
      <w:pPr>
        <w:pStyle w:val="a3"/>
        <w:ind w:firstLine="709"/>
        <w:jc w:val="both"/>
        <w:rPr>
          <w:rFonts w:eastAsia="Calibri"/>
          <w:lang w:eastAsia="en-US"/>
        </w:rPr>
      </w:pPr>
      <w:r w:rsidRPr="00703C8A">
        <w:rPr>
          <w:rFonts w:eastAsia="Calibri"/>
          <w:b/>
          <w:lang w:eastAsia="en-US"/>
        </w:rPr>
        <w:t xml:space="preserve">Цели </w:t>
      </w:r>
      <w:r w:rsidRPr="00703C8A">
        <w:rPr>
          <w:rFonts w:eastAsia="Calibri"/>
          <w:lang w:eastAsia="en-US"/>
        </w:rPr>
        <w:t>изучения физики в основной школе следующие:</w:t>
      </w:r>
    </w:p>
    <w:p w:rsidR="009040A3" w:rsidRPr="00703C8A" w:rsidRDefault="009040A3" w:rsidP="001C69C1">
      <w:pPr>
        <w:pStyle w:val="a3"/>
        <w:ind w:firstLine="709"/>
        <w:jc w:val="both"/>
        <w:rPr>
          <w:rFonts w:eastAsia="Calibri"/>
          <w:lang w:eastAsia="en-US"/>
        </w:rPr>
      </w:pPr>
      <w:r w:rsidRPr="00703C8A">
        <w:rPr>
          <w:rFonts w:eastAsia="Calibri"/>
          <w:lang w:eastAsia="en-US"/>
        </w:rPr>
        <w:t>– усвоение учащимися смысла основных понятий и законов физики, взаимосвязи между ними;</w:t>
      </w:r>
    </w:p>
    <w:p w:rsidR="009040A3" w:rsidRPr="00703C8A" w:rsidRDefault="009040A3" w:rsidP="001C69C1">
      <w:pPr>
        <w:pStyle w:val="a3"/>
        <w:ind w:firstLine="709"/>
        <w:jc w:val="both"/>
        <w:rPr>
          <w:rFonts w:eastAsia="Calibri"/>
          <w:lang w:eastAsia="en-US"/>
        </w:rPr>
      </w:pPr>
      <w:r w:rsidRPr="00703C8A">
        <w:rPr>
          <w:rFonts w:eastAsia="Calibri"/>
          <w:lang w:eastAsia="en-US"/>
        </w:rPr>
        <w:t>– формирование системы научных знаний о природе, ее фундаментальных законах для построения представления о физической картине мира;</w:t>
      </w:r>
    </w:p>
    <w:p w:rsidR="009040A3" w:rsidRPr="00703C8A" w:rsidRDefault="009040A3" w:rsidP="001C69C1">
      <w:pPr>
        <w:pStyle w:val="a3"/>
        <w:ind w:firstLine="709"/>
        <w:jc w:val="both"/>
        <w:rPr>
          <w:rFonts w:eastAsia="Calibri"/>
          <w:lang w:eastAsia="en-US"/>
        </w:rPr>
      </w:pPr>
      <w:r w:rsidRPr="00703C8A">
        <w:rPr>
          <w:rFonts w:eastAsia="Calibri"/>
          <w:lang w:eastAsia="en-US"/>
        </w:rPr>
        <w:t>– 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9040A3" w:rsidRPr="00703C8A" w:rsidRDefault="009040A3" w:rsidP="001C69C1">
      <w:pPr>
        <w:pStyle w:val="a3"/>
        <w:ind w:firstLine="709"/>
        <w:jc w:val="both"/>
        <w:rPr>
          <w:rFonts w:eastAsia="Calibri"/>
          <w:lang w:eastAsia="en-US"/>
        </w:rPr>
      </w:pPr>
      <w:r w:rsidRPr="00703C8A">
        <w:rPr>
          <w:rFonts w:eastAsia="Calibri"/>
          <w:lang w:eastAsia="en-US"/>
        </w:rPr>
        <w:t>– формирование убежденности в познаваемости окружающего мира и достоверности научных методов его изучения;</w:t>
      </w:r>
    </w:p>
    <w:p w:rsidR="009040A3" w:rsidRPr="00703C8A" w:rsidRDefault="009040A3" w:rsidP="001C69C1">
      <w:pPr>
        <w:pStyle w:val="a3"/>
        <w:ind w:firstLine="709"/>
        <w:jc w:val="both"/>
        <w:rPr>
          <w:rFonts w:eastAsia="Calibri"/>
          <w:lang w:eastAsia="en-US"/>
        </w:rPr>
      </w:pPr>
      <w:r w:rsidRPr="00703C8A">
        <w:rPr>
          <w:rFonts w:eastAsia="Calibri"/>
          <w:lang w:eastAsia="en-US"/>
        </w:rPr>
        <w:t>– организация экологического мышления и ценностного отношения к природе;</w:t>
      </w:r>
    </w:p>
    <w:p w:rsidR="009040A3" w:rsidRPr="00703C8A" w:rsidRDefault="009040A3" w:rsidP="001C69C1">
      <w:pPr>
        <w:pStyle w:val="a3"/>
        <w:ind w:firstLine="709"/>
        <w:jc w:val="both"/>
        <w:rPr>
          <w:rFonts w:eastAsia="Calibri"/>
          <w:lang w:eastAsia="en-US"/>
        </w:rPr>
      </w:pPr>
      <w:r w:rsidRPr="00703C8A">
        <w:rPr>
          <w:rFonts w:eastAsia="Calibri"/>
          <w:lang w:eastAsia="en-US"/>
        </w:rPr>
        <w:t>– 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9040A3" w:rsidRPr="00703C8A" w:rsidRDefault="009040A3" w:rsidP="001C69C1">
      <w:pPr>
        <w:pStyle w:val="a3"/>
        <w:ind w:firstLine="709"/>
        <w:jc w:val="both"/>
        <w:rPr>
          <w:rFonts w:eastAsia="Calibri"/>
          <w:lang w:eastAsia="en-US"/>
        </w:rPr>
      </w:pPr>
      <w:r w:rsidRPr="00703C8A">
        <w:rPr>
          <w:rFonts w:eastAsia="Calibri"/>
          <w:lang w:eastAsia="en-US"/>
        </w:rPr>
        <w:t xml:space="preserve">Достижение целей обеспечивается решением следующих </w:t>
      </w:r>
      <w:r w:rsidRPr="00703C8A">
        <w:rPr>
          <w:rFonts w:eastAsia="Calibri"/>
          <w:b/>
          <w:lang w:eastAsia="en-US"/>
        </w:rPr>
        <w:t>задач</w:t>
      </w:r>
      <w:r w:rsidRPr="00703C8A">
        <w:rPr>
          <w:rFonts w:eastAsia="Calibri"/>
          <w:lang w:eastAsia="en-US"/>
        </w:rPr>
        <w:t>:</w:t>
      </w:r>
    </w:p>
    <w:p w:rsidR="009040A3" w:rsidRPr="00703C8A" w:rsidRDefault="009040A3" w:rsidP="001C69C1">
      <w:pPr>
        <w:pStyle w:val="a3"/>
        <w:ind w:firstLine="709"/>
        <w:jc w:val="both"/>
        <w:rPr>
          <w:rFonts w:eastAsia="Calibri"/>
          <w:lang w:eastAsia="en-US"/>
        </w:rPr>
      </w:pPr>
      <w:r w:rsidRPr="00703C8A">
        <w:rPr>
          <w:rFonts w:eastAsia="Calibri"/>
          <w:lang w:eastAsia="en-US"/>
        </w:rPr>
        <w:t>– знакомство учащихся с методом научного познания и методами исследования объектов и явлений природы;</w:t>
      </w:r>
    </w:p>
    <w:p w:rsidR="009040A3" w:rsidRPr="00703C8A" w:rsidRDefault="001C69C1" w:rsidP="001C69C1">
      <w:pPr>
        <w:pStyle w:val="a3"/>
        <w:ind w:firstLine="709"/>
        <w:jc w:val="both"/>
        <w:rPr>
          <w:rFonts w:eastAsia="Calibri"/>
          <w:lang w:eastAsia="en-US"/>
        </w:rPr>
      </w:pPr>
      <w:r w:rsidRPr="00703C8A">
        <w:rPr>
          <w:rFonts w:eastAsia="Calibri"/>
          <w:lang w:eastAsia="en-US"/>
        </w:rPr>
        <w:t>– </w:t>
      </w:r>
      <w:r w:rsidR="009040A3" w:rsidRPr="00703C8A">
        <w:rPr>
          <w:rFonts w:eastAsia="Calibri"/>
          <w:lang w:eastAsia="en-US"/>
        </w:rPr>
        <w:t>приобретение учащи</w:t>
      </w:r>
      <w:r w:rsidRPr="00703C8A">
        <w:rPr>
          <w:rFonts w:eastAsia="Calibri"/>
          <w:lang w:eastAsia="en-US"/>
        </w:rPr>
        <w:t>мися знаний о механических, теп</w:t>
      </w:r>
      <w:r w:rsidR="009040A3" w:rsidRPr="00703C8A">
        <w:rPr>
          <w:rFonts w:eastAsia="Calibri"/>
          <w:lang w:eastAsia="en-US"/>
        </w:rPr>
        <w:t>ловых, электромагнитных и кв</w:t>
      </w:r>
      <w:r w:rsidRPr="00703C8A">
        <w:rPr>
          <w:rFonts w:eastAsia="Calibri"/>
          <w:lang w:eastAsia="en-US"/>
        </w:rPr>
        <w:t>антовых явлениях, физиче</w:t>
      </w:r>
      <w:r w:rsidR="009040A3" w:rsidRPr="00703C8A">
        <w:rPr>
          <w:rFonts w:eastAsia="Calibri"/>
          <w:lang w:eastAsia="en-US"/>
        </w:rPr>
        <w:t>ских величинах, характеризующих эти явления;</w:t>
      </w:r>
    </w:p>
    <w:p w:rsidR="009040A3" w:rsidRPr="00703C8A" w:rsidRDefault="001C69C1" w:rsidP="001C69C1">
      <w:pPr>
        <w:pStyle w:val="a3"/>
        <w:ind w:firstLine="709"/>
        <w:jc w:val="both"/>
        <w:rPr>
          <w:rFonts w:eastAsia="Calibri"/>
          <w:lang w:eastAsia="en-US"/>
        </w:rPr>
      </w:pPr>
      <w:r w:rsidRPr="00703C8A">
        <w:rPr>
          <w:rFonts w:eastAsia="Calibri"/>
          <w:lang w:eastAsia="en-US"/>
        </w:rPr>
        <w:lastRenderedPageBreak/>
        <w:t>– </w:t>
      </w:r>
      <w:r w:rsidR="009040A3" w:rsidRPr="00703C8A">
        <w:rPr>
          <w:rFonts w:eastAsia="Calibri"/>
          <w:lang w:eastAsia="en-US"/>
        </w:rPr>
        <w:t>формирование у учащихся умений наблюдать природные явления и выполнять опыты, лабораторные работы и экспериментальные иссле</w:t>
      </w:r>
      <w:r w:rsidRPr="00703C8A">
        <w:rPr>
          <w:rFonts w:eastAsia="Calibri"/>
          <w:lang w:eastAsia="en-US"/>
        </w:rPr>
        <w:t>дования с использованием измери</w:t>
      </w:r>
      <w:r w:rsidR="009040A3" w:rsidRPr="00703C8A">
        <w:rPr>
          <w:rFonts w:eastAsia="Calibri"/>
          <w:lang w:eastAsia="en-US"/>
        </w:rPr>
        <w:t>тельных приборов, широко применяемых в практической жизни;</w:t>
      </w:r>
    </w:p>
    <w:p w:rsidR="001C69C1" w:rsidRPr="00703C8A" w:rsidRDefault="001C69C1" w:rsidP="001C69C1">
      <w:pPr>
        <w:pStyle w:val="a3"/>
        <w:ind w:firstLine="709"/>
        <w:jc w:val="both"/>
        <w:rPr>
          <w:rFonts w:eastAsia="Calibri"/>
          <w:lang w:eastAsia="en-US"/>
        </w:rPr>
      </w:pPr>
      <w:r w:rsidRPr="00703C8A">
        <w:rPr>
          <w:rFonts w:eastAsia="Calibri"/>
          <w:lang w:eastAsia="en-US"/>
        </w:rPr>
        <w:t>– </w:t>
      </w:r>
      <w:r w:rsidR="009040A3" w:rsidRPr="00703C8A">
        <w:rPr>
          <w:rFonts w:eastAsia="Calibri"/>
          <w:lang w:eastAsia="en-US"/>
        </w:rPr>
        <w:t>овладение учащим</w:t>
      </w:r>
      <w:r w:rsidRPr="00703C8A">
        <w:rPr>
          <w:rFonts w:eastAsia="Calibri"/>
          <w:lang w:eastAsia="en-US"/>
        </w:rPr>
        <w:t>ися такими общенаучными понятия</w:t>
      </w:r>
      <w:r w:rsidR="009040A3" w:rsidRPr="00703C8A">
        <w:rPr>
          <w:rFonts w:eastAsia="Calibri"/>
          <w:lang w:eastAsia="en-US"/>
        </w:rPr>
        <w:t>ми, как природное явление, эмпирически установленный факт, проблема, гипотеза, теоретический вывод, результат экспериментальной проверки;</w:t>
      </w:r>
    </w:p>
    <w:p w:rsidR="001C69C1" w:rsidRPr="00703C8A" w:rsidRDefault="001C69C1" w:rsidP="001C69C1">
      <w:pPr>
        <w:pStyle w:val="a3"/>
        <w:ind w:firstLine="709"/>
        <w:jc w:val="both"/>
        <w:rPr>
          <w:rFonts w:eastAsia="Calibri"/>
          <w:lang w:eastAsia="en-US"/>
        </w:rPr>
      </w:pPr>
      <w:r w:rsidRPr="00703C8A">
        <w:rPr>
          <w:rFonts w:eastAsia="Calibri"/>
          <w:lang w:eastAsia="en-US"/>
        </w:rPr>
        <w:t>– </w:t>
      </w:r>
      <w:r w:rsidR="009040A3" w:rsidRPr="00703C8A">
        <w:rPr>
          <w:rFonts w:eastAsia="Calibri"/>
          <w:lang w:eastAsia="en-US"/>
        </w:rPr>
        <w:t>понимание учащимися отличий научных</w:t>
      </w:r>
      <w:r w:rsidRPr="00703C8A">
        <w:rPr>
          <w:rFonts w:eastAsia="Calibri"/>
          <w:lang w:eastAsia="en-US"/>
        </w:rPr>
        <w:t xml:space="preserve"> данных от не</w:t>
      </w:r>
      <w:r w:rsidR="009040A3" w:rsidRPr="00703C8A">
        <w:rPr>
          <w:rFonts w:eastAsia="Calibri"/>
          <w:lang w:eastAsia="en-US"/>
        </w:rPr>
        <w:t>проверенной информации, ценности науки для удовлетворения бытовых, производственных и культурных потребностей человека.</w:t>
      </w:r>
    </w:p>
    <w:p w:rsidR="009D5E94" w:rsidRPr="00703C8A" w:rsidRDefault="009D5E94" w:rsidP="009D5E94">
      <w:pPr>
        <w:pStyle w:val="a3"/>
        <w:ind w:firstLine="709"/>
        <w:jc w:val="both"/>
        <w:rPr>
          <w:rStyle w:val="FontStyle14"/>
          <w:rFonts w:ascii="Times New Roman" w:hAnsi="Times New Roman" w:cs="Times New Roman"/>
          <w:sz w:val="24"/>
          <w:szCs w:val="24"/>
        </w:rPr>
      </w:pPr>
    </w:p>
    <w:p w:rsidR="009D5E94" w:rsidRPr="00703C8A" w:rsidRDefault="009D5E94" w:rsidP="009D5E94">
      <w:pPr>
        <w:pStyle w:val="a3"/>
        <w:ind w:firstLine="709"/>
        <w:jc w:val="center"/>
        <w:rPr>
          <w:rStyle w:val="FontStyle14"/>
          <w:rFonts w:ascii="Times New Roman" w:hAnsi="Times New Roman" w:cs="Times New Roman"/>
          <w:sz w:val="24"/>
          <w:szCs w:val="24"/>
        </w:rPr>
      </w:pPr>
      <w:r w:rsidRPr="00703C8A">
        <w:rPr>
          <w:rStyle w:val="FontStyle14"/>
          <w:rFonts w:ascii="Times New Roman" w:hAnsi="Times New Roman" w:cs="Times New Roman"/>
          <w:sz w:val="24"/>
          <w:szCs w:val="24"/>
        </w:rPr>
        <w:t>Планируемые результаты</w:t>
      </w:r>
      <w:r w:rsidR="00726DD7" w:rsidRPr="00703C8A">
        <w:rPr>
          <w:rStyle w:val="FontStyle14"/>
          <w:rFonts w:ascii="Times New Roman" w:hAnsi="Times New Roman" w:cs="Times New Roman"/>
          <w:sz w:val="24"/>
          <w:szCs w:val="24"/>
        </w:rPr>
        <w:t xml:space="preserve"> освоения </w:t>
      </w:r>
      <w:r w:rsidR="00705DEA" w:rsidRPr="00703C8A">
        <w:rPr>
          <w:rStyle w:val="FontStyle14"/>
          <w:rFonts w:ascii="Times New Roman" w:hAnsi="Times New Roman" w:cs="Times New Roman"/>
          <w:sz w:val="24"/>
          <w:szCs w:val="24"/>
        </w:rPr>
        <w:t>предмета</w:t>
      </w:r>
    </w:p>
    <w:p w:rsidR="00DE10E5" w:rsidRPr="00703C8A" w:rsidRDefault="00DE10E5" w:rsidP="009D5E94">
      <w:pPr>
        <w:shd w:val="clear" w:color="auto" w:fill="FFFFFF"/>
        <w:ind w:firstLine="709"/>
        <w:jc w:val="both"/>
      </w:pPr>
      <w:r w:rsidRPr="00703C8A">
        <w:rPr>
          <w:b/>
          <w:bCs/>
        </w:rPr>
        <w:t xml:space="preserve">Личностными результатами </w:t>
      </w:r>
      <w:r w:rsidRPr="00703C8A">
        <w:t>обучения физике в основной школе являются:</w:t>
      </w:r>
    </w:p>
    <w:p w:rsidR="00DE10E5" w:rsidRPr="00703C8A" w:rsidRDefault="00726DD7" w:rsidP="009D5E94">
      <w:pPr>
        <w:pStyle w:val="a3"/>
        <w:ind w:firstLine="709"/>
        <w:jc w:val="both"/>
      </w:pPr>
      <w:r w:rsidRPr="00703C8A">
        <w:t>– </w:t>
      </w:r>
      <w:proofErr w:type="spellStart"/>
      <w:r w:rsidRPr="00703C8A">
        <w:t>с</w:t>
      </w:r>
      <w:r w:rsidR="00DE10E5" w:rsidRPr="00703C8A">
        <w:t>формированность</w:t>
      </w:r>
      <w:proofErr w:type="spellEnd"/>
      <w:r w:rsidR="00DE10E5" w:rsidRPr="00703C8A">
        <w:t xml:space="preserve"> познавательных интересов на основе развития </w:t>
      </w:r>
      <w:proofErr w:type="gramStart"/>
      <w:r w:rsidR="00DE10E5" w:rsidRPr="00703C8A">
        <w:t>интеллектуальных и творческих способностей</w:t>
      </w:r>
      <w:proofErr w:type="gramEnd"/>
      <w:r w:rsidR="00DE10E5" w:rsidRPr="00703C8A">
        <w:t xml:space="preserve"> обучающихся;</w:t>
      </w:r>
    </w:p>
    <w:p w:rsidR="00DE10E5" w:rsidRPr="00703C8A" w:rsidRDefault="00726DD7" w:rsidP="009D5E94">
      <w:pPr>
        <w:pStyle w:val="a3"/>
        <w:ind w:firstLine="709"/>
        <w:jc w:val="both"/>
      </w:pPr>
      <w:r w:rsidRPr="00703C8A">
        <w:t>– у</w:t>
      </w:r>
      <w:r w:rsidR="00DE10E5" w:rsidRPr="00703C8A">
        <w:t>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DE10E5" w:rsidRPr="00703C8A" w:rsidRDefault="00726DD7" w:rsidP="009D5E94">
      <w:pPr>
        <w:pStyle w:val="a3"/>
        <w:ind w:firstLine="709"/>
        <w:jc w:val="both"/>
      </w:pPr>
      <w:r w:rsidRPr="00703C8A">
        <w:t>– с</w:t>
      </w:r>
      <w:r w:rsidR="00DE10E5" w:rsidRPr="00703C8A">
        <w:t>амостоятельность в приобретении новых знаний и практических умений;</w:t>
      </w:r>
    </w:p>
    <w:p w:rsidR="00DE10E5" w:rsidRPr="00703C8A" w:rsidRDefault="00726DD7" w:rsidP="009D5E94">
      <w:pPr>
        <w:pStyle w:val="a3"/>
        <w:ind w:firstLine="709"/>
        <w:jc w:val="both"/>
      </w:pPr>
      <w:r w:rsidRPr="00703C8A">
        <w:t>– г</w:t>
      </w:r>
      <w:r w:rsidR="00DE10E5" w:rsidRPr="00703C8A">
        <w:t>отовность к выбору жизненного пути в соответствии с собственными интересами и возможностями;</w:t>
      </w:r>
    </w:p>
    <w:p w:rsidR="00DE10E5" w:rsidRPr="00703C8A" w:rsidRDefault="00726DD7" w:rsidP="009D5E94">
      <w:pPr>
        <w:pStyle w:val="a3"/>
        <w:ind w:firstLine="709"/>
        <w:jc w:val="both"/>
      </w:pPr>
      <w:r w:rsidRPr="00703C8A">
        <w:t>– м</w:t>
      </w:r>
      <w:r w:rsidR="00DE10E5" w:rsidRPr="00703C8A">
        <w:t>отивация образовательной деятельности школьников на основе личностно ориентированного подхода;</w:t>
      </w:r>
    </w:p>
    <w:p w:rsidR="00DE10E5" w:rsidRPr="00703C8A" w:rsidRDefault="00726DD7" w:rsidP="009D5E94">
      <w:pPr>
        <w:pStyle w:val="a3"/>
        <w:ind w:firstLine="709"/>
        <w:jc w:val="both"/>
      </w:pPr>
      <w:r w:rsidRPr="00703C8A">
        <w:t>– ф</w:t>
      </w:r>
      <w:r w:rsidR="00DE10E5" w:rsidRPr="00703C8A">
        <w:t>ормирование ценностных отношений друг к другу, учителю, авторам открытий и изобретений, результатам обучения.</w:t>
      </w:r>
    </w:p>
    <w:p w:rsidR="00DE10E5" w:rsidRPr="00703C8A" w:rsidRDefault="00DE10E5" w:rsidP="009D5E94">
      <w:pPr>
        <w:pStyle w:val="a3"/>
        <w:ind w:firstLine="709"/>
        <w:jc w:val="both"/>
      </w:pPr>
      <w:proofErr w:type="spellStart"/>
      <w:r w:rsidRPr="00703C8A">
        <w:rPr>
          <w:b/>
          <w:bCs/>
        </w:rPr>
        <w:t>Метапредметными</w:t>
      </w:r>
      <w:proofErr w:type="spellEnd"/>
      <w:r w:rsidRPr="00703C8A">
        <w:rPr>
          <w:b/>
          <w:bCs/>
        </w:rPr>
        <w:t xml:space="preserve"> результатами </w:t>
      </w:r>
      <w:r w:rsidRPr="00703C8A">
        <w:t>обучения физике в основной школе являются:</w:t>
      </w:r>
    </w:p>
    <w:p w:rsidR="00DE10E5" w:rsidRPr="00703C8A" w:rsidRDefault="00726DD7" w:rsidP="009D5E94">
      <w:pPr>
        <w:pStyle w:val="a3"/>
        <w:ind w:firstLine="709"/>
        <w:jc w:val="both"/>
      </w:pPr>
      <w:r w:rsidRPr="00703C8A">
        <w:t>– о</w:t>
      </w:r>
      <w:r w:rsidR="00DE10E5" w:rsidRPr="00703C8A">
        <w:t>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DE10E5" w:rsidRPr="00703C8A" w:rsidRDefault="00726DD7" w:rsidP="009D5E94">
      <w:pPr>
        <w:pStyle w:val="a3"/>
        <w:ind w:firstLine="709"/>
        <w:jc w:val="both"/>
      </w:pPr>
      <w:r w:rsidRPr="00703C8A">
        <w:t>– п</w:t>
      </w:r>
      <w:r w:rsidR="00DE10E5" w:rsidRPr="00703C8A">
        <w:t>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DE10E5" w:rsidRPr="00703C8A" w:rsidRDefault="00D926A8" w:rsidP="009D5E94">
      <w:pPr>
        <w:pStyle w:val="a3"/>
        <w:ind w:firstLine="709"/>
        <w:jc w:val="both"/>
      </w:pPr>
      <w:r w:rsidRPr="00703C8A">
        <w:t>– ф</w:t>
      </w:r>
      <w:r w:rsidR="00DE10E5" w:rsidRPr="00703C8A">
        <w:t>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DE10E5" w:rsidRPr="00703C8A" w:rsidRDefault="00D926A8" w:rsidP="009D5E94">
      <w:pPr>
        <w:pStyle w:val="a3"/>
        <w:ind w:firstLine="709"/>
        <w:jc w:val="both"/>
      </w:pPr>
      <w:r w:rsidRPr="00703C8A">
        <w:t>– п</w:t>
      </w:r>
      <w:r w:rsidR="00DE10E5" w:rsidRPr="00703C8A">
        <w:t xml:space="preserve">риобретение опыта самостоятельного поиска, анализа и </w:t>
      </w:r>
      <w:proofErr w:type="gramStart"/>
      <w:r w:rsidR="00DE10E5" w:rsidRPr="00703C8A">
        <w:t>отбора информации с использованием различных источников</w:t>
      </w:r>
      <w:proofErr w:type="gramEnd"/>
      <w:r w:rsidR="00DE10E5" w:rsidRPr="00703C8A">
        <w:t xml:space="preserve"> и новых информационных технологий для решения познавательных задач;</w:t>
      </w:r>
    </w:p>
    <w:p w:rsidR="00DE10E5" w:rsidRPr="00703C8A" w:rsidRDefault="00D926A8" w:rsidP="009D5E94">
      <w:pPr>
        <w:pStyle w:val="a3"/>
        <w:ind w:firstLine="709"/>
        <w:jc w:val="both"/>
      </w:pPr>
      <w:r w:rsidRPr="00703C8A">
        <w:t>– р</w:t>
      </w:r>
      <w:r w:rsidR="00DE10E5" w:rsidRPr="00703C8A">
        <w:t>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DE10E5" w:rsidRPr="00703C8A" w:rsidRDefault="00D926A8" w:rsidP="009D5E94">
      <w:pPr>
        <w:pStyle w:val="a3"/>
        <w:ind w:firstLine="709"/>
        <w:jc w:val="both"/>
      </w:pPr>
      <w:r w:rsidRPr="00703C8A">
        <w:t>– о</w:t>
      </w:r>
      <w:r w:rsidR="00DE10E5" w:rsidRPr="00703C8A">
        <w:t>своение приемов действий в нестандартных ситуациях, овладение эвристическими методами решения проблем;</w:t>
      </w:r>
    </w:p>
    <w:p w:rsidR="00DE10E5" w:rsidRPr="00703C8A" w:rsidRDefault="00D926A8" w:rsidP="009D5E94">
      <w:pPr>
        <w:pStyle w:val="a3"/>
        <w:ind w:firstLine="709"/>
        <w:jc w:val="both"/>
      </w:pPr>
      <w:r w:rsidRPr="00703C8A">
        <w:t>– ф</w:t>
      </w:r>
      <w:r w:rsidR="00DE10E5" w:rsidRPr="00703C8A">
        <w:t>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696EDE" w:rsidRPr="00703C8A" w:rsidRDefault="00434C49" w:rsidP="009D5E94">
      <w:pPr>
        <w:pStyle w:val="a4"/>
        <w:spacing w:line="240" w:lineRule="auto"/>
        <w:ind w:firstLine="709"/>
        <w:rPr>
          <w:sz w:val="24"/>
        </w:rPr>
      </w:pPr>
      <w:r w:rsidRPr="00703C8A">
        <w:rPr>
          <w:b/>
          <w:sz w:val="24"/>
        </w:rPr>
        <w:lastRenderedPageBreak/>
        <w:t xml:space="preserve">Предметные результаты </w:t>
      </w:r>
      <w:r w:rsidRPr="00703C8A">
        <w:rPr>
          <w:sz w:val="24"/>
        </w:rPr>
        <w:t>обучения физике в основной школе представлены по темам:</w:t>
      </w:r>
    </w:p>
    <w:p w:rsidR="00382BA9" w:rsidRPr="00703C8A" w:rsidRDefault="00382BA9" w:rsidP="00382BA9">
      <w:pPr>
        <w:pStyle w:val="a4"/>
        <w:keepNext/>
        <w:spacing w:line="240" w:lineRule="auto"/>
        <w:ind w:firstLine="709"/>
        <w:jc w:val="center"/>
        <w:rPr>
          <w:rFonts w:eastAsia="Calibri"/>
          <w:b/>
          <w:sz w:val="24"/>
        </w:rPr>
      </w:pPr>
      <w:r w:rsidRPr="00703C8A">
        <w:rPr>
          <w:b/>
          <w:sz w:val="24"/>
        </w:rPr>
        <w:t xml:space="preserve">7 класс, </w:t>
      </w:r>
      <w:r w:rsidRPr="00703C8A">
        <w:rPr>
          <w:rFonts w:eastAsia="Calibri"/>
          <w:b/>
          <w:sz w:val="24"/>
        </w:rPr>
        <w:t>68 часов</w:t>
      </w:r>
    </w:p>
    <w:p w:rsidR="00434C49" w:rsidRPr="00703C8A" w:rsidRDefault="00434C49" w:rsidP="004C5015">
      <w:pPr>
        <w:pStyle w:val="a4"/>
        <w:keepNext/>
        <w:spacing w:line="240" w:lineRule="auto"/>
        <w:ind w:firstLine="709"/>
        <w:jc w:val="center"/>
        <w:rPr>
          <w:i/>
          <w:sz w:val="24"/>
        </w:rPr>
      </w:pPr>
      <w:r w:rsidRPr="00703C8A">
        <w:rPr>
          <w:i/>
          <w:sz w:val="24"/>
        </w:rPr>
        <w:t>Введение.</w:t>
      </w:r>
    </w:p>
    <w:p w:rsidR="00EB5D96" w:rsidRPr="00703C8A" w:rsidRDefault="00EB5D96" w:rsidP="009D5E94">
      <w:pPr>
        <w:pStyle w:val="a4"/>
        <w:spacing w:line="240" w:lineRule="auto"/>
        <w:ind w:firstLine="709"/>
        <w:rPr>
          <w:sz w:val="24"/>
        </w:rPr>
      </w:pPr>
      <w:r w:rsidRPr="00703C8A">
        <w:rPr>
          <w:sz w:val="24"/>
        </w:rPr>
        <w:t>Ученик научится:</w:t>
      </w:r>
    </w:p>
    <w:p w:rsidR="00434C49" w:rsidRPr="00703C8A" w:rsidRDefault="00434C49" w:rsidP="009D5E94">
      <w:pPr>
        <w:pStyle w:val="a4"/>
        <w:spacing w:line="240" w:lineRule="auto"/>
        <w:ind w:firstLine="709"/>
        <w:rPr>
          <w:sz w:val="24"/>
        </w:rPr>
      </w:pPr>
      <w:r w:rsidRPr="00703C8A">
        <w:rPr>
          <w:sz w:val="24"/>
        </w:rPr>
        <w:t>– понимани</w:t>
      </w:r>
      <w:r w:rsidR="00752DDB" w:rsidRPr="00703C8A">
        <w:rPr>
          <w:sz w:val="24"/>
        </w:rPr>
        <w:t>ю</w:t>
      </w:r>
      <w:r w:rsidRPr="00703C8A">
        <w:rPr>
          <w:sz w:val="24"/>
        </w:rPr>
        <w:t xml:space="preserve"> физических терминов: тело, вещество, материя;</w:t>
      </w:r>
    </w:p>
    <w:p w:rsidR="00434C49" w:rsidRPr="00703C8A" w:rsidRDefault="00434C49" w:rsidP="009D5E94">
      <w:pPr>
        <w:pStyle w:val="a4"/>
        <w:spacing w:line="240" w:lineRule="auto"/>
        <w:ind w:firstLine="709"/>
        <w:rPr>
          <w:sz w:val="24"/>
        </w:rPr>
      </w:pPr>
      <w:r w:rsidRPr="00703C8A">
        <w:rPr>
          <w:sz w:val="24"/>
        </w:rPr>
        <w:t>– умени</w:t>
      </w:r>
      <w:r w:rsidR="00752DDB" w:rsidRPr="00703C8A">
        <w:rPr>
          <w:sz w:val="24"/>
        </w:rPr>
        <w:t>ю</w:t>
      </w:r>
      <w:r w:rsidRPr="00703C8A">
        <w:rPr>
          <w:sz w:val="24"/>
        </w:rPr>
        <w:t xml:space="preserve"> проводить наблюдения физических явлений; измерять физические величины: расстояние, промежуток времени, температуру;</w:t>
      </w:r>
    </w:p>
    <w:p w:rsidR="00434C49" w:rsidRPr="00703C8A" w:rsidRDefault="00434C49" w:rsidP="009D5E94">
      <w:pPr>
        <w:pStyle w:val="a4"/>
        <w:spacing w:line="240" w:lineRule="auto"/>
        <w:ind w:firstLine="709"/>
        <w:rPr>
          <w:sz w:val="24"/>
        </w:rPr>
      </w:pPr>
      <w:r w:rsidRPr="00703C8A">
        <w:rPr>
          <w:sz w:val="24"/>
        </w:rPr>
        <w:t>– владени</w:t>
      </w:r>
      <w:r w:rsidR="00752DDB" w:rsidRPr="00703C8A">
        <w:rPr>
          <w:sz w:val="24"/>
        </w:rPr>
        <w:t>ю</w:t>
      </w:r>
      <w:r w:rsidRPr="00703C8A">
        <w:rPr>
          <w:sz w:val="24"/>
        </w:rPr>
        <w:t xml:space="preserve"> экспериментальными методами исследования при определении цены деления шкалы прибора и погрешности измерения;</w:t>
      </w:r>
    </w:p>
    <w:p w:rsidR="00EB5D96" w:rsidRPr="00703C8A" w:rsidRDefault="00EB5D96" w:rsidP="009D5E94">
      <w:pPr>
        <w:pStyle w:val="a4"/>
        <w:spacing w:line="240" w:lineRule="auto"/>
        <w:ind w:firstLine="709"/>
        <w:rPr>
          <w:sz w:val="24"/>
        </w:rPr>
      </w:pPr>
      <w:r w:rsidRPr="00703C8A">
        <w:rPr>
          <w:sz w:val="24"/>
        </w:rPr>
        <w:t>Ученик получит возможность научиться:</w:t>
      </w:r>
    </w:p>
    <w:p w:rsidR="00EB5D96" w:rsidRPr="00703C8A" w:rsidRDefault="00EB5D96" w:rsidP="00EB5D96">
      <w:pPr>
        <w:pStyle w:val="a4"/>
        <w:spacing w:line="240" w:lineRule="auto"/>
        <w:ind w:firstLine="709"/>
        <w:rPr>
          <w:sz w:val="24"/>
        </w:rPr>
      </w:pPr>
      <w:r w:rsidRPr="00703C8A">
        <w:rPr>
          <w:sz w:val="24"/>
        </w:rPr>
        <w:t>– понимать роль ученых нашей страны в развитии современной физики и влиянии на технический и социальный прогресс.</w:t>
      </w:r>
    </w:p>
    <w:p w:rsidR="00434C49" w:rsidRPr="00703C8A" w:rsidRDefault="00434C49" w:rsidP="004C5015">
      <w:pPr>
        <w:pStyle w:val="a4"/>
        <w:keepNext/>
        <w:spacing w:line="240" w:lineRule="auto"/>
        <w:ind w:firstLine="709"/>
        <w:jc w:val="center"/>
        <w:rPr>
          <w:i/>
          <w:sz w:val="24"/>
        </w:rPr>
      </w:pPr>
      <w:r w:rsidRPr="00703C8A">
        <w:rPr>
          <w:i/>
          <w:sz w:val="24"/>
        </w:rPr>
        <w:t>Первоначальные сведения о строении вещества.</w:t>
      </w:r>
    </w:p>
    <w:p w:rsidR="00EB5D96" w:rsidRPr="00703C8A" w:rsidRDefault="00EB5D96" w:rsidP="009D5E94">
      <w:pPr>
        <w:pStyle w:val="a4"/>
        <w:spacing w:line="240" w:lineRule="auto"/>
        <w:ind w:firstLine="709"/>
        <w:rPr>
          <w:sz w:val="24"/>
        </w:rPr>
      </w:pPr>
      <w:r w:rsidRPr="00703C8A">
        <w:rPr>
          <w:sz w:val="24"/>
        </w:rPr>
        <w:t>Ученик научится:</w:t>
      </w:r>
    </w:p>
    <w:p w:rsidR="00434C49" w:rsidRPr="00703C8A" w:rsidRDefault="00620C31" w:rsidP="009D5E94">
      <w:pPr>
        <w:pStyle w:val="a4"/>
        <w:spacing w:line="240" w:lineRule="auto"/>
        <w:ind w:firstLine="709"/>
        <w:rPr>
          <w:sz w:val="24"/>
        </w:rPr>
      </w:pPr>
      <w:r w:rsidRPr="00703C8A">
        <w:rPr>
          <w:sz w:val="24"/>
        </w:rPr>
        <w:t>– понимани</w:t>
      </w:r>
      <w:r w:rsidR="00752DDB" w:rsidRPr="00703C8A">
        <w:rPr>
          <w:sz w:val="24"/>
        </w:rPr>
        <w:t>ю</w:t>
      </w:r>
      <w:r w:rsidRPr="00703C8A">
        <w:rPr>
          <w:sz w:val="24"/>
        </w:rPr>
        <w:t xml:space="preserve"> и способност</w:t>
      </w:r>
      <w:r w:rsidR="00752DDB" w:rsidRPr="00703C8A">
        <w:rPr>
          <w:sz w:val="24"/>
        </w:rPr>
        <w:t>и</w:t>
      </w:r>
      <w:r w:rsidRPr="00703C8A">
        <w:rPr>
          <w:sz w:val="24"/>
        </w:rPr>
        <w:t xml:space="preserve"> объяснять физические явления: диффузия, большая сжимаемость газов, малая сжимаемость жидкостей и твердых тел;</w:t>
      </w:r>
    </w:p>
    <w:p w:rsidR="00620C31" w:rsidRPr="00703C8A" w:rsidRDefault="00620C31" w:rsidP="009D5E94">
      <w:pPr>
        <w:pStyle w:val="a4"/>
        <w:spacing w:line="240" w:lineRule="auto"/>
        <w:ind w:firstLine="709"/>
        <w:rPr>
          <w:sz w:val="24"/>
        </w:rPr>
      </w:pPr>
      <w:r w:rsidRPr="00703C8A">
        <w:rPr>
          <w:sz w:val="24"/>
        </w:rPr>
        <w:t>– </w:t>
      </w:r>
      <w:r w:rsidR="005101A5" w:rsidRPr="00703C8A">
        <w:rPr>
          <w:sz w:val="24"/>
        </w:rPr>
        <w:t>владени</w:t>
      </w:r>
      <w:r w:rsidR="00752DDB" w:rsidRPr="00703C8A">
        <w:rPr>
          <w:sz w:val="24"/>
        </w:rPr>
        <w:t>ю</w:t>
      </w:r>
      <w:r w:rsidR="005101A5" w:rsidRPr="00703C8A">
        <w:rPr>
          <w:sz w:val="24"/>
        </w:rPr>
        <w:t xml:space="preserve"> экспериментальными методами исследования при определении размеров малых тел;</w:t>
      </w:r>
    </w:p>
    <w:p w:rsidR="005101A5" w:rsidRPr="00703C8A" w:rsidRDefault="005101A5" w:rsidP="009D5E94">
      <w:pPr>
        <w:pStyle w:val="a4"/>
        <w:spacing w:line="240" w:lineRule="auto"/>
        <w:ind w:firstLine="709"/>
        <w:rPr>
          <w:sz w:val="24"/>
        </w:rPr>
      </w:pPr>
      <w:r w:rsidRPr="00703C8A">
        <w:rPr>
          <w:sz w:val="24"/>
        </w:rPr>
        <w:t>– </w:t>
      </w:r>
      <w:r w:rsidR="00F1588D" w:rsidRPr="00703C8A">
        <w:rPr>
          <w:sz w:val="24"/>
        </w:rPr>
        <w:t>понимани</w:t>
      </w:r>
      <w:r w:rsidR="00752DDB" w:rsidRPr="00703C8A">
        <w:rPr>
          <w:sz w:val="24"/>
        </w:rPr>
        <w:t>ю</w:t>
      </w:r>
      <w:r w:rsidR="00F1588D" w:rsidRPr="00703C8A">
        <w:rPr>
          <w:sz w:val="24"/>
        </w:rPr>
        <w:t xml:space="preserve"> причин броуновского движения, смачивания и не смачивания тел; </w:t>
      </w:r>
      <w:r w:rsidR="009963F9" w:rsidRPr="00703C8A">
        <w:rPr>
          <w:sz w:val="24"/>
        </w:rPr>
        <w:t>различия в молекулярном строении твердых тел, жидкостей и газов;</w:t>
      </w:r>
    </w:p>
    <w:p w:rsidR="009963F9" w:rsidRPr="00703C8A" w:rsidRDefault="009963F9" w:rsidP="009D5E94">
      <w:pPr>
        <w:pStyle w:val="a4"/>
        <w:spacing w:line="240" w:lineRule="auto"/>
        <w:ind w:firstLine="709"/>
        <w:rPr>
          <w:sz w:val="24"/>
        </w:rPr>
      </w:pPr>
      <w:r w:rsidRPr="00703C8A">
        <w:rPr>
          <w:sz w:val="24"/>
        </w:rPr>
        <w:t>– умени</w:t>
      </w:r>
      <w:r w:rsidR="00752DDB" w:rsidRPr="00703C8A">
        <w:rPr>
          <w:sz w:val="24"/>
        </w:rPr>
        <w:t xml:space="preserve">ю </w:t>
      </w:r>
      <w:r w:rsidRPr="00703C8A">
        <w:rPr>
          <w:sz w:val="24"/>
        </w:rPr>
        <w:t>пользоваться СИ и переводить единицы измерения физических вели</w:t>
      </w:r>
      <w:r w:rsidR="00195C8E" w:rsidRPr="00703C8A">
        <w:rPr>
          <w:sz w:val="24"/>
        </w:rPr>
        <w:t>чин в кратные и дольные единицы.</w:t>
      </w:r>
    </w:p>
    <w:p w:rsidR="00195C8E" w:rsidRPr="00703C8A" w:rsidRDefault="00195C8E" w:rsidP="00195C8E">
      <w:pPr>
        <w:pStyle w:val="a4"/>
        <w:spacing w:line="240" w:lineRule="auto"/>
        <w:ind w:firstLine="709"/>
        <w:rPr>
          <w:sz w:val="24"/>
        </w:rPr>
      </w:pPr>
      <w:r w:rsidRPr="00703C8A">
        <w:rPr>
          <w:sz w:val="24"/>
        </w:rPr>
        <w:t>Ученик получит возможность научиться:</w:t>
      </w:r>
    </w:p>
    <w:p w:rsidR="00195C8E" w:rsidRPr="00703C8A" w:rsidRDefault="00195C8E" w:rsidP="00195C8E">
      <w:pPr>
        <w:pStyle w:val="a4"/>
        <w:spacing w:line="240" w:lineRule="auto"/>
        <w:ind w:firstLine="709"/>
        <w:rPr>
          <w:sz w:val="24"/>
        </w:rPr>
      </w:pPr>
      <w:r w:rsidRPr="00703C8A">
        <w:rPr>
          <w:sz w:val="24"/>
        </w:rPr>
        <w:t>– умени</w:t>
      </w:r>
      <w:r w:rsidR="00752DDB" w:rsidRPr="00703C8A">
        <w:rPr>
          <w:sz w:val="24"/>
        </w:rPr>
        <w:t>ю</w:t>
      </w:r>
      <w:r w:rsidRPr="00703C8A">
        <w:rPr>
          <w:sz w:val="24"/>
        </w:rPr>
        <w:t xml:space="preserve"> использовать полученные знания в повседневной жизни (быт, экология, охрана окружающей среды);</w:t>
      </w:r>
    </w:p>
    <w:p w:rsidR="00195C8E" w:rsidRPr="00703C8A" w:rsidRDefault="00195C8E" w:rsidP="00195C8E">
      <w:pPr>
        <w:pStyle w:val="a4"/>
        <w:spacing w:line="240" w:lineRule="auto"/>
        <w:ind w:firstLine="709"/>
        <w:rPr>
          <w:sz w:val="24"/>
        </w:rPr>
      </w:pPr>
      <w:r w:rsidRPr="00703C8A">
        <w:rPr>
          <w:sz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195C8E" w:rsidRPr="00703C8A" w:rsidRDefault="00195C8E" w:rsidP="00195C8E">
      <w:pPr>
        <w:pStyle w:val="a4"/>
        <w:spacing w:line="240" w:lineRule="auto"/>
        <w:ind w:firstLine="709"/>
        <w:rPr>
          <w:sz w:val="24"/>
        </w:rPr>
      </w:pPr>
      <w:r w:rsidRPr="00703C8A">
        <w:rPr>
          <w:sz w:val="24"/>
        </w:rPr>
        <w:t>– находить адекватную предложенной задаче физическую модель, оценивать реальность полученного значения физической величины.</w:t>
      </w:r>
    </w:p>
    <w:p w:rsidR="009963F9" w:rsidRPr="00703C8A" w:rsidRDefault="009963F9" w:rsidP="004C5015">
      <w:pPr>
        <w:pStyle w:val="a4"/>
        <w:keepNext/>
        <w:spacing w:line="240" w:lineRule="auto"/>
        <w:ind w:firstLine="709"/>
        <w:jc w:val="center"/>
        <w:rPr>
          <w:i/>
          <w:sz w:val="24"/>
        </w:rPr>
      </w:pPr>
      <w:r w:rsidRPr="00703C8A">
        <w:rPr>
          <w:i/>
          <w:sz w:val="24"/>
        </w:rPr>
        <w:t>Взаимодействие тел.</w:t>
      </w:r>
    </w:p>
    <w:p w:rsidR="00EB5D96" w:rsidRPr="00703C8A" w:rsidRDefault="00EB5D96" w:rsidP="009D6DD5">
      <w:pPr>
        <w:pStyle w:val="a4"/>
        <w:spacing w:line="240" w:lineRule="auto"/>
        <w:ind w:firstLine="709"/>
        <w:rPr>
          <w:sz w:val="24"/>
        </w:rPr>
      </w:pPr>
      <w:r w:rsidRPr="00703C8A">
        <w:rPr>
          <w:sz w:val="24"/>
        </w:rPr>
        <w:t>Ученик научится:</w:t>
      </w:r>
    </w:p>
    <w:p w:rsidR="009D6DD5" w:rsidRPr="00703C8A" w:rsidRDefault="00FA6021" w:rsidP="009D6DD5">
      <w:pPr>
        <w:pStyle w:val="a4"/>
        <w:spacing w:line="240" w:lineRule="auto"/>
        <w:ind w:firstLine="709"/>
        <w:rPr>
          <w:sz w:val="24"/>
        </w:rPr>
      </w:pPr>
      <w:r w:rsidRPr="00703C8A">
        <w:rPr>
          <w:sz w:val="24"/>
        </w:rPr>
        <w:t>– </w:t>
      </w:r>
      <w:r w:rsidR="00752DDB" w:rsidRPr="00703C8A">
        <w:rPr>
          <w:sz w:val="24"/>
        </w:rPr>
        <w:t>пониманию</w:t>
      </w:r>
      <w:r w:rsidR="009D6DD5" w:rsidRPr="00703C8A">
        <w:rPr>
          <w:sz w:val="24"/>
        </w:rPr>
        <w:t xml:space="preserve"> и способност</w:t>
      </w:r>
      <w:r w:rsidR="00752DDB" w:rsidRPr="00703C8A">
        <w:rPr>
          <w:sz w:val="24"/>
        </w:rPr>
        <w:t>и</w:t>
      </w:r>
      <w:r w:rsidR="009D6DD5" w:rsidRPr="00703C8A">
        <w:rPr>
          <w:sz w:val="24"/>
        </w:rPr>
        <w:t xml:space="preserve"> объяснять физические явления: механическое движение, равномерное и неравномерное движение, инерция, всемирное тяготение;</w:t>
      </w:r>
    </w:p>
    <w:p w:rsidR="009D6DD5" w:rsidRPr="00703C8A" w:rsidRDefault="009D6DD5" w:rsidP="009D6DD5">
      <w:pPr>
        <w:pStyle w:val="a4"/>
        <w:spacing w:line="240" w:lineRule="auto"/>
        <w:ind w:firstLine="709"/>
        <w:rPr>
          <w:sz w:val="24"/>
        </w:rPr>
      </w:pPr>
      <w:r w:rsidRPr="00703C8A">
        <w:rPr>
          <w:sz w:val="24"/>
        </w:rPr>
        <w:t>– умени</w:t>
      </w:r>
      <w:r w:rsidR="00752DDB" w:rsidRPr="00703C8A">
        <w:rPr>
          <w:sz w:val="24"/>
        </w:rPr>
        <w:t>ю</w:t>
      </w:r>
      <w:r w:rsidRPr="00703C8A">
        <w:rPr>
          <w:sz w:val="24"/>
        </w:rPr>
        <w:t xml:space="preserve"> измерять скорость, массу, силу, вес, силу трения скольжения, силу трения качения, объем, плотность тела, равнодействующую двух сил, действующих на тело и направленных в одну и в противоположные стороны;</w:t>
      </w:r>
    </w:p>
    <w:p w:rsidR="009963F9" w:rsidRPr="00703C8A" w:rsidRDefault="009D6DD5" w:rsidP="009D6DD5">
      <w:pPr>
        <w:pStyle w:val="a4"/>
        <w:spacing w:line="240" w:lineRule="auto"/>
        <w:ind w:firstLine="709"/>
        <w:rPr>
          <w:sz w:val="24"/>
        </w:rPr>
      </w:pPr>
      <w:r w:rsidRPr="00703C8A">
        <w:rPr>
          <w:sz w:val="24"/>
        </w:rPr>
        <w:t>– владени</w:t>
      </w:r>
      <w:r w:rsidR="00752DDB" w:rsidRPr="00703C8A">
        <w:rPr>
          <w:sz w:val="24"/>
        </w:rPr>
        <w:t>ю</w:t>
      </w:r>
      <w:r w:rsidRPr="00703C8A">
        <w:rPr>
          <w:sz w:val="24"/>
        </w:rPr>
        <w:t xml:space="preserve">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и силы нормального давления;</w:t>
      </w:r>
    </w:p>
    <w:p w:rsidR="009D6DD5" w:rsidRPr="00703C8A" w:rsidRDefault="009D6DD5" w:rsidP="009D5F3C">
      <w:pPr>
        <w:pStyle w:val="a4"/>
        <w:spacing w:line="240" w:lineRule="auto"/>
        <w:ind w:firstLine="709"/>
        <w:rPr>
          <w:sz w:val="24"/>
        </w:rPr>
      </w:pPr>
      <w:r w:rsidRPr="00703C8A">
        <w:rPr>
          <w:sz w:val="24"/>
        </w:rPr>
        <w:lastRenderedPageBreak/>
        <w:t>– понимани</w:t>
      </w:r>
      <w:r w:rsidR="00752DDB" w:rsidRPr="00703C8A">
        <w:rPr>
          <w:sz w:val="24"/>
        </w:rPr>
        <w:t>ю</w:t>
      </w:r>
      <w:r w:rsidRPr="00703C8A">
        <w:rPr>
          <w:sz w:val="24"/>
        </w:rPr>
        <w:t xml:space="preserve"> смысла основных физических законов: закон всемирного тяготения, закон Гука;</w:t>
      </w:r>
    </w:p>
    <w:p w:rsidR="009D6DD5" w:rsidRPr="00703C8A" w:rsidRDefault="009D5F3C" w:rsidP="009D5F3C">
      <w:pPr>
        <w:pStyle w:val="a4"/>
        <w:spacing w:line="240" w:lineRule="auto"/>
        <w:ind w:firstLine="709"/>
        <w:rPr>
          <w:sz w:val="24"/>
        </w:rPr>
      </w:pPr>
      <w:r w:rsidRPr="00703C8A">
        <w:rPr>
          <w:sz w:val="24"/>
        </w:rPr>
        <w:t>– </w:t>
      </w:r>
      <w:r w:rsidR="009D6DD5" w:rsidRPr="00703C8A">
        <w:rPr>
          <w:sz w:val="24"/>
        </w:rPr>
        <w:t>владени</w:t>
      </w:r>
      <w:r w:rsidR="00752DDB" w:rsidRPr="00703C8A">
        <w:rPr>
          <w:sz w:val="24"/>
        </w:rPr>
        <w:t xml:space="preserve">ю </w:t>
      </w:r>
      <w:r w:rsidR="009D6DD5" w:rsidRPr="00703C8A">
        <w:rPr>
          <w:sz w:val="24"/>
        </w:rPr>
        <w:t xml:space="preserve">способами выполнения расчетов при нахождении: скорости (средней скорости), пути, времени, силы тяжести, веса тела, плотности тела, объема, массы, силы </w:t>
      </w:r>
      <w:r w:rsidRPr="00703C8A">
        <w:rPr>
          <w:sz w:val="24"/>
        </w:rPr>
        <w:t>упругости</w:t>
      </w:r>
      <w:r w:rsidR="009D6DD5" w:rsidRPr="00703C8A">
        <w:rPr>
          <w:sz w:val="24"/>
        </w:rPr>
        <w:t>, равнодействующей двух сил, направленных по одной прямой;</w:t>
      </w:r>
    </w:p>
    <w:p w:rsidR="009D6DD5" w:rsidRPr="00703C8A" w:rsidRDefault="009D5F3C" w:rsidP="009D5F3C">
      <w:pPr>
        <w:pStyle w:val="a4"/>
        <w:spacing w:line="240" w:lineRule="auto"/>
        <w:ind w:firstLine="709"/>
        <w:rPr>
          <w:sz w:val="24"/>
        </w:rPr>
      </w:pPr>
      <w:r w:rsidRPr="00703C8A">
        <w:rPr>
          <w:sz w:val="24"/>
        </w:rPr>
        <w:t>– </w:t>
      </w:r>
      <w:r w:rsidR="009D6DD5" w:rsidRPr="00703C8A">
        <w:rPr>
          <w:sz w:val="24"/>
        </w:rPr>
        <w:t>умени</w:t>
      </w:r>
      <w:r w:rsidR="00752DDB" w:rsidRPr="00703C8A">
        <w:rPr>
          <w:sz w:val="24"/>
        </w:rPr>
        <w:t>ю</w:t>
      </w:r>
      <w:r w:rsidR="009D6DD5" w:rsidRPr="00703C8A">
        <w:rPr>
          <w:sz w:val="24"/>
        </w:rPr>
        <w:t xml:space="preserve">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9D6DD5" w:rsidRPr="00703C8A" w:rsidRDefault="009D5F3C" w:rsidP="009D5F3C">
      <w:pPr>
        <w:pStyle w:val="a4"/>
        <w:spacing w:line="240" w:lineRule="auto"/>
        <w:ind w:firstLine="709"/>
        <w:rPr>
          <w:sz w:val="24"/>
        </w:rPr>
      </w:pPr>
      <w:r w:rsidRPr="00703C8A">
        <w:rPr>
          <w:sz w:val="24"/>
        </w:rPr>
        <w:t>– </w:t>
      </w:r>
      <w:r w:rsidR="009D6DD5" w:rsidRPr="00703C8A">
        <w:rPr>
          <w:sz w:val="24"/>
        </w:rPr>
        <w:t>умени</w:t>
      </w:r>
      <w:r w:rsidR="00752DDB" w:rsidRPr="00703C8A">
        <w:rPr>
          <w:sz w:val="24"/>
        </w:rPr>
        <w:t>ю</w:t>
      </w:r>
      <w:r w:rsidR="009D6DD5" w:rsidRPr="00703C8A">
        <w:rPr>
          <w:sz w:val="24"/>
        </w:rPr>
        <w:t xml:space="preserve"> переводить физические величины из несистемных в СИ и наоборот;</w:t>
      </w:r>
    </w:p>
    <w:p w:rsidR="009D6DD5" w:rsidRPr="00703C8A" w:rsidRDefault="009D5F3C" w:rsidP="009D5F3C">
      <w:pPr>
        <w:pStyle w:val="a4"/>
        <w:spacing w:line="240" w:lineRule="auto"/>
        <w:ind w:firstLine="709"/>
        <w:rPr>
          <w:sz w:val="24"/>
        </w:rPr>
      </w:pPr>
      <w:r w:rsidRPr="00703C8A">
        <w:rPr>
          <w:sz w:val="24"/>
        </w:rPr>
        <w:t>– </w:t>
      </w:r>
      <w:r w:rsidR="009D6DD5" w:rsidRPr="00703C8A">
        <w:rPr>
          <w:sz w:val="24"/>
        </w:rPr>
        <w:t>понимани</w:t>
      </w:r>
      <w:r w:rsidR="00752DDB" w:rsidRPr="00703C8A">
        <w:rPr>
          <w:sz w:val="24"/>
        </w:rPr>
        <w:t>ю</w:t>
      </w:r>
      <w:r w:rsidR="009D6DD5" w:rsidRPr="00703C8A">
        <w:rPr>
          <w:sz w:val="24"/>
        </w:rPr>
        <w:t xml:space="preserve"> принципов действия динамометра, весов, встречающихся в повседне</w:t>
      </w:r>
      <w:r w:rsidRPr="00703C8A">
        <w:rPr>
          <w:sz w:val="24"/>
        </w:rPr>
        <w:t>вной жизни, и способов обеспече</w:t>
      </w:r>
      <w:r w:rsidR="009D6DD5" w:rsidRPr="00703C8A">
        <w:rPr>
          <w:sz w:val="24"/>
        </w:rPr>
        <w:t>ния бе</w:t>
      </w:r>
      <w:r w:rsidR="00994AF4" w:rsidRPr="00703C8A">
        <w:rPr>
          <w:sz w:val="24"/>
        </w:rPr>
        <w:t>зопасности при их использовании.</w:t>
      </w:r>
    </w:p>
    <w:p w:rsidR="00994AF4" w:rsidRPr="00703C8A" w:rsidRDefault="00994AF4" w:rsidP="00994AF4">
      <w:pPr>
        <w:pStyle w:val="a4"/>
        <w:spacing w:line="240" w:lineRule="auto"/>
        <w:ind w:firstLine="709"/>
        <w:rPr>
          <w:sz w:val="24"/>
        </w:rPr>
      </w:pPr>
      <w:r w:rsidRPr="00703C8A">
        <w:rPr>
          <w:sz w:val="24"/>
        </w:rPr>
        <w:t>Ученик получит возможность научиться:</w:t>
      </w:r>
    </w:p>
    <w:p w:rsidR="00994AF4" w:rsidRPr="00703C8A" w:rsidRDefault="00994AF4" w:rsidP="00994AF4">
      <w:pPr>
        <w:pStyle w:val="a4"/>
        <w:spacing w:line="240" w:lineRule="auto"/>
        <w:ind w:firstLine="709"/>
        <w:rPr>
          <w:sz w:val="24"/>
        </w:rPr>
      </w:pPr>
      <w:r w:rsidRPr="00703C8A">
        <w:rPr>
          <w:sz w:val="24"/>
        </w:rPr>
        <w:t>– умени</w:t>
      </w:r>
      <w:r w:rsidR="00752DDB" w:rsidRPr="00703C8A">
        <w:rPr>
          <w:sz w:val="24"/>
        </w:rPr>
        <w:t>ю</w:t>
      </w:r>
      <w:r w:rsidRPr="00703C8A">
        <w:rPr>
          <w:sz w:val="24"/>
        </w:rPr>
        <w:t xml:space="preserve"> использовать полученные знания в повседневной жизни (быт, экология, охрана окружающей среды);</w:t>
      </w:r>
    </w:p>
    <w:p w:rsidR="00994AF4" w:rsidRPr="00703C8A" w:rsidRDefault="00994AF4" w:rsidP="00994AF4">
      <w:pPr>
        <w:pStyle w:val="a4"/>
        <w:spacing w:line="240" w:lineRule="auto"/>
        <w:ind w:firstLine="709"/>
        <w:rPr>
          <w:sz w:val="24"/>
        </w:rPr>
      </w:pPr>
      <w:r w:rsidRPr="00703C8A">
        <w:rPr>
          <w:sz w:val="24"/>
        </w:rPr>
        <w:t>– различать границы применимости физических законов, понимать всеобщий характер фундаментальных законов (закон всемирного тяготения) и ограниченность использования частных законов (закон Гука);</w:t>
      </w:r>
    </w:p>
    <w:p w:rsidR="00994AF4" w:rsidRPr="00703C8A" w:rsidRDefault="00994AF4" w:rsidP="00994AF4">
      <w:pPr>
        <w:pStyle w:val="a4"/>
        <w:spacing w:line="240" w:lineRule="auto"/>
        <w:ind w:firstLine="709"/>
        <w:rPr>
          <w:sz w:val="24"/>
        </w:rPr>
      </w:pPr>
      <w:r w:rsidRPr="00703C8A">
        <w:rPr>
          <w:sz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994AF4" w:rsidRPr="00703C8A" w:rsidRDefault="00994AF4" w:rsidP="00994AF4">
      <w:pPr>
        <w:pStyle w:val="a4"/>
        <w:spacing w:line="240" w:lineRule="auto"/>
        <w:ind w:firstLine="709"/>
        <w:rPr>
          <w:sz w:val="24"/>
        </w:rPr>
      </w:pPr>
      <w:r w:rsidRPr="00703C8A">
        <w:rPr>
          <w:sz w:val="24"/>
        </w:rPr>
        <w:t>– находить адекватную предложенной задаче физическую модель, оценивать реальность полученного значения физической величины.</w:t>
      </w:r>
    </w:p>
    <w:p w:rsidR="00F1588D" w:rsidRPr="00703C8A" w:rsidRDefault="002A4F19" w:rsidP="004C5015">
      <w:pPr>
        <w:pStyle w:val="a4"/>
        <w:keepNext/>
        <w:spacing w:line="240" w:lineRule="auto"/>
        <w:ind w:firstLine="709"/>
        <w:jc w:val="center"/>
        <w:rPr>
          <w:i/>
          <w:sz w:val="24"/>
        </w:rPr>
      </w:pPr>
      <w:r w:rsidRPr="00703C8A">
        <w:rPr>
          <w:i/>
          <w:sz w:val="24"/>
        </w:rPr>
        <w:t>Давление твердых тел, жидкостей и газов.</w:t>
      </w:r>
    </w:p>
    <w:p w:rsidR="00EB5D96" w:rsidRPr="00703C8A" w:rsidRDefault="00EB5D96" w:rsidP="00FE5CC7">
      <w:pPr>
        <w:pStyle w:val="a4"/>
        <w:spacing w:line="240" w:lineRule="auto"/>
        <w:ind w:firstLine="709"/>
        <w:rPr>
          <w:sz w:val="24"/>
        </w:rPr>
      </w:pPr>
      <w:r w:rsidRPr="00703C8A">
        <w:rPr>
          <w:sz w:val="24"/>
        </w:rPr>
        <w:t>Ученик научится:</w:t>
      </w:r>
    </w:p>
    <w:p w:rsidR="00C6208D" w:rsidRPr="00703C8A" w:rsidRDefault="00C6208D" w:rsidP="00FE5CC7">
      <w:pPr>
        <w:pStyle w:val="a4"/>
        <w:spacing w:line="240" w:lineRule="auto"/>
        <w:ind w:firstLine="709"/>
        <w:rPr>
          <w:sz w:val="24"/>
        </w:rPr>
      </w:pPr>
      <w:r w:rsidRPr="00703C8A">
        <w:rPr>
          <w:sz w:val="24"/>
        </w:rPr>
        <w:t>– понимани</w:t>
      </w:r>
      <w:r w:rsidR="00752DDB" w:rsidRPr="00703C8A">
        <w:rPr>
          <w:sz w:val="24"/>
        </w:rPr>
        <w:t>ю</w:t>
      </w:r>
      <w:r w:rsidRPr="00703C8A">
        <w:rPr>
          <w:sz w:val="24"/>
        </w:rPr>
        <w:t xml:space="preserve"> и способност</w:t>
      </w:r>
      <w:r w:rsidR="00752DDB" w:rsidRPr="00703C8A">
        <w:rPr>
          <w:sz w:val="24"/>
        </w:rPr>
        <w:t>и</w:t>
      </w:r>
      <w:r w:rsidRPr="00703C8A">
        <w:rPr>
          <w:sz w:val="24"/>
        </w:rPr>
        <w:t xml:space="preserve"> объяснять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2A4F19" w:rsidRPr="00703C8A" w:rsidRDefault="00C6208D" w:rsidP="00FE5CC7">
      <w:pPr>
        <w:pStyle w:val="a4"/>
        <w:spacing w:line="240" w:lineRule="auto"/>
        <w:ind w:firstLine="709"/>
        <w:rPr>
          <w:sz w:val="24"/>
        </w:rPr>
      </w:pPr>
      <w:r w:rsidRPr="00703C8A">
        <w:rPr>
          <w:sz w:val="24"/>
        </w:rPr>
        <w:t>– умени</w:t>
      </w:r>
      <w:r w:rsidR="00752DDB" w:rsidRPr="00703C8A">
        <w:rPr>
          <w:sz w:val="24"/>
        </w:rPr>
        <w:t>ю</w:t>
      </w:r>
      <w:r w:rsidRPr="00703C8A">
        <w:rPr>
          <w:sz w:val="24"/>
        </w:rPr>
        <w:t xml:space="preserve"> измерять: атмосферное давление, давление жидкости на дно и стенки сосуда, силу Архимеда;</w:t>
      </w:r>
    </w:p>
    <w:p w:rsidR="00C6208D" w:rsidRPr="00703C8A" w:rsidRDefault="00C6208D" w:rsidP="00FE5CC7">
      <w:pPr>
        <w:pStyle w:val="a4"/>
        <w:spacing w:line="240" w:lineRule="auto"/>
        <w:ind w:firstLine="709"/>
        <w:rPr>
          <w:sz w:val="24"/>
        </w:rPr>
      </w:pPr>
      <w:r w:rsidRPr="00703C8A">
        <w:rPr>
          <w:sz w:val="24"/>
        </w:rPr>
        <w:t>– владени</w:t>
      </w:r>
      <w:r w:rsidR="00752DDB" w:rsidRPr="00703C8A">
        <w:rPr>
          <w:sz w:val="24"/>
        </w:rPr>
        <w:t>ю</w:t>
      </w:r>
      <w:r w:rsidRPr="00703C8A">
        <w:rPr>
          <w:sz w:val="24"/>
        </w:rPr>
        <w:t xml:space="preserve"> экспериментальными методами исследования зависимости: силы Архимеда от объема вытесненной телом воды, условий плавания тела в жидкости от действия силы тяжести и силы Архимеда;</w:t>
      </w:r>
    </w:p>
    <w:p w:rsidR="00C6208D" w:rsidRPr="00703C8A" w:rsidRDefault="00C6208D" w:rsidP="00FE5CC7">
      <w:pPr>
        <w:pStyle w:val="a4"/>
        <w:spacing w:line="240" w:lineRule="auto"/>
        <w:ind w:firstLine="709"/>
        <w:rPr>
          <w:sz w:val="24"/>
        </w:rPr>
      </w:pPr>
      <w:r w:rsidRPr="00703C8A">
        <w:rPr>
          <w:sz w:val="24"/>
        </w:rPr>
        <w:t>– понимани</w:t>
      </w:r>
      <w:r w:rsidR="00752DDB" w:rsidRPr="00703C8A">
        <w:rPr>
          <w:sz w:val="24"/>
        </w:rPr>
        <w:t>ю</w:t>
      </w:r>
      <w:r w:rsidRPr="00703C8A">
        <w:rPr>
          <w:sz w:val="24"/>
        </w:rPr>
        <w:t xml:space="preserve"> смысла основных физических законов и умение применять их на практике: закон Паскаля, закон Архимеда;</w:t>
      </w:r>
    </w:p>
    <w:p w:rsidR="00C6208D" w:rsidRPr="00703C8A" w:rsidRDefault="00C6208D" w:rsidP="00FE5CC7">
      <w:pPr>
        <w:pStyle w:val="a4"/>
        <w:spacing w:line="240" w:lineRule="auto"/>
        <w:ind w:firstLine="709"/>
        <w:rPr>
          <w:sz w:val="24"/>
        </w:rPr>
      </w:pPr>
      <w:r w:rsidRPr="00703C8A">
        <w:rPr>
          <w:sz w:val="24"/>
        </w:rPr>
        <w:t>– понимани</w:t>
      </w:r>
      <w:r w:rsidR="00752DDB" w:rsidRPr="00703C8A">
        <w:rPr>
          <w:sz w:val="24"/>
        </w:rPr>
        <w:t>ю</w:t>
      </w:r>
      <w:r w:rsidRPr="00703C8A">
        <w:rPr>
          <w:sz w:val="24"/>
        </w:rPr>
        <w:t xml:space="preserve"> принципов действия барометра-анероида, манометра, поршневого жидкостного насоса, гидравлического пресса и способов обеспечения безопасности при их использовании;</w:t>
      </w:r>
    </w:p>
    <w:p w:rsidR="00C6208D" w:rsidRPr="00703C8A" w:rsidRDefault="00C6208D" w:rsidP="00FE5CC7">
      <w:pPr>
        <w:pStyle w:val="a4"/>
        <w:spacing w:line="240" w:lineRule="auto"/>
        <w:ind w:firstLine="709"/>
        <w:rPr>
          <w:sz w:val="24"/>
        </w:rPr>
      </w:pPr>
      <w:r w:rsidRPr="00703C8A">
        <w:rPr>
          <w:sz w:val="24"/>
        </w:rPr>
        <w:t>– владени</w:t>
      </w:r>
      <w:r w:rsidR="00752DDB" w:rsidRPr="00703C8A">
        <w:rPr>
          <w:sz w:val="24"/>
        </w:rPr>
        <w:t>ю</w:t>
      </w:r>
      <w:r w:rsidRPr="00703C8A">
        <w:rPr>
          <w:sz w:val="24"/>
        </w:rPr>
        <w:t xml:space="preserve"> способами выполнения расчетов для нахождения: давления, давления жидкости на дно и стенки сосуда, силы Архимеда в соответствии с поставленной задачей на основании использо</w:t>
      </w:r>
      <w:r w:rsidR="001C658D" w:rsidRPr="00703C8A">
        <w:rPr>
          <w:sz w:val="24"/>
        </w:rPr>
        <w:t>вания законов физики.</w:t>
      </w:r>
    </w:p>
    <w:p w:rsidR="00B140A0" w:rsidRPr="00703C8A" w:rsidRDefault="00B140A0" w:rsidP="00B140A0">
      <w:pPr>
        <w:pStyle w:val="a4"/>
        <w:spacing w:line="240" w:lineRule="auto"/>
        <w:ind w:firstLine="709"/>
        <w:rPr>
          <w:sz w:val="24"/>
        </w:rPr>
      </w:pPr>
      <w:r w:rsidRPr="00703C8A">
        <w:rPr>
          <w:sz w:val="24"/>
        </w:rPr>
        <w:t>Ученик получит возможность научиться:</w:t>
      </w:r>
    </w:p>
    <w:p w:rsidR="001C658D" w:rsidRPr="00703C8A" w:rsidRDefault="001C658D" w:rsidP="001C658D">
      <w:pPr>
        <w:pStyle w:val="a4"/>
        <w:spacing w:line="240" w:lineRule="auto"/>
        <w:ind w:firstLine="709"/>
        <w:rPr>
          <w:sz w:val="24"/>
        </w:rPr>
      </w:pPr>
      <w:r w:rsidRPr="00703C8A">
        <w:rPr>
          <w:sz w:val="24"/>
        </w:rPr>
        <w:t>– умени</w:t>
      </w:r>
      <w:r w:rsidR="00752DDB" w:rsidRPr="00703C8A">
        <w:rPr>
          <w:sz w:val="24"/>
        </w:rPr>
        <w:t>ю</w:t>
      </w:r>
      <w:r w:rsidRPr="00703C8A">
        <w:rPr>
          <w:sz w:val="24"/>
        </w:rPr>
        <w:t xml:space="preserve"> использовать полученные знания в повседневной жизни (экология, быт, охрана окружающей среды);</w:t>
      </w:r>
    </w:p>
    <w:p w:rsidR="001C658D" w:rsidRPr="00703C8A" w:rsidRDefault="001C658D" w:rsidP="001C658D">
      <w:pPr>
        <w:pStyle w:val="a4"/>
        <w:spacing w:line="240" w:lineRule="auto"/>
        <w:ind w:firstLine="709"/>
        <w:rPr>
          <w:sz w:val="24"/>
        </w:rPr>
      </w:pPr>
      <w:r w:rsidRPr="00703C8A">
        <w:rPr>
          <w:sz w:val="24"/>
        </w:rPr>
        <w:t>– различать границы применимости физических законов, понимать всеобщий характер фундаментальных законов и ограниченность использования частных законов (закон Архимеда и др.);</w:t>
      </w:r>
    </w:p>
    <w:p w:rsidR="001C658D" w:rsidRPr="00703C8A" w:rsidRDefault="001C658D" w:rsidP="001C658D">
      <w:pPr>
        <w:pStyle w:val="a4"/>
        <w:spacing w:line="240" w:lineRule="auto"/>
        <w:ind w:firstLine="709"/>
        <w:rPr>
          <w:sz w:val="24"/>
        </w:rPr>
      </w:pPr>
      <w:r w:rsidRPr="00703C8A">
        <w:rPr>
          <w:sz w:val="24"/>
        </w:rPr>
        <w:lastRenderedPageBreak/>
        <w:t>– приёмам поиска и формулировки доказательств выдвинутых гипотез и теоретических выводов на основе эмпирически установленных фактов;</w:t>
      </w:r>
    </w:p>
    <w:p w:rsidR="001C658D" w:rsidRPr="00703C8A" w:rsidRDefault="001C658D" w:rsidP="001C658D">
      <w:pPr>
        <w:pStyle w:val="a4"/>
        <w:spacing w:line="240" w:lineRule="auto"/>
        <w:ind w:firstLine="709"/>
        <w:rPr>
          <w:sz w:val="24"/>
        </w:rPr>
      </w:pPr>
      <w:r w:rsidRPr="00703C8A">
        <w:rPr>
          <w:sz w:val="24"/>
        </w:rPr>
        <w:t>– находить адекватную предложенной задаче физическую модель, разрешать проблему на основе имеющихся знаний с использованием математического аппарата, оценивать реальность полученного значения физической величины.</w:t>
      </w:r>
    </w:p>
    <w:p w:rsidR="00640665" w:rsidRPr="00703C8A" w:rsidRDefault="00D322CB" w:rsidP="004C5015">
      <w:pPr>
        <w:pStyle w:val="a4"/>
        <w:keepNext/>
        <w:spacing w:line="240" w:lineRule="auto"/>
        <w:ind w:firstLine="709"/>
        <w:jc w:val="center"/>
        <w:rPr>
          <w:i/>
          <w:sz w:val="24"/>
        </w:rPr>
      </w:pPr>
      <w:r w:rsidRPr="00703C8A">
        <w:rPr>
          <w:i/>
          <w:sz w:val="24"/>
        </w:rPr>
        <w:t>Работа и мощность. Энергия.</w:t>
      </w:r>
    </w:p>
    <w:p w:rsidR="00EB5D96" w:rsidRPr="00703C8A" w:rsidRDefault="00EB5D96" w:rsidP="0089208A">
      <w:pPr>
        <w:pStyle w:val="a4"/>
        <w:spacing w:line="240" w:lineRule="auto"/>
        <w:ind w:firstLine="709"/>
        <w:rPr>
          <w:sz w:val="24"/>
        </w:rPr>
      </w:pPr>
      <w:r w:rsidRPr="00703C8A">
        <w:rPr>
          <w:sz w:val="24"/>
        </w:rPr>
        <w:t>Ученик научится:</w:t>
      </w:r>
    </w:p>
    <w:p w:rsidR="0089208A" w:rsidRPr="00703C8A" w:rsidRDefault="0089208A" w:rsidP="0089208A">
      <w:pPr>
        <w:pStyle w:val="a4"/>
        <w:spacing w:line="240" w:lineRule="auto"/>
        <w:ind w:firstLine="709"/>
        <w:rPr>
          <w:sz w:val="24"/>
        </w:rPr>
      </w:pPr>
      <w:r w:rsidRPr="00703C8A">
        <w:rPr>
          <w:sz w:val="24"/>
        </w:rPr>
        <w:t>– понимани</w:t>
      </w:r>
      <w:r w:rsidR="00752DDB" w:rsidRPr="00703C8A">
        <w:rPr>
          <w:sz w:val="24"/>
        </w:rPr>
        <w:t>ю</w:t>
      </w:r>
      <w:r w:rsidRPr="00703C8A">
        <w:rPr>
          <w:sz w:val="24"/>
        </w:rPr>
        <w:t xml:space="preserve"> и способност</w:t>
      </w:r>
      <w:r w:rsidR="00752DDB" w:rsidRPr="00703C8A">
        <w:rPr>
          <w:sz w:val="24"/>
        </w:rPr>
        <w:t>и</w:t>
      </w:r>
      <w:r w:rsidRPr="00703C8A">
        <w:rPr>
          <w:sz w:val="24"/>
        </w:rPr>
        <w:t xml:space="preserve"> объяснять физические явления: равновесие тел, превращение одного вида механической энергии в другой;</w:t>
      </w:r>
    </w:p>
    <w:p w:rsidR="0089208A" w:rsidRPr="00703C8A" w:rsidRDefault="00752DDB" w:rsidP="0089208A">
      <w:pPr>
        <w:pStyle w:val="a4"/>
        <w:spacing w:line="240" w:lineRule="auto"/>
        <w:ind w:firstLine="709"/>
        <w:rPr>
          <w:sz w:val="24"/>
        </w:rPr>
      </w:pPr>
      <w:r w:rsidRPr="00703C8A">
        <w:rPr>
          <w:sz w:val="24"/>
        </w:rPr>
        <w:t>– умению</w:t>
      </w:r>
      <w:r w:rsidR="0089208A" w:rsidRPr="00703C8A">
        <w:rPr>
          <w:sz w:val="24"/>
        </w:rPr>
        <w:t xml:space="preserve"> измерять: механическую работу, мощность, плечо силы, момент силы, КПД, потенциальную и кинетическую энергию;</w:t>
      </w:r>
    </w:p>
    <w:p w:rsidR="0089208A" w:rsidRPr="00703C8A" w:rsidRDefault="0089208A" w:rsidP="0089208A">
      <w:pPr>
        <w:pStyle w:val="a4"/>
        <w:spacing w:line="240" w:lineRule="auto"/>
        <w:ind w:firstLine="709"/>
        <w:rPr>
          <w:sz w:val="24"/>
        </w:rPr>
      </w:pPr>
      <w:r w:rsidRPr="00703C8A">
        <w:rPr>
          <w:sz w:val="24"/>
        </w:rPr>
        <w:t>– владени</w:t>
      </w:r>
      <w:r w:rsidR="00752DDB" w:rsidRPr="00703C8A">
        <w:rPr>
          <w:sz w:val="24"/>
        </w:rPr>
        <w:t>ю</w:t>
      </w:r>
      <w:r w:rsidRPr="00703C8A">
        <w:rPr>
          <w:sz w:val="24"/>
        </w:rPr>
        <w:t xml:space="preserve"> экспериментальными методами исследования при определении соотношения сил и плеч, для равновесия рычага;</w:t>
      </w:r>
    </w:p>
    <w:p w:rsidR="00640665" w:rsidRPr="00703C8A" w:rsidRDefault="0089208A" w:rsidP="0089208A">
      <w:pPr>
        <w:pStyle w:val="a4"/>
        <w:spacing w:line="240" w:lineRule="auto"/>
        <w:ind w:firstLine="709"/>
        <w:rPr>
          <w:sz w:val="24"/>
        </w:rPr>
      </w:pPr>
      <w:r w:rsidRPr="00703C8A">
        <w:rPr>
          <w:sz w:val="24"/>
        </w:rPr>
        <w:t>– понимани</w:t>
      </w:r>
      <w:r w:rsidR="00752DDB" w:rsidRPr="00703C8A">
        <w:rPr>
          <w:sz w:val="24"/>
        </w:rPr>
        <w:t>ю</w:t>
      </w:r>
      <w:r w:rsidRPr="00703C8A">
        <w:rPr>
          <w:sz w:val="24"/>
        </w:rPr>
        <w:t xml:space="preserve"> смысла основного физического закона: закон сохранения энергии;</w:t>
      </w:r>
    </w:p>
    <w:p w:rsidR="0089208A" w:rsidRPr="00703C8A" w:rsidRDefault="0089208A" w:rsidP="0089208A">
      <w:pPr>
        <w:pStyle w:val="a4"/>
        <w:spacing w:line="240" w:lineRule="auto"/>
        <w:ind w:firstLine="709"/>
        <w:rPr>
          <w:sz w:val="24"/>
        </w:rPr>
      </w:pPr>
      <w:r w:rsidRPr="00703C8A">
        <w:rPr>
          <w:sz w:val="24"/>
        </w:rPr>
        <w:t>– понимани</w:t>
      </w:r>
      <w:r w:rsidR="00752DDB" w:rsidRPr="00703C8A">
        <w:rPr>
          <w:sz w:val="24"/>
        </w:rPr>
        <w:t>ю</w:t>
      </w:r>
      <w:r w:rsidRPr="00703C8A">
        <w:rPr>
          <w:sz w:val="24"/>
        </w:rPr>
        <w:t xml:space="preserve"> принципов действия рычага, блока, наклонной плоскости и способов обеспечения безопасности при их использовании;</w:t>
      </w:r>
    </w:p>
    <w:p w:rsidR="00F1588D" w:rsidRPr="00703C8A" w:rsidRDefault="0089208A" w:rsidP="009B04C3">
      <w:pPr>
        <w:pStyle w:val="a4"/>
        <w:spacing w:line="240" w:lineRule="auto"/>
        <w:ind w:firstLine="709"/>
        <w:rPr>
          <w:sz w:val="24"/>
        </w:rPr>
      </w:pPr>
      <w:r w:rsidRPr="00703C8A">
        <w:rPr>
          <w:sz w:val="24"/>
        </w:rPr>
        <w:t>– владени</w:t>
      </w:r>
      <w:r w:rsidR="00752DDB" w:rsidRPr="00703C8A">
        <w:rPr>
          <w:sz w:val="24"/>
        </w:rPr>
        <w:t>ю</w:t>
      </w:r>
      <w:r w:rsidRPr="00703C8A">
        <w:rPr>
          <w:sz w:val="24"/>
        </w:rPr>
        <w:t xml:space="preserve">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r w:rsidR="009B04C3" w:rsidRPr="00703C8A">
        <w:rPr>
          <w:sz w:val="24"/>
        </w:rPr>
        <w:t>.</w:t>
      </w:r>
    </w:p>
    <w:p w:rsidR="009B04C3" w:rsidRPr="00703C8A" w:rsidRDefault="009B04C3" w:rsidP="009B04C3">
      <w:pPr>
        <w:pStyle w:val="a4"/>
        <w:spacing w:line="240" w:lineRule="auto"/>
        <w:ind w:firstLine="709"/>
        <w:rPr>
          <w:sz w:val="24"/>
        </w:rPr>
      </w:pPr>
      <w:r w:rsidRPr="00703C8A">
        <w:rPr>
          <w:sz w:val="24"/>
        </w:rPr>
        <w:t>Ученик получит возможность научиться:</w:t>
      </w:r>
    </w:p>
    <w:p w:rsidR="009B04C3" w:rsidRPr="00703C8A" w:rsidRDefault="009B04C3" w:rsidP="009B04C3">
      <w:pPr>
        <w:pStyle w:val="a4"/>
        <w:spacing w:line="240" w:lineRule="auto"/>
        <w:ind w:firstLine="709"/>
        <w:rPr>
          <w:sz w:val="24"/>
        </w:rPr>
      </w:pPr>
      <w:r w:rsidRPr="00703C8A">
        <w:rPr>
          <w:sz w:val="24"/>
        </w:rPr>
        <w:t>– умени</w:t>
      </w:r>
      <w:r w:rsidR="00752DDB" w:rsidRPr="00703C8A">
        <w:rPr>
          <w:sz w:val="24"/>
        </w:rPr>
        <w:t>ю</w:t>
      </w:r>
      <w:r w:rsidRPr="00703C8A">
        <w:rPr>
          <w:sz w:val="24"/>
        </w:rPr>
        <w:t xml:space="preserve"> использовать полученные знания в повседневной жизни (экология, быт, охрана окружающей среды);</w:t>
      </w:r>
    </w:p>
    <w:p w:rsidR="009B04C3" w:rsidRPr="00703C8A" w:rsidRDefault="009B04C3" w:rsidP="009B04C3">
      <w:pPr>
        <w:pStyle w:val="a4"/>
        <w:spacing w:line="240" w:lineRule="auto"/>
        <w:ind w:firstLine="709"/>
        <w:rPr>
          <w:sz w:val="24"/>
        </w:rPr>
      </w:pPr>
      <w:r w:rsidRPr="00703C8A">
        <w:rPr>
          <w:sz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9B04C3" w:rsidRPr="00703C8A" w:rsidRDefault="009B04C3" w:rsidP="009B04C3">
      <w:pPr>
        <w:pStyle w:val="a4"/>
        <w:spacing w:line="240" w:lineRule="auto"/>
        <w:ind w:firstLine="709"/>
        <w:rPr>
          <w:sz w:val="24"/>
        </w:rPr>
      </w:pPr>
      <w:r w:rsidRPr="00703C8A">
        <w:rPr>
          <w:sz w:val="24"/>
        </w:rPr>
        <w:t>–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382BA9" w:rsidRPr="00703C8A" w:rsidRDefault="00382BA9" w:rsidP="00382BA9">
      <w:pPr>
        <w:pStyle w:val="a4"/>
        <w:keepNext/>
        <w:spacing w:line="240" w:lineRule="auto"/>
        <w:ind w:firstLine="709"/>
        <w:jc w:val="center"/>
        <w:rPr>
          <w:rFonts w:eastAsia="Calibri"/>
          <w:b/>
          <w:sz w:val="24"/>
        </w:rPr>
      </w:pPr>
      <w:r w:rsidRPr="00703C8A">
        <w:rPr>
          <w:b/>
          <w:sz w:val="24"/>
        </w:rPr>
        <w:t xml:space="preserve">8 класс, </w:t>
      </w:r>
      <w:r w:rsidRPr="00703C8A">
        <w:rPr>
          <w:rFonts w:eastAsia="Calibri"/>
          <w:b/>
          <w:sz w:val="24"/>
        </w:rPr>
        <w:t>68 часов</w:t>
      </w:r>
    </w:p>
    <w:p w:rsidR="00D3188A" w:rsidRPr="00703C8A" w:rsidRDefault="00D3188A" w:rsidP="00D3188A">
      <w:pPr>
        <w:pStyle w:val="a4"/>
        <w:keepNext/>
        <w:spacing w:line="240" w:lineRule="auto"/>
        <w:ind w:firstLine="709"/>
        <w:jc w:val="center"/>
        <w:rPr>
          <w:i/>
          <w:sz w:val="24"/>
        </w:rPr>
      </w:pPr>
      <w:r w:rsidRPr="00703C8A">
        <w:rPr>
          <w:i/>
          <w:sz w:val="24"/>
        </w:rPr>
        <w:t>Тепловые явления.</w:t>
      </w:r>
    </w:p>
    <w:p w:rsidR="00382BA9" w:rsidRPr="00703C8A" w:rsidRDefault="00382BA9" w:rsidP="00382BA9">
      <w:pPr>
        <w:pStyle w:val="a4"/>
        <w:spacing w:line="240" w:lineRule="auto"/>
        <w:ind w:firstLine="709"/>
        <w:rPr>
          <w:sz w:val="24"/>
        </w:rPr>
      </w:pPr>
      <w:r w:rsidRPr="00703C8A">
        <w:rPr>
          <w:sz w:val="24"/>
        </w:rPr>
        <w:t>Ученик научится:</w:t>
      </w:r>
    </w:p>
    <w:p w:rsidR="00D3188A" w:rsidRPr="00703C8A" w:rsidRDefault="00382BA9" w:rsidP="00D3188A">
      <w:pPr>
        <w:pStyle w:val="a4"/>
        <w:spacing w:line="240" w:lineRule="auto"/>
        <w:ind w:firstLine="709"/>
        <w:rPr>
          <w:rStyle w:val="c11"/>
          <w:sz w:val="24"/>
        </w:rPr>
      </w:pPr>
      <w:r w:rsidRPr="00703C8A">
        <w:rPr>
          <w:sz w:val="24"/>
        </w:rPr>
        <w:t>– </w:t>
      </w:r>
      <w:r w:rsidR="00D3188A" w:rsidRPr="00703C8A">
        <w:rPr>
          <w:rStyle w:val="c11"/>
          <w:sz w:val="24"/>
        </w:rPr>
        <w:t>пониман</w:t>
      </w:r>
      <w:r w:rsidRPr="00703C8A">
        <w:rPr>
          <w:rStyle w:val="c11"/>
          <w:sz w:val="24"/>
        </w:rPr>
        <w:t>ию</w:t>
      </w:r>
      <w:r w:rsidR="00D3188A" w:rsidRPr="00703C8A">
        <w:rPr>
          <w:rStyle w:val="c11"/>
          <w:sz w:val="24"/>
        </w:rPr>
        <w:t xml:space="preserve"> и способност</w:t>
      </w:r>
      <w:r w:rsidRPr="00703C8A">
        <w:rPr>
          <w:rStyle w:val="c11"/>
          <w:sz w:val="24"/>
        </w:rPr>
        <w:t>и</w:t>
      </w:r>
      <w:r w:rsidR="00D3188A" w:rsidRPr="00703C8A">
        <w:rPr>
          <w:rStyle w:val="c11"/>
          <w:sz w:val="24"/>
        </w:rPr>
        <w:t xml:space="preserve">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 умение измерять: температуру, количество теплоты, удельную теплоемкость вещества, удельную теплоту плавления вещества, влажность воздуха;</w:t>
      </w:r>
    </w:p>
    <w:p w:rsidR="00D3188A" w:rsidRPr="00703C8A" w:rsidRDefault="00752DDB" w:rsidP="00D3188A">
      <w:pPr>
        <w:pStyle w:val="a4"/>
        <w:spacing w:line="240" w:lineRule="auto"/>
        <w:ind w:firstLine="709"/>
        <w:rPr>
          <w:rStyle w:val="c11"/>
          <w:sz w:val="24"/>
        </w:rPr>
      </w:pPr>
      <w:r w:rsidRPr="00703C8A">
        <w:rPr>
          <w:sz w:val="24"/>
        </w:rPr>
        <w:t>– </w:t>
      </w:r>
      <w:r w:rsidR="00D3188A" w:rsidRPr="00703C8A">
        <w:rPr>
          <w:rStyle w:val="c11"/>
          <w:sz w:val="24"/>
        </w:rPr>
        <w:t>владени</w:t>
      </w:r>
      <w:r w:rsidRPr="00703C8A">
        <w:rPr>
          <w:rStyle w:val="c11"/>
          <w:sz w:val="24"/>
        </w:rPr>
        <w:t>ю</w:t>
      </w:r>
      <w:r w:rsidR="00D3188A" w:rsidRPr="00703C8A">
        <w:rPr>
          <w:rStyle w:val="c11"/>
          <w:sz w:val="24"/>
        </w:rPr>
        <w:t xml:space="preserve"> экспер</w:t>
      </w:r>
      <w:r w:rsidRPr="00703C8A">
        <w:rPr>
          <w:rStyle w:val="c11"/>
          <w:sz w:val="24"/>
        </w:rPr>
        <w:t>иментальными методами исследова</w:t>
      </w:r>
      <w:r w:rsidR="00D3188A" w:rsidRPr="00703C8A">
        <w:rPr>
          <w:rStyle w:val="c11"/>
          <w:sz w:val="24"/>
        </w:rPr>
        <w:t>ния: зависимости относит</w:t>
      </w:r>
      <w:r w:rsidRPr="00703C8A">
        <w:rPr>
          <w:rStyle w:val="c11"/>
          <w:sz w:val="24"/>
        </w:rPr>
        <w:t>ельной влажности воздуха от дав</w:t>
      </w:r>
      <w:r w:rsidR="00D3188A" w:rsidRPr="00703C8A">
        <w:rPr>
          <w:rStyle w:val="c11"/>
          <w:sz w:val="24"/>
        </w:rPr>
        <w:t>ления водяного пара, содержащегося в воздухе при данной температуре; давления на</w:t>
      </w:r>
      <w:r w:rsidRPr="00703C8A">
        <w:rPr>
          <w:rStyle w:val="c11"/>
          <w:sz w:val="24"/>
        </w:rPr>
        <w:t>сыщенного водяного пара; опреде</w:t>
      </w:r>
      <w:r w:rsidR="00D3188A" w:rsidRPr="00703C8A">
        <w:rPr>
          <w:rStyle w:val="c11"/>
          <w:sz w:val="24"/>
        </w:rPr>
        <w:t>лени</w:t>
      </w:r>
      <w:r w:rsidRPr="00703C8A">
        <w:rPr>
          <w:rStyle w:val="c11"/>
          <w:sz w:val="24"/>
        </w:rPr>
        <w:t>ю</w:t>
      </w:r>
      <w:r w:rsidR="00D3188A" w:rsidRPr="00703C8A">
        <w:rPr>
          <w:rStyle w:val="c11"/>
          <w:sz w:val="24"/>
        </w:rPr>
        <w:t xml:space="preserve"> удельной теплоемкости вещества;</w:t>
      </w:r>
    </w:p>
    <w:p w:rsidR="00D3188A" w:rsidRPr="00703C8A" w:rsidRDefault="00752DDB" w:rsidP="00D3188A">
      <w:pPr>
        <w:pStyle w:val="a4"/>
        <w:spacing w:line="240" w:lineRule="auto"/>
        <w:ind w:firstLine="709"/>
        <w:rPr>
          <w:rStyle w:val="c11"/>
          <w:sz w:val="24"/>
        </w:rPr>
      </w:pPr>
      <w:r w:rsidRPr="00703C8A">
        <w:rPr>
          <w:sz w:val="24"/>
        </w:rPr>
        <w:t>– </w:t>
      </w:r>
      <w:r w:rsidR="00D3188A" w:rsidRPr="00703C8A">
        <w:rPr>
          <w:rStyle w:val="c11"/>
          <w:sz w:val="24"/>
        </w:rPr>
        <w:t>понимани</w:t>
      </w:r>
      <w:r w:rsidRPr="00703C8A">
        <w:rPr>
          <w:rStyle w:val="c11"/>
          <w:sz w:val="24"/>
        </w:rPr>
        <w:t>ю</w:t>
      </w:r>
      <w:r w:rsidR="00D3188A" w:rsidRPr="00703C8A">
        <w:rPr>
          <w:rStyle w:val="c11"/>
          <w:sz w:val="24"/>
        </w:rPr>
        <w:t xml:space="preserve"> принципов действия конденсационного и волосного гигрометров, п</w:t>
      </w:r>
      <w:r w:rsidRPr="00703C8A">
        <w:rPr>
          <w:rStyle w:val="c11"/>
          <w:sz w:val="24"/>
        </w:rPr>
        <w:t>сихрометра, двигателя внутренне</w:t>
      </w:r>
      <w:r w:rsidR="00D3188A" w:rsidRPr="00703C8A">
        <w:rPr>
          <w:rStyle w:val="c11"/>
          <w:sz w:val="24"/>
        </w:rPr>
        <w:t>го сгорания, паровой турбины и способов обеспе</w:t>
      </w:r>
      <w:r w:rsidRPr="00703C8A">
        <w:rPr>
          <w:rStyle w:val="c11"/>
          <w:sz w:val="24"/>
        </w:rPr>
        <w:t>чения без</w:t>
      </w:r>
      <w:r w:rsidR="00D3188A" w:rsidRPr="00703C8A">
        <w:rPr>
          <w:rStyle w:val="c11"/>
          <w:sz w:val="24"/>
        </w:rPr>
        <w:t>опасности при их использовании;</w:t>
      </w:r>
    </w:p>
    <w:p w:rsidR="00D3188A" w:rsidRPr="00703C8A" w:rsidRDefault="00752DDB" w:rsidP="00D3188A">
      <w:pPr>
        <w:pStyle w:val="a4"/>
        <w:spacing w:line="240" w:lineRule="auto"/>
        <w:ind w:firstLine="709"/>
        <w:rPr>
          <w:rStyle w:val="c11"/>
          <w:sz w:val="24"/>
        </w:rPr>
      </w:pPr>
      <w:r w:rsidRPr="00703C8A">
        <w:rPr>
          <w:sz w:val="24"/>
        </w:rPr>
        <w:t>– </w:t>
      </w:r>
      <w:r w:rsidR="00D3188A" w:rsidRPr="00703C8A">
        <w:rPr>
          <w:rStyle w:val="c11"/>
          <w:sz w:val="24"/>
        </w:rPr>
        <w:t>понимани</w:t>
      </w:r>
      <w:r w:rsidRPr="00703C8A">
        <w:rPr>
          <w:rStyle w:val="c11"/>
          <w:sz w:val="24"/>
        </w:rPr>
        <w:t>ю</w:t>
      </w:r>
      <w:r w:rsidR="00D3188A" w:rsidRPr="00703C8A">
        <w:rPr>
          <w:rStyle w:val="c11"/>
          <w:sz w:val="24"/>
        </w:rPr>
        <w:t xml:space="preserve"> смысла закона сохранения и превращения энергии в механических и тепловых процессах и умени</w:t>
      </w:r>
      <w:r w:rsidRPr="00703C8A">
        <w:rPr>
          <w:rStyle w:val="c11"/>
          <w:sz w:val="24"/>
        </w:rPr>
        <w:t>ю</w:t>
      </w:r>
      <w:r w:rsidR="00D3188A" w:rsidRPr="00703C8A">
        <w:rPr>
          <w:rStyle w:val="c11"/>
          <w:sz w:val="24"/>
        </w:rPr>
        <w:t xml:space="preserve"> применять его на практике;</w:t>
      </w:r>
    </w:p>
    <w:p w:rsidR="00D3188A" w:rsidRPr="00703C8A" w:rsidRDefault="00752DDB" w:rsidP="00D3188A">
      <w:pPr>
        <w:pStyle w:val="a4"/>
        <w:spacing w:line="240" w:lineRule="auto"/>
        <w:ind w:firstLine="709"/>
        <w:rPr>
          <w:rStyle w:val="c11"/>
          <w:sz w:val="24"/>
        </w:rPr>
      </w:pPr>
      <w:r w:rsidRPr="00703C8A">
        <w:rPr>
          <w:sz w:val="24"/>
        </w:rPr>
        <w:lastRenderedPageBreak/>
        <w:t>– </w:t>
      </w:r>
      <w:r w:rsidR="00D3188A" w:rsidRPr="00703C8A">
        <w:rPr>
          <w:rStyle w:val="c11"/>
          <w:sz w:val="24"/>
        </w:rPr>
        <w:t>овладение способам</w:t>
      </w:r>
      <w:r w:rsidRPr="00703C8A">
        <w:rPr>
          <w:rStyle w:val="c11"/>
          <w:sz w:val="24"/>
        </w:rPr>
        <w:t>и выполнения расчетов для нахож</w:t>
      </w:r>
      <w:r w:rsidR="00D3188A" w:rsidRPr="00703C8A">
        <w:rPr>
          <w:rStyle w:val="c11"/>
          <w:sz w:val="24"/>
        </w:rPr>
        <w:t>дения: удельной теплоемкости, к</w:t>
      </w:r>
      <w:r w:rsidRPr="00703C8A">
        <w:rPr>
          <w:rStyle w:val="c11"/>
          <w:sz w:val="24"/>
        </w:rPr>
        <w:t>оличества теплоты, необхо</w:t>
      </w:r>
      <w:r w:rsidR="00D3188A" w:rsidRPr="00703C8A">
        <w:rPr>
          <w:rStyle w:val="c11"/>
          <w:sz w:val="24"/>
        </w:rPr>
        <w:t>димого для нагревания те</w:t>
      </w:r>
      <w:r w:rsidRPr="00703C8A">
        <w:rPr>
          <w:rStyle w:val="c11"/>
          <w:sz w:val="24"/>
        </w:rPr>
        <w:t>ла или выделяемого им при охлаж</w:t>
      </w:r>
      <w:r w:rsidR="00D3188A" w:rsidRPr="00703C8A">
        <w:rPr>
          <w:rStyle w:val="c11"/>
          <w:sz w:val="24"/>
        </w:rPr>
        <w:t>дении, удельной теплоты с</w:t>
      </w:r>
      <w:r w:rsidRPr="00703C8A">
        <w:rPr>
          <w:rStyle w:val="c11"/>
          <w:sz w:val="24"/>
        </w:rPr>
        <w:t>горания топлива, удельной тепло</w:t>
      </w:r>
      <w:r w:rsidR="00D3188A" w:rsidRPr="00703C8A">
        <w:rPr>
          <w:rStyle w:val="c11"/>
          <w:sz w:val="24"/>
        </w:rPr>
        <w:t>ты плавления, влажности воздуха, удельной теплоты парообразования и конде</w:t>
      </w:r>
      <w:r w:rsidRPr="00703C8A">
        <w:rPr>
          <w:rStyle w:val="c11"/>
          <w:sz w:val="24"/>
        </w:rPr>
        <w:t>нсации, КПД теплового двигателя.</w:t>
      </w:r>
    </w:p>
    <w:p w:rsidR="00752DDB" w:rsidRPr="00703C8A" w:rsidRDefault="00752DDB" w:rsidP="00752DDB">
      <w:pPr>
        <w:pStyle w:val="a4"/>
        <w:spacing w:line="240" w:lineRule="auto"/>
        <w:ind w:firstLine="709"/>
        <w:rPr>
          <w:sz w:val="24"/>
        </w:rPr>
      </w:pPr>
      <w:r w:rsidRPr="00703C8A">
        <w:rPr>
          <w:sz w:val="24"/>
        </w:rPr>
        <w:t>Ученик получит возможность научиться:</w:t>
      </w:r>
    </w:p>
    <w:p w:rsidR="00D3188A" w:rsidRPr="00703C8A" w:rsidRDefault="00752DDB" w:rsidP="00D3188A">
      <w:pPr>
        <w:pStyle w:val="a4"/>
        <w:spacing w:line="240" w:lineRule="auto"/>
        <w:ind w:firstLine="709"/>
        <w:rPr>
          <w:rStyle w:val="c11"/>
          <w:sz w:val="24"/>
        </w:rPr>
      </w:pPr>
      <w:r w:rsidRPr="00703C8A">
        <w:rPr>
          <w:sz w:val="24"/>
        </w:rPr>
        <w:t>– </w:t>
      </w:r>
      <w:r w:rsidR="00D3188A" w:rsidRPr="00703C8A">
        <w:rPr>
          <w:rStyle w:val="c11"/>
          <w:sz w:val="24"/>
        </w:rPr>
        <w:t>умени</w:t>
      </w:r>
      <w:r w:rsidRPr="00703C8A">
        <w:rPr>
          <w:rStyle w:val="c11"/>
          <w:sz w:val="24"/>
        </w:rPr>
        <w:t>ю</w:t>
      </w:r>
      <w:r w:rsidR="00D3188A" w:rsidRPr="00703C8A">
        <w:rPr>
          <w:rStyle w:val="c11"/>
          <w:sz w:val="24"/>
        </w:rPr>
        <w:t xml:space="preserve"> использовать полученные знания в повседневной жизни (экология</w:t>
      </w:r>
      <w:r w:rsidRPr="00703C8A">
        <w:rPr>
          <w:rStyle w:val="c11"/>
          <w:sz w:val="24"/>
        </w:rPr>
        <w:t>, быт, охрана окружающей среды);</w:t>
      </w:r>
    </w:p>
    <w:p w:rsidR="00382BA9" w:rsidRPr="00703C8A" w:rsidRDefault="00752DDB" w:rsidP="00382BA9">
      <w:pPr>
        <w:pStyle w:val="a4"/>
        <w:spacing w:line="240" w:lineRule="auto"/>
        <w:ind w:firstLine="709"/>
        <w:rPr>
          <w:rStyle w:val="c11"/>
          <w:sz w:val="24"/>
        </w:rPr>
      </w:pPr>
      <w:r w:rsidRPr="00703C8A">
        <w:rPr>
          <w:rStyle w:val="c11"/>
          <w:sz w:val="24"/>
        </w:rPr>
        <w:t>– </w:t>
      </w:r>
      <w:r w:rsidR="00382BA9" w:rsidRPr="00703C8A">
        <w:rPr>
          <w:rStyle w:val="c11"/>
          <w:sz w:val="24"/>
        </w:rPr>
        <w:t>умени</w:t>
      </w:r>
      <w:r w:rsidR="00B069C4" w:rsidRPr="00703C8A">
        <w:rPr>
          <w:rStyle w:val="c11"/>
          <w:sz w:val="24"/>
        </w:rPr>
        <w:t>ю</w:t>
      </w:r>
      <w:r w:rsidR="00382BA9" w:rsidRPr="00703C8A">
        <w:rPr>
          <w:rStyle w:val="c11"/>
          <w:sz w:val="24"/>
        </w:rPr>
        <w:t xml:space="preserve">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rsidR="00382BA9" w:rsidRPr="00703C8A" w:rsidRDefault="00752DDB" w:rsidP="00382BA9">
      <w:pPr>
        <w:pStyle w:val="a4"/>
        <w:spacing w:line="240" w:lineRule="auto"/>
        <w:ind w:firstLine="709"/>
        <w:rPr>
          <w:rStyle w:val="c11"/>
          <w:sz w:val="24"/>
        </w:rPr>
      </w:pPr>
      <w:r w:rsidRPr="00703C8A">
        <w:rPr>
          <w:rStyle w:val="c11"/>
          <w:sz w:val="24"/>
        </w:rPr>
        <w:t>– </w:t>
      </w:r>
      <w:r w:rsidR="00382BA9" w:rsidRPr="00703C8A">
        <w:rPr>
          <w:rStyle w:val="c11"/>
          <w:sz w:val="24"/>
        </w:rPr>
        <w:t>развити</w:t>
      </w:r>
      <w:r w:rsidR="00B069C4" w:rsidRPr="00703C8A">
        <w:rPr>
          <w:rStyle w:val="c11"/>
          <w:sz w:val="24"/>
        </w:rPr>
        <w:t>ю</w:t>
      </w:r>
      <w:r w:rsidR="00382BA9" w:rsidRPr="00703C8A">
        <w:rPr>
          <w:rStyle w:val="c11"/>
          <w:sz w:val="24"/>
        </w:rPr>
        <w:t xml:space="preserve">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w:t>
      </w:r>
    </w:p>
    <w:p w:rsidR="004E3A2E" w:rsidRPr="00703C8A" w:rsidRDefault="004E3A2E" w:rsidP="00752DDB">
      <w:pPr>
        <w:pStyle w:val="a4"/>
        <w:keepNext/>
        <w:spacing w:line="240" w:lineRule="auto"/>
        <w:ind w:firstLine="709"/>
        <w:jc w:val="center"/>
        <w:rPr>
          <w:i/>
          <w:sz w:val="24"/>
        </w:rPr>
      </w:pPr>
      <w:r w:rsidRPr="00703C8A">
        <w:rPr>
          <w:i/>
          <w:sz w:val="24"/>
        </w:rPr>
        <w:t>Электрические явления</w:t>
      </w:r>
    </w:p>
    <w:p w:rsidR="00A00FF2" w:rsidRPr="00703C8A" w:rsidRDefault="00A00FF2" w:rsidP="00A00FF2">
      <w:pPr>
        <w:pStyle w:val="a4"/>
        <w:spacing w:line="240" w:lineRule="auto"/>
        <w:ind w:firstLine="709"/>
        <w:rPr>
          <w:sz w:val="24"/>
        </w:rPr>
      </w:pPr>
      <w:r w:rsidRPr="00703C8A">
        <w:rPr>
          <w:sz w:val="24"/>
        </w:rPr>
        <w:t>Ученик научится:</w:t>
      </w:r>
    </w:p>
    <w:p w:rsidR="004E3A2E" w:rsidRPr="00703C8A" w:rsidRDefault="00A00FF2" w:rsidP="004E3A2E">
      <w:pPr>
        <w:pStyle w:val="a4"/>
        <w:spacing w:line="240" w:lineRule="auto"/>
        <w:ind w:firstLine="709"/>
        <w:rPr>
          <w:rStyle w:val="c11"/>
          <w:sz w:val="24"/>
        </w:rPr>
      </w:pPr>
      <w:r w:rsidRPr="00703C8A">
        <w:rPr>
          <w:rStyle w:val="c11"/>
          <w:sz w:val="24"/>
        </w:rPr>
        <w:t>– пониманию</w:t>
      </w:r>
      <w:r w:rsidR="004E3A2E" w:rsidRPr="00703C8A">
        <w:rPr>
          <w:rStyle w:val="c11"/>
          <w:sz w:val="24"/>
        </w:rPr>
        <w:t xml:space="preserve"> и способност</w:t>
      </w:r>
      <w:r w:rsidRPr="00703C8A">
        <w:rPr>
          <w:rStyle w:val="c11"/>
          <w:sz w:val="24"/>
        </w:rPr>
        <w:t>и</w:t>
      </w:r>
      <w:r w:rsidR="004E3A2E" w:rsidRPr="00703C8A">
        <w:rPr>
          <w:rStyle w:val="c11"/>
          <w:sz w:val="24"/>
        </w:rPr>
        <w:t xml:space="preserve"> объяснять физические явления: электризация тел, нагре</w:t>
      </w:r>
      <w:r w:rsidRPr="00703C8A">
        <w:rPr>
          <w:rStyle w:val="c11"/>
          <w:sz w:val="24"/>
        </w:rPr>
        <w:t>вание проводников электриче</w:t>
      </w:r>
      <w:r w:rsidR="004E3A2E" w:rsidRPr="00703C8A">
        <w:rPr>
          <w:rStyle w:val="c11"/>
          <w:sz w:val="24"/>
        </w:rPr>
        <w:t>ским током, электрический ток в металлах, электрические явления с позиции строения атома, действия электрического тока;</w:t>
      </w:r>
    </w:p>
    <w:p w:rsidR="004E3A2E" w:rsidRPr="00703C8A" w:rsidRDefault="00A00FF2" w:rsidP="004E3A2E">
      <w:pPr>
        <w:pStyle w:val="a4"/>
        <w:spacing w:line="240" w:lineRule="auto"/>
        <w:ind w:firstLine="709"/>
        <w:rPr>
          <w:rStyle w:val="c11"/>
          <w:sz w:val="24"/>
        </w:rPr>
      </w:pPr>
      <w:r w:rsidRPr="00703C8A">
        <w:rPr>
          <w:rStyle w:val="c11"/>
          <w:sz w:val="24"/>
        </w:rPr>
        <w:t>– </w:t>
      </w:r>
      <w:r w:rsidR="004E3A2E" w:rsidRPr="00703C8A">
        <w:rPr>
          <w:rStyle w:val="c11"/>
          <w:sz w:val="24"/>
        </w:rPr>
        <w:t>умени</w:t>
      </w:r>
      <w:r w:rsidRPr="00703C8A">
        <w:rPr>
          <w:rStyle w:val="c11"/>
          <w:sz w:val="24"/>
        </w:rPr>
        <w:t xml:space="preserve">ю </w:t>
      </w:r>
      <w:r w:rsidR="004E3A2E" w:rsidRPr="00703C8A">
        <w:rPr>
          <w:rStyle w:val="c11"/>
          <w:sz w:val="24"/>
        </w:rPr>
        <w:t>измерять: си</w:t>
      </w:r>
      <w:r w:rsidRPr="00703C8A">
        <w:rPr>
          <w:rStyle w:val="c11"/>
          <w:sz w:val="24"/>
        </w:rPr>
        <w:t>лу электрического тока, электри</w:t>
      </w:r>
      <w:r w:rsidR="004E3A2E" w:rsidRPr="00703C8A">
        <w:rPr>
          <w:rStyle w:val="c11"/>
          <w:sz w:val="24"/>
        </w:rPr>
        <w:t>ческое напряжение, электрический заряд, электрическое с</w:t>
      </w:r>
      <w:r w:rsidRPr="00703C8A">
        <w:rPr>
          <w:rStyle w:val="c11"/>
          <w:sz w:val="24"/>
        </w:rPr>
        <w:t>о</w:t>
      </w:r>
      <w:r w:rsidR="004E3A2E" w:rsidRPr="00703C8A">
        <w:rPr>
          <w:rStyle w:val="c11"/>
          <w:sz w:val="24"/>
        </w:rPr>
        <w:t>противление;</w:t>
      </w:r>
    </w:p>
    <w:p w:rsidR="004E3A2E" w:rsidRPr="00703C8A" w:rsidRDefault="00A00FF2" w:rsidP="004E3A2E">
      <w:pPr>
        <w:pStyle w:val="a4"/>
        <w:spacing w:line="240" w:lineRule="auto"/>
        <w:ind w:firstLine="709"/>
        <w:rPr>
          <w:rStyle w:val="c11"/>
          <w:sz w:val="24"/>
        </w:rPr>
      </w:pPr>
      <w:r w:rsidRPr="00703C8A">
        <w:rPr>
          <w:rStyle w:val="c11"/>
          <w:sz w:val="24"/>
        </w:rPr>
        <w:t>– </w:t>
      </w:r>
      <w:r w:rsidR="004E3A2E" w:rsidRPr="00703C8A">
        <w:rPr>
          <w:rStyle w:val="c11"/>
          <w:sz w:val="24"/>
        </w:rPr>
        <w:t>владение экспер</w:t>
      </w:r>
      <w:r w:rsidRPr="00703C8A">
        <w:rPr>
          <w:rStyle w:val="c11"/>
          <w:sz w:val="24"/>
        </w:rPr>
        <w:t>иментальными методами исследова</w:t>
      </w:r>
      <w:r w:rsidR="004E3A2E" w:rsidRPr="00703C8A">
        <w:rPr>
          <w:rStyle w:val="c11"/>
          <w:sz w:val="24"/>
        </w:rPr>
        <w:t>ния зависимости: силы то</w:t>
      </w:r>
      <w:r w:rsidRPr="00703C8A">
        <w:rPr>
          <w:rStyle w:val="c11"/>
          <w:sz w:val="24"/>
        </w:rPr>
        <w:t>ка на участке цепи от электриче</w:t>
      </w:r>
      <w:r w:rsidR="004E3A2E" w:rsidRPr="00703C8A">
        <w:rPr>
          <w:rStyle w:val="c11"/>
          <w:sz w:val="24"/>
        </w:rPr>
        <w:t>ского напряжения, элек</w:t>
      </w:r>
      <w:r w:rsidRPr="00703C8A">
        <w:rPr>
          <w:rStyle w:val="c11"/>
          <w:sz w:val="24"/>
        </w:rPr>
        <w:t>трического сопротивления провод</w:t>
      </w:r>
      <w:r w:rsidR="004E3A2E" w:rsidRPr="00703C8A">
        <w:rPr>
          <w:rStyle w:val="c11"/>
          <w:sz w:val="24"/>
        </w:rPr>
        <w:t>ника от его длины, площа</w:t>
      </w:r>
      <w:r w:rsidRPr="00703C8A">
        <w:rPr>
          <w:rStyle w:val="c11"/>
          <w:sz w:val="24"/>
        </w:rPr>
        <w:t>ди поперечного сечения и матери</w:t>
      </w:r>
      <w:r w:rsidR="004E3A2E" w:rsidRPr="00703C8A">
        <w:rPr>
          <w:rStyle w:val="c11"/>
          <w:sz w:val="24"/>
        </w:rPr>
        <w:t>ала;</w:t>
      </w:r>
    </w:p>
    <w:p w:rsidR="004E3A2E" w:rsidRPr="00703C8A" w:rsidRDefault="00A00FF2" w:rsidP="004E3A2E">
      <w:pPr>
        <w:pStyle w:val="a4"/>
        <w:spacing w:line="240" w:lineRule="auto"/>
        <w:ind w:firstLine="709"/>
        <w:rPr>
          <w:rStyle w:val="c11"/>
          <w:sz w:val="24"/>
        </w:rPr>
      </w:pPr>
      <w:r w:rsidRPr="00703C8A">
        <w:rPr>
          <w:rStyle w:val="c11"/>
          <w:sz w:val="24"/>
        </w:rPr>
        <w:t>– </w:t>
      </w:r>
      <w:r w:rsidR="004E3A2E" w:rsidRPr="00703C8A">
        <w:rPr>
          <w:rStyle w:val="c11"/>
          <w:sz w:val="24"/>
        </w:rPr>
        <w:t>понимани</w:t>
      </w:r>
      <w:r w:rsidRPr="00703C8A">
        <w:rPr>
          <w:rStyle w:val="c11"/>
          <w:sz w:val="24"/>
        </w:rPr>
        <w:t>ю</w:t>
      </w:r>
      <w:r w:rsidR="004E3A2E" w:rsidRPr="00703C8A">
        <w:rPr>
          <w:rStyle w:val="c11"/>
          <w:sz w:val="24"/>
        </w:rPr>
        <w:t xml:space="preserve"> смысла основных физических законов и умение применять их на п</w:t>
      </w:r>
      <w:r w:rsidRPr="00703C8A">
        <w:rPr>
          <w:rStyle w:val="c11"/>
          <w:sz w:val="24"/>
        </w:rPr>
        <w:t>рактике: закон сохранения элект</w:t>
      </w:r>
      <w:r w:rsidR="004E3A2E" w:rsidRPr="00703C8A">
        <w:rPr>
          <w:rStyle w:val="c11"/>
          <w:sz w:val="24"/>
        </w:rPr>
        <w:t>рического заряда, закон О</w:t>
      </w:r>
      <w:r w:rsidRPr="00703C8A">
        <w:rPr>
          <w:rStyle w:val="c11"/>
          <w:sz w:val="24"/>
        </w:rPr>
        <w:t>ма для участка цепи, закон Джоу</w:t>
      </w:r>
      <w:r w:rsidR="009455BD" w:rsidRPr="00703C8A">
        <w:rPr>
          <w:rStyle w:val="c11"/>
          <w:sz w:val="24"/>
        </w:rPr>
        <w:t>ля – </w:t>
      </w:r>
      <w:r w:rsidR="004E3A2E" w:rsidRPr="00703C8A">
        <w:rPr>
          <w:rStyle w:val="c11"/>
          <w:sz w:val="24"/>
        </w:rPr>
        <w:t>Ленца;</w:t>
      </w:r>
    </w:p>
    <w:p w:rsidR="004E3A2E" w:rsidRPr="00703C8A" w:rsidRDefault="00A00FF2" w:rsidP="004E3A2E">
      <w:pPr>
        <w:pStyle w:val="a4"/>
        <w:spacing w:line="240" w:lineRule="auto"/>
        <w:ind w:firstLine="709"/>
        <w:rPr>
          <w:rStyle w:val="c11"/>
          <w:sz w:val="24"/>
        </w:rPr>
      </w:pPr>
      <w:r w:rsidRPr="00703C8A">
        <w:rPr>
          <w:rStyle w:val="c11"/>
          <w:sz w:val="24"/>
        </w:rPr>
        <w:t>– </w:t>
      </w:r>
      <w:r w:rsidR="004E3A2E" w:rsidRPr="00703C8A">
        <w:rPr>
          <w:rStyle w:val="c11"/>
          <w:sz w:val="24"/>
        </w:rPr>
        <w:t>понимани</w:t>
      </w:r>
      <w:r w:rsidRPr="00703C8A">
        <w:rPr>
          <w:rStyle w:val="c11"/>
          <w:sz w:val="24"/>
        </w:rPr>
        <w:t>ю</w:t>
      </w:r>
      <w:r w:rsidR="004E3A2E" w:rsidRPr="00703C8A">
        <w:rPr>
          <w:rStyle w:val="c11"/>
          <w:sz w:val="24"/>
        </w:rPr>
        <w:t xml:space="preserve"> принципа</w:t>
      </w:r>
      <w:r w:rsidRPr="00703C8A">
        <w:rPr>
          <w:rStyle w:val="c11"/>
          <w:sz w:val="24"/>
        </w:rPr>
        <w:t xml:space="preserve"> действия электроскопа, электро</w:t>
      </w:r>
      <w:r w:rsidR="004E3A2E" w:rsidRPr="00703C8A">
        <w:rPr>
          <w:rStyle w:val="c11"/>
          <w:sz w:val="24"/>
        </w:rPr>
        <w:t>метра, гальванического элемента, аккумулятора, фонарика, реостата, конденсатора, ла</w:t>
      </w:r>
      <w:r w:rsidRPr="00703C8A">
        <w:rPr>
          <w:rStyle w:val="c11"/>
          <w:sz w:val="24"/>
        </w:rPr>
        <w:t>мпы накаливания и способов обес</w:t>
      </w:r>
      <w:r w:rsidR="004E3A2E" w:rsidRPr="00703C8A">
        <w:rPr>
          <w:rStyle w:val="c11"/>
          <w:sz w:val="24"/>
        </w:rPr>
        <w:t>печения безопасности при их использовании;</w:t>
      </w:r>
    </w:p>
    <w:p w:rsidR="004E3A2E" w:rsidRPr="00703C8A" w:rsidRDefault="00A00FF2" w:rsidP="004E3A2E">
      <w:pPr>
        <w:pStyle w:val="a4"/>
        <w:spacing w:line="240" w:lineRule="auto"/>
        <w:ind w:firstLine="709"/>
        <w:rPr>
          <w:rStyle w:val="c11"/>
          <w:sz w:val="24"/>
        </w:rPr>
      </w:pPr>
      <w:r w:rsidRPr="00703C8A">
        <w:rPr>
          <w:rStyle w:val="c11"/>
          <w:sz w:val="24"/>
        </w:rPr>
        <w:t>– </w:t>
      </w:r>
      <w:r w:rsidR="004E3A2E" w:rsidRPr="00703C8A">
        <w:rPr>
          <w:rStyle w:val="c11"/>
          <w:sz w:val="24"/>
        </w:rPr>
        <w:t>владение способам</w:t>
      </w:r>
      <w:r w:rsidRPr="00703C8A">
        <w:rPr>
          <w:rStyle w:val="c11"/>
          <w:sz w:val="24"/>
        </w:rPr>
        <w:t>и выполнения расчетов для нахож</w:t>
      </w:r>
      <w:r w:rsidR="004E3A2E" w:rsidRPr="00703C8A">
        <w:rPr>
          <w:rStyle w:val="c11"/>
          <w:sz w:val="24"/>
        </w:rPr>
        <w:t>дения: силы тока, напр</w:t>
      </w:r>
      <w:r w:rsidRPr="00703C8A">
        <w:rPr>
          <w:rStyle w:val="c11"/>
          <w:sz w:val="24"/>
        </w:rPr>
        <w:t>яжения, сопротивления при парал</w:t>
      </w:r>
      <w:r w:rsidR="004E3A2E" w:rsidRPr="00703C8A">
        <w:rPr>
          <w:rStyle w:val="c11"/>
          <w:sz w:val="24"/>
        </w:rPr>
        <w:t>лельном и последовательном соединении проводников, удельного сопротивления проводника, работы и мощности электрического тока, коли</w:t>
      </w:r>
      <w:r w:rsidRPr="00703C8A">
        <w:rPr>
          <w:rStyle w:val="c11"/>
          <w:sz w:val="24"/>
        </w:rPr>
        <w:t>чества теплоты, выделяемого про</w:t>
      </w:r>
      <w:r w:rsidR="004E3A2E" w:rsidRPr="00703C8A">
        <w:rPr>
          <w:rStyle w:val="c11"/>
          <w:sz w:val="24"/>
        </w:rPr>
        <w:t>водником с током, емкости</w:t>
      </w:r>
      <w:r w:rsidRPr="00703C8A">
        <w:rPr>
          <w:rStyle w:val="c11"/>
          <w:sz w:val="24"/>
        </w:rPr>
        <w:t xml:space="preserve"> конденсатора, работы электриче</w:t>
      </w:r>
      <w:r w:rsidR="004E3A2E" w:rsidRPr="00703C8A">
        <w:rPr>
          <w:rStyle w:val="c11"/>
          <w:sz w:val="24"/>
        </w:rPr>
        <w:t>ского поля кон</w:t>
      </w:r>
      <w:r w:rsidRPr="00703C8A">
        <w:rPr>
          <w:rStyle w:val="c11"/>
          <w:sz w:val="24"/>
        </w:rPr>
        <w:t>денсатора, энергии конденсатора.</w:t>
      </w:r>
    </w:p>
    <w:p w:rsidR="00A00FF2" w:rsidRPr="00703C8A" w:rsidRDefault="00A00FF2" w:rsidP="00A00FF2">
      <w:pPr>
        <w:pStyle w:val="a4"/>
        <w:spacing w:line="240" w:lineRule="auto"/>
        <w:ind w:firstLine="709"/>
        <w:rPr>
          <w:sz w:val="24"/>
        </w:rPr>
      </w:pPr>
      <w:r w:rsidRPr="00703C8A">
        <w:rPr>
          <w:sz w:val="24"/>
        </w:rPr>
        <w:t>Ученик получит возможность научиться:</w:t>
      </w:r>
    </w:p>
    <w:p w:rsidR="00A00FF2" w:rsidRPr="00703C8A" w:rsidRDefault="00A00FF2" w:rsidP="00A00FF2">
      <w:pPr>
        <w:pStyle w:val="a4"/>
        <w:spacing w:line="240" w:lineRule="auto"/>
        <w:ind w:firstLine="709"/>
        <w:rPr>
          <w:rStyle w:val="c11"/>
          <w:sz w:val="24"/>
        </w:rPr>
      </w:pPr>
      <w:r w:rsidRPr="00703C8A">
        <w:rPr>
          <w:sz w:val="24"/>
        </w:rPr>
        <w:t>– </w:t>
      </w:r>
      <w:r w:rsidRPr="00703C8A">
        <w:rPr>
          <w:rStyle w:val="c11"/>
          <w:sz w:val="24"/>
        </w:rPr>
        <w:t>умению использовать полученные знания в повседневной жизни (экология, быт, охрана окружающей среды);</w:t>
      </w:r>
    </w:p>
    <w:p w:rsidR="00A00FF2" w:rsidRPr="00703C8A" w:rsidRDefault="00A00FF2" w:rsidP="00A00FF2">
      <w:pPr>
        <w:pStyle w:val="a4"/>
        <w:spacing w:line="240" w:lineRule="auto"/>
        <w:ind w:firstLine="709"/>
        <w:rPr>
          <w:rStyle w:val="c11"/>
          <w:sz w:val="24"/>
        </w:rPr>
      </w:pPr>
      <w:r w:rsidRPr="00703C8A">
        <w:rPr>
          <w:rStyle w:val="c11"/>
          <w:sz w:val="24"/>
        </w:rPr>
        <w:t>– умени</w:t>
      </w:r>
      <w:r w:rsidR="00B069C4" w:rsidRPr="00703C8A">
        <w:rPr>
          <w:rStyle w:val="c11"/>
          <w:sz w:val="24"/>
        </w:rPr>
        <w:t>ю</w:t>
      </w:r>
      <w:r w:rsidRPr="00703C8A">
        <w:rPr>
          <w:rStyle w:val="c11"/>
          <w:sz w:val="24"/>
        </w:rPr>
        <w:t xml:space="preserve">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rsidR="00A00FF2" w:rsidRPr="00703C8A" w:rsidRDefault="00A00FF2" w:rsidP="00A00FF2">
      <w:pPr>
        <w:pStyle w:val="a4"/>
        <w:spacing w:line="240" w:lineRule="auto"/>
        <w:ind w:firstLine="709"/>
        <w:rPr>
          <w:rStyle w:val="c11"/>
          <w:sz w:val="24"/>
        </w:rPr>
      </w:pPr>
      <w:r w:rsidRPr="00703C8A">
        <w:rPr>
          <w:rStyle w:val="c11"/>
          <w:sz w:val="24"/>
        </w:rPr>
        <w:t>– развити</w:t>
      </w:r>
      <w:r w:rsidR="00B069C4" w:rsidRPr="00703C8A">
        <w:rPr>
          <w:rStyle w:val="c11"/>
          <w:sz w:val="24"/>
        </w:rPr>
        <w:t>ю</w:t>
      </w:r>
      <w:r w:rsidRPr="00703C8A">
        <w:rPr>
          <w:rStyle w:val="c11"/>
          <w:sz w:val="24"/>
        </w:rPr>
        <w:t xml:space="preserve">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w:t>
      </w:r>
    </w:p>
    <w:p w:rsidR="004E3A2E" w:rsidRPr="00703C8A" w:rsidRDefault="00A00FF2" w:rsidP="00A00FF2">
      <w:pPr>
        <w:pStyle w:val="a4"/>
        <w:keepNext/>
        <w:spacing w:line="240" w:lineRule="auto"/>
        <w:ind w:firstLine="709"/>
        <w:jc w:val="center"/>
        <w:rPr>
          <w:i/>
          <w:sz w:val="24"/>
        </w:rPr>
      </w:pPr>
      <w:r w:rsidRPr="00703C8A">
        <w:rPr>
          <w:i/>
          <w:sz w:val="24"/>
        </w:rPr>
        <w:lastRenderedPageBreak/>
        <w:t>Электромагнитные явления</w:t>
      </w:r>
    </w:p>
    <w:p w:rsidR="00A00FF2" w:rsidRPr="00703C8A" w:rsidRDefault="00A00FF2" w:rsidP="00A00FF2">
      <w:pPr>
        <w:pStyle w:val="a4"/>
        <w:spacing w:line="240" w:lineRule="auto"/>
        <w:ind w:firstLine="709"/>
        <w:rPr>
          <w:sz w:val="24"/>
        </w:rPr>
      </w:pPr>
      <w:r w:rsidRPr="00703C8A">
        <w:rPr>
          <w:sz w:val="24"/>
        </w:rPr>
        <w:t>Ученик научится:</w:t>
      </w:r>
    </w:p>
    <w:p w:rsidR="004E3A2E" w:rsidRPr="00703C8A" w:rsidRDefault="00A00FF2" w:rsidP="004E3A2E">
      <w:pPr>
        <w:pStyle w:val="a4"/>
        <w:spacing w:line="240" w:lineRule="auto"/>
        <w:ind w:firstLine="709"/>
        <w:rPr>
          <w:rStyle w:val="c11"/>
          <w:sz w:val="24"/>
        </w:rPr>
      </w:pPr>
      <w:r w:rsidRPr="00703C8A">
        <w:rPr>
          <w:rStyle w:val="c11"/>
          <w:sz w:val="24"/>
        </w:rPr>
        <w:t>– </w:t>
      </w:r>
      <w:r w:rsidR="004E3A2E" w:rsidRPr="00703C8A">
        <w:rPr>
          <w:rStyle w:val="c11"/>
          <w:sz w:val="24"/>
        </w:rPr>
        <w:t>понимани</w:t>
      </w:r>
      <w:r w:rsidRPr="00703C8A">
        <w:rPr>
          <w:rStyle w:val="c11"/>
          <w:sz w:val="24"/>
        </w:rPr>
        <w:t>ю</w:t>
      </w:r>
      <w:r w:rsidR="004E3A2E" w:rsidRPr="00703C8A">
        <w:rPr>
          <w:rStyle w:val="c11"/>
          <w:sz w:val="24"/>
        </w:rPr>
        <w:t xml:space="preserve"> и способност</w:t>
      </w:r>
      <w:r w:rsidRPr="00703C8A">
        <w:rPr>
          <w:rStyle w:val="c11"/>
          <w:sz w:val="24"/>
        </w:rPr>
        <w:t>и объяснять физические явле</w:t>
      </w:r>
      <w:r w:rsidR="004E3A2E" w:rsidRPr="00703C8A">
        <w:rPr>
          <w:rStyle w:val="c11"/>
          <w:sz w:val="24"/>
        </w:rPr>
        <w:t>ния: намагниченность жел</w:t>
      </w:r>
      <w:r w:rsidRPr="00703C8A">
        <w:rPr>
          <w:rStyle w:val="c11"/>
          <w:sz w:val="24"/>
        </w:rPr>
        <w:t>еза и стали, взаимодействие маг</w:t>
      </w:r>
      <w:r w:rsidR="004E3A2E" w:rsidRPr="00703C8A">
        <w:rPr>
          <w:rStyle w:val="c11"/>
          <w:sz w:val="24"/>
        </w:rPr>
        <w:t>нитов, взаимодействие проводника с током и магнитной стрелки, действие магнитного поля на проводник с током;</w:t>
      </w:r>
    </w:p>
    <w:p w:rsidR="004E3A2E" w:rsidRPr="00703C8A" w:rsidRDefault="00A00FF2" w:rsidP="004E3A2E">
      <w:pPr>
        <w:pStyle w:val="a4"/>
        <w:spacing w:line="240" w:lineRule="auto"/>
        <w:ind w:firstLine="709"/>
        <w:rPr>
          <w:rStyle w:val="c11"/>
          <w:sz w:val="24"/>
        </w:rPr>
      </w:pPr>
      <w:r w:rsidRPr="00703C8A">
        <w:rPr>
          <w:rStyle w:val="c11"/>
          <w:sz w:val="24"/>
        </w:rPr>
        <w:t>– </w:t>
      </w:r>
      <w:r w:rsidR="004E3A2E" w:rsidRPr="00703C8A">
        <w:rPr>
          <w:rStyle w:val="c11"/>
          <w:sz w:val="24"/>
        </w:rPr>
        <w:t>владение экспер</w:t>
      </w:r>
      <w:r w:rsidRPr="00703C8A">
        <w:rPr>
          <w:rStyle w:val="c11"/>
          <w:sz w:val="24"/>
        </w:rPr>
        <w:t>иментальными методами исследова</w:t>
      </w:r>
      <w:r w:rsidR="004E3A2E" w:rsidRPr="00703C8A">
        <w:rPr>
          <w:rStyle w:val="c11"/>
          <w:sz w:val="24"/>
        </w:rPr>
        <w:t>ния зависимости магнитн</w:t>
      </w:r>
      <w:r w:rsidRPr="00703C8A">
        <w:rPr>
          <w:rStyle w:val="c11"/>
          <w:sz w:val="24"/>
        </w:rPr>
        <w:t>ого действия катушки от силы то</w:t>
      </w:r>
      <w:r w:rsidR="004E3A2E" w:rsidRPr="00703C8A">
        <w:rPr>
          <w:rStyle w:val="c11"/>
          <w:sz w:val="24"/>
        </w:rPr>
        <w:t>ка в цепи;</w:t>
      </w:r>
    </w:p>
    <w:p w:rsidR="00A00FF2" w:rsidRPr="00703C8A" w:rsidRDefault="00A00FF2" w:rsidP="00A00FF2">
      <w:pPr>
        <w:pStyle w:val="a4"/>
        <w:spacing w:line="240" w:lineRule="auto"/>
        <w:ind w:firstLine="709"/>
        <w:rPr>
          <w:sz w:val="24"/>
        </w:rPr>
      </w:pPr>
      <w:r w:rsidRPr="00703C8A">
        <w:rPr>
          <w:sz w:val="24"/>
        </w:rPr>
        <w:t>Ученик получит возможность научиться:</w:t>
      </w:r>
    </w:p>
    <w:p w:rsidR="004E3A2E" w:rsidRPr="00703C8A" w:rsidRDefault="00A00FF2" w:rsidP="004E3A2E">
      <w:pPr>
        <w:pStyle w:val="a4"/>
        <w:spacing w:line="240" w:lineRule="auto"/>
        <w:ind w:firstLine="709"/>
        <w:rPr>
          <w:rStyle w:val="c11"/>
          <w:sz w:val="24"/>
        </w:rPr>
      </w:pPr>
      <w:r w:rsidRPr="00703C8A">
        <w:rPr>
          <w:rStyle w:val="c11"/>
          <w:sz w:val="24"/>
        </w:rPr>
        <w:t>– </w:t>
      </w:r>
      <w:r w:rsidR="004E3A2E" w:rsidRPr="00703C8A">
        <w:rPr>
          <w:rStyle w:val="c11"/>
          <w:sz w:val="24"/>
        </w:rPr>
        <w:t>умение использоват</w:t>
      </w:r>
      <w:r w:rsidRPr="00703C8A">
        <w:rPr>
          <w:rStyle w:val="c11"/>
          <w:sz w:val="24"/>
        </w:rPr>
        <w:t>ь полученные знания в повседнев</w:t>
      </w:r>
      <w:r w:rsidR="004E3A2E" w:rsidRPr="00703C8A">
        <w:rPr>
          <w:rStyle w:val="c11"/>
          <w:sz w:val="24"/>
        </w:rPr>
        <w:t>ной жизни (экология, быт, охрана окружающей среды, техника безопасности).</w:t>
      </w:r>
    </w:p>
    <w:p w:rsidR="004E3A2E" w:rsidRPr="00703C8A" w:rsidRDefault="00A00FF2" w:rsidP="00A00FF2">
      <w:pPr>
        <w:pStyle w:val="a4"/>
        <w:keepNext/>
        <w:spacing w:line="240" w:lineRule="auto"/>
        <w:ind w:firstLine="709"/>
        <w:jc w:val="center"/>
        <w:rPr>
          <w:i/>
          <w:sz w:val="24"/>
        </w:rPr>
      </w:pPr>
      <w:r w:rsidRPr="00703C8A">
        <w:rPr>
          <w:i/>
          <w:sz w:val="24"/>
        </w:rPr>
        <w:t>Световые явления</w:t>
      </w:r>
    </w:p>
    <w:p w:rsidR="00B069C4" w:rsidRPr="00703C8A" w:rsidRDefault="00B069C4" w:rsidP="00B069C4">
      <w:pPr>
        <w:pStyle w:val="a4"/>
        <w:spacing w:line="240" w:lineRule="auto"/>
        <w:ind w:firstLine="709"/>
        <w:rPr>
          <w:sz w:val="24"/>
        </w:rPr>
      </w:pPr>
      <w:r w:rsidRPr="00703C8A">
        <w:rPr>
          <w:sz w:val="24"/>
        </w:rPr>
        <w:t>Ученик научится:</w:t>
      </w:r>
    </w:p>
    <w:p w:rsidR="004E3A2E" w:rsidRPr="00703C8A" w:rsidRDefault="00B069C4" w:rsidP="004E3A2E">
      <w:pPr>
        <w:pStyle w:val="a4"/>
        <w:spacing w:line="240" w:lineRule="auto"/>
        <w:ind w:firstLine="709"/>
        <w:rPr>
          <w:rStyle w:val="c11"/>
          <w:sz w:val="24"/>
        </w:rPr>
      </w:pPr>
      <w:r w:rsidRPr="00703C8A">
        <w:rPr>
          <w:rStyle w:val="c11"/>
          <w:sz w:val="24"/>
        </w:rPr>
        <w:t>– пониманию</w:t>
      </w:r>
      <w:r w:rsidR="004E3A2E" w:rsidRPr="00703C8A">
        <w:rPr>
          <w:rStyle w:val="c11"/>
          <w:sz w:val="24"/>
        </w:rPr>
        <w:t xml:space="preserve"> и способност</w:t>
      </w:r>
      <w:r w:rsidRPr="00703C8A">
        <w:rPr>
          <w:rStyle w:val="c11"/>
          <w:sz w:val="24"/>
        </w:rPr>
        <w:t>и</w:t>
      </w:r>
      <w:r w:rsidR="004E3A2E" w:rsidRPr="00703C8A">
        <w:rPr>
          <w:rStyle w:val="c11"/>
          <w:sz w:val="24"/>
        </w:rPr>
        <w:t xml:space="preserve"> объяснять физическ</w:t>
      </w:r>
      <w:r w:rsidRPr="00703C8A">
        <w:rPr>
          <w:rStyle w:val="c11"/>
          <w:sz w:val="24"/>
        </w:rPr>
        <w:t>ие явле</w:t>
      </w:r>
      <w:r w:rsidR="004E3A2E" w:rsidRPr="00703C8A">
        <w:rPr>
          <w:rStyle w:val="c11"/>
          <w:sz w:val="24"/>
        </w:rPr>
        <w:t>ния: прямолинейное распро</w:t>
      </w:r>
      <w:r w:rsidRPr="00703C8A">
        <w:rPr>
          <w:rStyle w:val="c11"/>
          <w:sz w:val="24"/>
        </w:rPr>
        <w:t>странение света, образование те</w:t>
      </w:r>
      <w:r w:rsidR="004E3A2E" w:rsidRPr="00703C8A">
        <w:rPr>
          <w:rStyle w:val="c11"/>
          <w:sz w:val="24"/>
        </w:rPr>
        <w:t>ни и полутени, отражение и преломление света;</w:t>
      </w:r>
    </w:p>
    <w:p w:rsidR="004E3A2E" w:rsidRPr="00703C8A" w:rsidRDefault="00B069C4" w:rsidP="004E3A2E">
      <w:pPr>
        <w:pStyle w:val="a4"/>
        <w:spacing w:line="240" w:lineRule="auto"/>
        <w:ind w:firstLine="709"/>
        <w:rPr>
          <w:rStyle w:val="c11"/>
          <w:sz w:val="24"/>
        </w:rPr>
      </w:pPr>
      <w:r w:rsidRPr="00703C8A">
        <w:rPr>
          <w:rStyle w:val="c11"/>
          <w:sz w:val="24"/>
        </w:rPr>
        <w:t>– </w:t>
      </w:r>
      <w:r w:rsidR="004E3A2E" w:rsidRPr="00703C8A">
        <w:rPr>
          <w:rStyle w:val="c11"/>
          <w:sz w:val="24"/>
        </w:rPr>
        <w:t>умени</w:t>
      </w:r>
      <w:r w:rsidRPr="00703C8A">
        <w:rPr>
          <w:rStyle w:val="c11"/>
          <w:sz w:val="24"/>
        </w:rPr>
        <w:t>ю</w:t>
      </w:r>
      <w:r w:rsidR="004E3A2E" w:rsidRPr="00703C8A">
        <w:rPr>
          <w:rStyle w:val="c11"/>
          <w:sz w:val="24"/>
        </w:rPr>
        <w:t xml:space="preserve"> измерять фокусное расстояние собирающей линзы, оптическую силу линзы;</w:t>
      </w:r>
    </w:p>
    <w:p w:rsidR="004E3A2E" w:rsidRPr="00703C8A" w:rsidRDefault="00B069C4" w:rsidP="004E3A2E">
      <w:pPr>
        <w:pStyle w:val="a4"/>
        <w:spacing w:line="240" w:lineRule="auto"/>
        <w:ind w:firstLine="709"/>
        <w:rPr>
          <w:rStyle w:val="c11"/>
          <w:sz w:val="24"/>
        </w:rPr>
      </w:pPr>
      <w:r w:rsidRPr="00703C8A">
        <w:rPr>
          <w:rStyle w:val="c11"/>
          <w:sz w:val="24"/>
        </w:rPr>
        <w:t>– </w:t>
      </w:r>
      <w:r w:rsidR="004E3A2E" w:rsidRPr="00703C8A">
        <w:rPr>
          <w:rStyle w:val="c11"/>
          <w:sz w:val="24"/>
        </w:rPr>
        <w:t>владение экспер</w:t>
      </w:r>
      <w:r w:rsidRPr="00703C8A">
        <w:rPr>
          <w:rStyle w:val="c11"/>
          <w:sz w:val="24"/>
        </w:rPr>
        <w:t>иментальными методами исследова</w:t>
      </w:r>
      <w:r w:rsidR="004E3A2E" w:rsidRPr="00703C8A">
        <w:rPr>
          <w:rStyle w:val="c11"/>
          <w:sz w:val="24"/>
        </w:rPr>
        <w:t>ния зависимости: изображения от расположения лампы на различных расстояниях от линзы, угла отражения от угла падения света на зеркало;</w:t>
      </w:r>
    </w:p>
    <w:p w:rsidR="004E3A2E" w:rsidRPr="00703C8A" w:rsidRDefault="00B069C4" w:rsidP="004E3A2E">
      <w:pPr>
        <w:pStyle w:val="a4"/>
        <w:spacing w:line="240" w:lineRule="auto"/>
        <w:ind w:firstLine="709"/>
        <w:rPr>
          <w:rStyle w:val="c11"/>
          <w:sz w:val="24"/>
        </w:rPr>
      </w:pPr>
      <w:r w:rsidRPr="00703C8A">
        <w:rPr>
          <w:rStyle w:val="c11"/>
          <w:sz w:val="24"/>
        </w:rPr>
        <w:t>– </w:t>
      </w:r>
      <w:r w:rsidR="004E3A2E" w:rsidRPr="00703C8A">
        <w:rPr>
          <w:rStyle w:val="c11"/>
          <w:sz w:val="24"/>
        </w:rPr>
        <w:t>понимание смысла основных физических законов и умение применять их на практике: закон отражения света, закон преломления света</w:t>
      </w:r>
      <w:r w:rsidRPr="00703C8A">
        <w:rPr>
          <w:rStyle w:val="c11"/>
          <w:sz w:val="24"/>
        </w:rPr>
        <w:t>, закон прямолинейного распрост</w:t>
      </w:r>
      <w:r w:rsidR="004E3A2E" w:rsidRPr="00703C8A">
        <w:rPr>
          <w:rStyle w:val="c11"/>
          <w:sz w:val="24"/>
        </w:rPr>
        <w:t>ранения света;</w:t>
      </w:r>
    </w:p>
    <w:p w:rsidR="004E3A2E" w:rsidRPr="00703C8A" w:rsidRDefault="00B069C4" w:rsidP="004E3A2E">
      <w:pPr>
        <w:pStyle w:val="a4"/>
        <w:spacing w:line="240" w:lineRule="auto"/>
        <w:ind w:firstLine="709"/>
        <w:rPr>
          <w:rStyle w:val="c11"/>
          <w:sz w:val="24"/>
        </w:rPr>
      </w:pPr>
      <w:r w:rsidRPr="00703C8A">
        <w:rPr>
          <w:rStyle w:val="c11"/>
          <w:sz w:val="24"/>
        </w:rPr>
        <w:t>– </w:t>
      </w:r>
      <w:r w:rsidR="004E3A2E" w:rsidRPr="00703C8A">
        <w:rPr>
          <w:rStyle w:val="c11"/>
          <w:sz w:val="24"/>
        </w:rPr>
        <w:t>различать фокус лин</w:t>
      </w:r>
      <w:r w:rsidRPr="00703C8A">
        <w:rPr>
          <w:rStyle w:val="c11"/>
          <w:sz w:val="24"/>
        </w:rPr>
        <w:t>зы, мнимый фокус и фокусное рас</w:t>
      </w:r>
      <w:r w:rsidR="004E3A2E" w:rsidRPr="00703C8A">
        <w:rPr>
          <w:rStyle w:val="c11"/>
          <w:sz w:val="24"/>
        </w:rPr>
        <w:t>стояние линзы, оптическую силу линзы и оптическую ось линзы, собирающую и рассеивающую линзы, изображения, даваемые с</w:t>
      </w:r>
      <w:r w:rsidRPr="00703C8A">
        <w:rPr>
          <w:rStyle w:val="c11"/>
          <w:sz w:val="24"/>
        </w:rPr>
        <w:t>обирающей и рассеивающей линзой.</w:t>
      </w:r>
    </w:p>
    <w:p w:rsidR="00B069C4" w:rsidRPr="00703C8A" w:rsidRDefault="00B069C4" w:rsidP="00B069C4">
      <w:pPr>
        <w:pStyle w:val="a4"/>
        <w:spacing w:line="240" w:lineRule="auto"/>
        <w:ind w:firstLine="709"/>
        <w:rPr>
          <w:sz w:val="24"/>
        </w:rPr>
      </w:pPr>
      <w:r w:rsidRPr="00703C8A">
        <w:rPr>
          <w:sz w:val="24"/>
        </w:rPr>
        <w:t>Ученик получит возможность научиться:</w:t>
      </w:r>
    </w:p>
    <w:p w:rsidR="00B069C4" w:rsidRPr="00703C8A" w:rsidRDefault="00B069C4" w:rsidP="00B069C4">
      <w:pPr>
        <w:pStyle w:val="a4"/>
        <w:spacing w:line="240" w:lineRule="auto"/>
        <w:ind w:firstLine="709"/>
        <w:rPr>
          <w:rStyle w:val="c11"/>
          <w:sz w:val="24"/>
        </w:rPr>
      </w:pPr>
      <w:r w:rsidRPr="00703C8A">
        <w:rPr>
          <w:rStyle w:val="c11"/>
          <w:sz w:val="24"/>
        </w:rPr>
        <w:t>– развитию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w:t>
      </w:r>
    </w:p>
    <w:p w:rsidR="004E3A2E" w:rsidRPr="00703C8A" w:rsidRDefault="00B069C4" w:rsidP="004E3A2E">
      <w:pPr>
        <w:pStyle w:val="a4"/>
        <w:spacing w:line="240" w:lineRule="auto"/>
        <w:ind w:firstLine="709"/>
        <w:rPr>
          <w:rStyle w:val="c11"/>
          <w:sz w:val="24"/>
        </w:rPr>
      </w:pPr>
      <w:r w:rsidRPr="00703C8A">
        <w:rPr>
          <w:rStyle w:val="c11"/>
          <w:sz w:val="24"/>
        </w:rPr>
        <w:t>– </w:t>
      </w:r>
      <w:r w:rsidR="004E3A2E" w:rsidRPr="00703C8A">
        <w:rPr>
          <w:rStyle w:val="c11"/>
          <w:sz w:val="24"/>
        </w:rPr>
        <w:t>умени</w:t>
      </w:r>
      <w:r w:rsidRPr="00703C8A">
        <w:rPr>
          <w:rStyle w:val="c11"/>
          <w:sz w:val="24"/>
        </w:rPr>
        <w:t>ю</w:t>
      </w:r>
      <w:r w:rsidR="004E3A2E" w:rsidRPr="00703C8A">
        <w:rPr>
          <w:rStyle w:val="c11"/>
          <w:sz w:val="24"/>
        </w:rPr>
        <w:t xml:space="preserve"> использовать полученные знания в повседневной жизни (экология, быт, охрана окружающей среды).</w:t>
      </w:r>
    </w:p>
    <w:p w:rsidR="00B069C4" w:rsidRPr="00703C8A" w:rsidRDefault="00B069C4" w:rsidP="000241E9">
      <w:pPr>
        <w:pStyle w:val="a4"/>
        <w:keepNext/>
        <w:spacing w:line="240" w:lineRule="auto"/>
        <w:ind w:firstLine="709"/>
        <w:jc w:val="center"/>
        <w:rPr>
          <w:rFonts w:eastAsia="Calibri"/>
          <w:b/>
          <w:sz w:val="24"/>
        </w:rPr>
      </w:pPr>
      <w:r w:rsidRPr="00703C8A">
        <w:rPr>
          <w:b/>
          <w:sz w:val="24"/>
        </w:rPr>
        <w:t xml:space="preserve">9 класс, </w:t>
      </w:r>
      <w:r w:rsidR="00E07187">
        <w:rPr>
          <w:rFonts w:eastAsia="Calibri"/>
          <w:b/>
          <w:sz w:val="24"/>
        </w:rPr>
        <w:t>99</w:t>
      </w:r>
      <w:r w:rsidRPr="00703C8A">
        <w:rPr>
          <w:rFonts w:eastAsia="Calibri"/>
          <w:b/>
          <w:sz w:val="24"/>
        </w:rPr>
        <w:t> часов</w:t>
      </w:r>
    </w:p>
    <w:p w:rsidR="004E3A2E" w:rsidRPr="00703C8A" w:rsidRDefault="004E3A2E" w:rsidP="000241E9">
      <w:pPr>
        <w:pStyle w:val="a4"/>
        <w:keepNext/>
        <w:spacing w:line="240" w:lineRule="auto"/>
        <w:ind w:firstLine="709"/>
        <w:jc w:val="center"/>
        <w:rPr>
          <w:i/>
          <w:sz w:val="24"/>
        </w:rPr>
      </w:pPr>
      <w:r w:rsidRPr="00703C8A">
        <w:rPr>
          <w:i/>
          <w:sz w:val="24"/>
        </w:rPr>
        <w:t>Законы взаимодействия и движения тел</w:t>
      </w:r>
    </w:p>
    <w:p w:rsidR="000241E9" w:rsidRPr="00703C8A" w:rsidRDefault="000241E9" w:rsidP="000241E9">
      <w:pPr>
        <w:pStyle w:val="a4"/>
        <w:spacing w:line="240" w:lineRule="auto"/>
        <w:ind w:firstLine="709"/>
        <w:rPr>
          <w:sz w:val="24"/>
        </w:rPr>
      </w:pPr>
      <w:r w:rsidRPr="00703C8A">
        <w:rPr>
          <w:sz w:val="24"/>
        </w:rPr>
        <w:t>Ученик научится:</w:t>
      </w:r>
    </w:p>
    <w:p w:rsidR="004E3A2E" w:rsidRPr="00703C8A" w:rsidRDefault="000241E9" w:rsidP="000241E9">
      <w:pPr>
        <w:pStyle w:val="a4"/>
        <w:spacing w:line="240" w:lineRule="auto"/>
        <w:ind w:firstLine="709"/>
        <w:rPr>
          <w:rStyle w:val="c11"/>
          <w:sz w:val="24"/>
        </w:rPr>
      </w:pPr>
      <w:r w:rsidRPr="00703C8A">
        <w:rPr>
          <w:rStyle w:val="c11"/>
          <w:sz w:val="24"/>
        </w:rPr>
        <w:t>– п</w:t>
      </w:r>
      <w:r w:rsidR="004E3A2E" w:rsidRPr="00703C8A">
        <w:rPr>
          <w:rStyle w:val="c11"/>
          <w:sz w:val="24"/>
        </w:rPr>
        <w:t>онимани</w:t>
      </w:r>
      <w:r w:rsidRPr="00703C8A">
        <w:rPr>
          <w:rStyle w:val="c11"/>
          <w:sz w:val="24"/>
        </w:rPr>
        <w:t>ю</w:t>
      </w:r>
      <w:r w:rsidR="004E3A2E" w:rsidRPr="00703C8A">
        <w:rPr>
          <w:rStyle w:val="c11"/>
          <w:sz w:val="24"/>
        </w:rPr>
        <w:t xml:space="preserve"> и способност</w:t>
      </w:r>
      <w:r w:rsidRPr="00703C8A">
        <w:rPr>
          <w:rStyle w:val="c11"/>
          <w:sz w:val="24"/>
        </w:rPr>
        <w:t>и описывать и объяснять физи</w:t>
      </w:r>
      <w:r w:rsidR="004E3A2E" w:rsidRPr="00703C8A">
        <w:rPr>
          <w:rStyle w:val="c11"/>
          <w:sz w:val="24"/>
        </w:rPr>
        <w:t>ческие явления: поступательное движение, смена дня и ночи на Земле, свободное падение тел, невесомость, движение по окружности с постоянной по модулю скоростью;</w:t>
      </w:r>
    </w:p>
    <w:p w:rsidR="004E3A2E" w:rsidRPr="00703C8A" w:rsidRDefault="00341A8F" w:rsidP="00341A8F">
      <w:pPr>
        <w:pStyle w:val="a4"/>
        <w:spacing w:line="240" w:lineRule="auto"/>
        <w:ind w:firstLine="709"/>
        <w:rPr>
          <w:rStyle w:val="c11"/>
          <w:sz w:val="24"/>
        </w:rPr>
      </w:pPr>
      <w:r w:rsidRPr="00703C8A">
        <w:rPr>
          <w:rStyle w:val="c11"/>
          <w:sz w:val="24"/>
        </w:rPr>
        <w:t>– </w:t>
      </w:r>
      <w:r w:rsidR="004E3A2E" w:rsidRPr="00703C8A">
        <w:rPr>
          <w:rStyle w:val="c11"/>
          <w:sz w:val="24"/>
        </w:rPr>
        <w:t>знани</w:t>
      </w:r>
      <w:r w:rsidRPr="00703C8A">
        <w:rPr>
          <w:rStyle w:val="c11"/>
          <w:sz w:val="24"/>
        </w:rPr>
        <w:t>ям</w:t>
      </w:r>
      <w:r w:rsidR="004E3A2E" w:rsidRPr="00703C8A">
        <w:rPr>
          <w:rStyle w:val="c11"/>
          <w:sz w:val="24"/>
        </w:rPr>
        <w:t xml:space="preserve"> и способност</w:t>
      </w:r>
      <w:r w:rsidRPr="00703C8A">
        <w:rPr>
          <w:rStyle w:val="c11"/>
          <w:sz w:val="24"/>
        </w:rPr>
        <w:t>и</w:t>
      </w:r>
      <w:r w:rsidR="004E3A2E" w:rsidRPr="00703C8A">
        <w:rPr>
          <w:rStyle w:val="c11"/>
          <w:sz w:val="24"/>
        </w:rPr>
        <w:t xml:space="preserve"> давать определения/описания физических понятий: относительность движения, геоц</w:t>
      </w:r>
      <w:r w:rsidRPr="00703C8A">
        <w:rPr>
          <w:rStyle w:val="c11"/>
          <w:sz w:val="24"/>
        </w:rPr>
        <w:t>ент</w:t>
      </w:r>
      <w:r w:rsidR="004E3A2E" w:rsidRPr="00703C8A">
        <w:rPr>
          <w:rStyle w:val="c11"/>
          <w:sz w:val="24"/>
        </w:rPr>
        <w:t>рическая и гелиоцентрическая системы мира; реа</w:t>
      </w:r>
      <w:r w:rsidRPr="00703C8A">
        <w:rPr>
          <w:rStyle w:val="c11"/>
          <w:sz w:val="24"/>
        </w:rPr>
        <w:t>ктивное движение; физических мо</w:t>
      </w:r>
      <w:r w:rsidR="004E3A2E" w:rsidRPr="00703C8A">
        <w:rPr>
          <w:rStyle w:val="c11"/>
          <w:sz w:val="24"/>
        </w:rPr>
        <w:t>делей: материальная точка, система отсчета; физических</w:t>
      </w:r>
      <w:r w:rsidRPr="00703C8A">
        <w:rPr>
          <w:rStyle w:val="c11"/>
          <w:sz w:val="24"/>
        </w:rPr>
        <w:t xml:space="preserve"> </w:t>
      </w:r>
      <w:r w:rsidR="004E3A2E" w:rsidRPr="00703C8A">
        <w:rPr>
          <w:rStyle w:val="c11"/>
          <w:sz w:val="24"/>
        </w:rPr>
        <w:t>величин: перемещение, с</w:t>
      </w:r>
      <w:r w:rsidRPr="00703C8A">
        <w:rPr>
          <w:rStyle w:val="c11"/>
          <w:sz w:val="24"/>
        </w:rPr>
        <w:t>корость равномерного прямолиней</w:t>
      </w:r>
      <w:r w:rsidR="004E3A2E" w:rsidRPr="00703C8A">
        <w:rPr>
          <w:rStyle w:val="c11"/>
          <w:sz w:val="24"/>
        </w:rPr>
        <w:t>ного движения, мгновенная</w:t>
      </w:r>
      <w:r w:rsidRPr="00703C8A">
        <w:rPr>
          <w:rStyle w:val="c11"/>
          <w:sz w:val="24"/>
        </w:rPr>
        <w:t xml:space="preserve"> скорость и ускорение при равно</w:t>
      </w:r>
      <w:r w:rsidR="004E3A2E" w:rsidRPr="00703C8A">
        <w:rPr>
          <w:rStyle w:val="c11"/>
          <w:sz w:val="24"/>
        </w:rPr>
        <w:t>ускоренном прямолиней</w:t>
      </w:r>
      <w:r w:rsidRPr="00703C8A">
        <w:rPr>
          <w:rStyle w:val="c11"/>
          <w:sz w:val="24"/>
        </w:rPr>
        <w:t>ном движении, скорость и центро</w:t>
      </w:r>
      <w:r w:rsidR="004E3A2E" w:rsidRPr="00703C8A">
        <w:rPr>
          <w:rStyle w:val="c11"/>
          <w:sz w:val="24"/>
        </w:rPr>
        <w:t>стремительное ускорение при равномерном движении тела по окружности, импульс;</w:t>
      </w:r>
    </w:p>
    <w:p w:rsidR="004E3A2E" w:rsidRPr="00703C8A" w:rsidRDefault="00341A8F" w:rsidP="000241E9">
      <w:pPr>
        <w:pStyle w:val="a4"/>
        <w:spacing w:line="240" w:lineRule="auto"/>
        <w:ind w:firstLine="709"/>
        <w:rPr>
          <w:rStyle w:val="c11"/>
          <w:sz w:val="24"/>
        </w:rPr>
      </w:pPr>
      <w:r w:rsidRPr="00703C8A">
        <w:rPr>
          <w:rStyle w:val="c11"/>
          <w:sz w:val="24"/>
        </w:rPr>
        <w:t>– </w:t>
      </w:r>
      <w:r w:rsidR="004E3A2E" w:rsidRPr="00703C8A">
        <w:rPr>
          <w:rStyle w:val="c11"/>
          <w:sz w:val="24"/>
        </w:rPr>
        <w:t>понимани</w:t>
      </w:r>
      <w:r w:rsidRPr="00703C8A">
        <w:rPr>
          <w:rStyle w:val="c11"/>
          <w:sz w:val="24"/>
        </w:rPr>
        <w:t>ю</w:t>
      </w:r>
      <w:r w:rsidR="004E3A2E" w:rsidRPr="00703C8A">
        <w:rPr>
          <w:rStyle w:val="c11"/>
          <w:sz w:val="24"/>
        </w:rPr>
        <w:t xml:space="preserve"> смысла основных физических законов: законы Ньютона, закон всемирного тяготения, закон сохранения импульса, закон со</w:t>
      </w:r>
      <w:r w:rsidRPr="00703C8A">
        <w:rPr>
          <w:rStyle w:val="c11"/>
          <w:sz w:val="24"/>
        </w:rPr>
        <w:t>хранения энергии и умение приме</w:t>
      </w:r>
      <w:r w:rsidR="004E3A2E" w:rsidRPr="00703C8A">
        <w:rPr>
          <w:rStyle w:val="c11"/>
          <w:sz w:val="24"/>
        </w:rPr>
        <w:t>нять их на практике;</w:t>
      </w:r>
    </w:p>
    <w:p w:rsidR="00341A8F" w:rsidRPr="00703C8A" w:rsidRDefault="00341A8F" w:rsidP="00341A8F">
      <w:pPr>
        <w:pStyle w:val="a4"/>
        <w:spacing w:line="240" w:lineRule="auto"/>
        <w:ind w:firstLine="709"/>
        <w:rPr>
          <w:rStyle w:val="c11"/>
          <w:sz w:val="24"/>
        </w:rPr>
      </w:pPr>
      <w:r w:rsidRPr="00703C8A">
        <w:rPr>
          <w:rStyle w:val="c11"/>
          <w:sz w:val="24"/>
        </w:rPr>
        <w:lastRenderedPageBreak/>
        <w:t>– </w:t>
      </w:r>
      <w:r w:rsidR="004E3A2E" w:rsidRPr="00703C8A">
        <w:rPr>
          <w:rStyle w:val="c11"/>
          <w:sz w:val="24"/>
        </w:rPr>
        <w:t>умени</w:t>
      </w:r>
      <w:r w:rsidRPr="00703C8A">
        <w:rPr>
          <w:rStyle w:val="c11"/>
          <w:sz w:val="24"/>
        </w:rPr>
        <w:t>ю</w:t>
      </w:r>
      <w:r w:rsidR="004E3A2E" w:rsidRPr="00703C8A">
        <w:rPr>
          <w:rStyle w:val="c11"/>
          <w:sz w:val="24"/>
        </w:rPr>
        <w:t xml:space="preserve"> измерять: мгновенную скорость и ускорение при равноускоренном прямолинейном движении, центростремительное ускорение при равном</w:t>
      </w:r>
      <w:r w:rsidRPr="00703C8A">
        <w:rPr>
          <w:rStyle w:val="c11"/>
          <w:sz w:val="24"/>
        </w:rPr>
        <w:t>ерном движении по окружности.</w:t>
      </w:r>
    </w:p>
    <w:p w:rsidR="00341A8F" w:rsidRPr="00703C8A" w:rsidRDefault="00341A8F" w:rsidP="00341A8F">
      <w:pPr>
        <w:pStyle w:val="a4"/>
        <w:spacing w:line="240" w:lineRule="auto"/>
        <w:ind w:firstLine="709"/>
        <w:rPr>
          <w:sz w:val="24"/>
        </w:rPr>
      </w:pPr>
      <w:r w:rsidRPr="00703C8A">
        <w:rPr>
          <w:sz w:val="24"/>
        </w:rPr>
        <w:t>Ученик получит возможность научиться:</w:t>
      </w:r>
    </w:p>
    <w:p w:rsidR="009455BD" w:rsidRPr="00703C8A" w:rsidRDefault="009455BD" w:rsidP="00341A8F">
      <w:pPr>
        <w:pStyle w:val="a4"/>
        <w:spacing w:line="240" w:lineRule="auto"/>
        <w:ind w:firstLine="709"/>
        <w:rPr>
          <w:sz w:val="24"/>
        </w:rPr>
      </w:pPr>
      <w:r w:rsidRPr="00703C8A">
        <w:rPr>
          <w:rStyle w:val="c11"/>
          <w:sz w:val="24"/>
        </w:rPr>
        <w:t>– знаниям и способности давать определения/описания физического понятия первая космическая скорость;</w:t>
      </w:r>
    </w:p>
    <w:p w:rsidR="00341A8F" w:rsidRPr="00703C8A" w:rsidRDefault="00341A8F" w:rsidP="00341A8F">
      <w:pPr>
        <w:pStyle w:val="a4"/>
        <w:spacing w:line="240" w:lineRule="auto"/>
        <w:ind w:firstLine="709"/>
        <w:rPr>
          <w:rStyle w:val="c11"/>
          <w:sz w:val="24"/>
        </w:rPr>
      </w:pPr>
      <w:r w:rsidRPr="00703C8A">
        <w:rPr>
          <w:rStyle w:val="c11"/>
          <w:sz w:val="24"/>
        </w:rPr>
        <w:t>– умению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341A8F" w:rsidRPr="00703C8A" w:rsidRDefault="00341A8F" w:rsidP="00341A8F">
      <w:pPr>
        <w:pStyle w:val="a4"/>
        <w:spacing w:line="240" w:lineRule="auto"/>
        <w:ind w:firstLine="709"/>
        <w:rPr>
          <w:rStyle w:val="c11"/>
          <w:sz w:val="24"/>
        </w:rPr>
      </w:pPr>
      <w:r w:rsidRPr="00703C8A">
        <w:rPr>
          <w:rStyle w:val="c11"/>
          <w:sz w:val="24"/>
        </w:rPr>
        <w:t>– умению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rsidR="004E3A2E" w:rsidRPr="00703C8A" w:rsidRDefault="00341A8F" w:rsidP="000241E9">
      <w:pPr>
        <w:pStyle w:val="a4"/>
        <w:spacing w:line="240" w:lineRule="auto"/>
        <w:ind w:firstLine="709"/>
        <w:rPr>
          <w:rStyle w:val="c11"/>
          <w:sz w:val="24"/>
        </w:rPr>
      </w:pPr>
      <w:r w:rsidRPr="00703C8A">
        <w:rPr>
          <w:rStyle w:val="c11"/>
          <w:sz w:val="24"/>
        </w:rPr>
        <w:t>– </w:t>
      </w:r>
      <w:r w:rsidR="004E3A2E" w:rsidRPr="00703C8A">
        <w:rPr>
          <w:rStyle w:val="c11"/>
          <w:sz w:val="24"/>
        </w:rPr>
        <w:t>умени</w:t>
      </w:r>
      <w:r w:rsidR="00BC0E7C" w:rsidRPr="00703C8A">
        <w:rPr>
          <w:rStyle w:val="c11"/>
          <w:sz w:val="24"/>
        </w:rPr>
        <w:t xml:space="preserve">ю </w:t>
      </w:r>
      <w:r w:rsidR="004E3A2E" w:rsidRPr="00703C8A">
        <w:rPr>
          <w:rStyle w:val="c11"/>
          <w:sz w:val="24"/>
        </w:rPr>
        <w:t>использоват</w:t>
      </w:r>
      <w:r w:rsidRPr="00703C8A">
        <w:rPr>
          <w:rStyle w:val="c11"/>
          <w:sz w:val="24"/>
        </w:rPr>
        <w:t>ь полученные знания в повседнев</w:t>
      </w:r>
      <w:r w:rsidR="004E3A2E" w:rsidRPr="00703C8A">
        <w:rPr>
          <w:rStyle w:val="c11"/>
          <w:sz w:val="24"/>
        </w:rPr>
        <w:t>ной жизни (быт, экология, охрана окружающей среды).</w:t>
      </w:r>
    </w:p>
    <w:p w:rsidR="004E3A2E" w:rsidRPr="00703C8A" w:rsidRDefault="004E3A2E" w:rsidP="00341A8F">
      <w:pPr>
        <w:pStyle w:val="a4"/>
        <w:keepNext/>
        <w:spacing w:line="240" w:lineRule="auto"/>
        <w:ind w:firstLine="709"/>
        <w:jc w:val="center"/>
        <w:rPr>
          <w:i/>
          <w:sz w:val="24"/>
        </w:rPr>
      </w:pPr>
      <w:r w:rsidRPr="00703C8A">
        <w:rPr>
          <w:i/>
          <w:sz w:val="24"/>
        </w:rPr>
        <w:t>Механические колебания и волны. Звук</w:t>
      </w:r>
    </w:p>
    <w:p w:rsidR="00341A8F" w:rsidRPr="00703C8A" w:rsidRDefault="00341A8F" w:rsidP="00341A8F">
      <w:pPr>
        <w:pStyle w:val="a4"/>
        <w:spacing w:line="240" w:lineRule="auto"/>
        <w:ind w:firstLine="709"/>
        <w:rPr>
          <w:sz w:val="24"/>
        </w:rPr>
      </w:pPr>
      <w:r w:rsidRPr="00703C8A">
        <w:rPr>
          <w:sz w:val="24"/>
        </w:rPr>
        <w:t>Ученик научится:</w:t>
      </w:r>
    </w:p>
    <w:p w:rsidR="004E3A2E" w:rsidRPr="00703C8A" w:rsidRDefault="00341A8F" w:rsidP="004E3A2E">
      <w:pPr>
        <w:pStyle w:val="a4"/>
        <w:spacing w:line="240" w:lineRule="auto"/>
        <w:ind w:firstLine="709"/>
        <w:rPr>
          <w:rStyle w:val="c11"/>
          <w:sz w:val="24"/>
        </w:rPr>
      </w:pPr>
      <w:r w:rsidRPr="00703C8A">
        <w:rPr>
          <w:rStyle w:val="c11"/>
          <w:sz w:val="24"/>
        </w:rPr>
        <w:t>– </w:t>
      </w:r>
      <w:r w:rsidR="004E3A2E" w:rsidRPr="00703C8A">
        <w:rPr>
          <w:rStyle w:val="c11"/>
          <w:sz w:val="24"/>
        </w:rPr>
        <w:t>понимани</w:t>
      </w:r>
      <w:r w:rsidRPr="00703C8A">
        <w:rPr>
          <w:rStyle w:val="c11"/>
          <w:sz w:val="24"/>
        </w:rPr>
        <w:t>ю</w:t>
      </w:r>
      <w:r w:rsidR="004E3A2E" w:rsidRPr="00703C8A">
        <w:rPr>
          <w:rStyle w:val="c11"/>
          <w:sz w:val="24"/>
        </w:rPr>
        <w:t xml:space="preserve"> и способност</w:t>
      </w:r>
      <w:r w:rsidRPr="00703C8A">
        <w:rPr>
          <w:rStyle w:val="c11"/>
          <w:sz w:val="24"/>
        </w:rPr>
        <w:t>и описывать и объяснять физи</w:t>
      </w:r>
      <w:r w:rsidR="004E3A2E" w:rsidRPr="00703C8A">
        <w:rPr>
          <w:rStyle w:val="c11"/>
          <w:sz w:val="24"/>
        </w:rPr>
        <w:t>ческие явления: колебания математического и пружинного</w:t>
      </w:r>
      <w:r w:rsidRPr="00703C8A">
        <w:rPr>
          <w:rStyle w:val="c11"/>
          <w:sz w:val="24"/>
        </w:rPr>
        <w:t xml:space="preserve"> </w:t>
      </w:r>
      <w:r w:rsidR="004E3A2E" w:rsidRPr="00703C8A">
        <w:rPr>
          <w:rStyle w:val="c11"/>
          <w:sz w:val="24"/>
        </w:rPr>
        <w:t>маятников, резонанс (в том числе звуковой), механические</w:t>
      </w:r>
      <w:r w:rsidRPr="00703C8A">
        <w:rPr>
          <w:rStyle w:val="c11"/>
          <w:sz w:val="24"/>
        </w:rPr>
        <w:t xml:space="preserve"> </w:t>
      </w:r>
      <w:r w:rsidR="004E3A2E" w:rsidRPr="00703C8A">
        <w:rPr>
          <w:rStyle w:val="c11"/>
          <w:sz w:val="24"/>
        </w:rPr>
        <w:t>волны, длина волны, отражение звука, эхо; знание и способност</w:t>
      </w:r>
      <w:r w:rsidRPr="00703C8A">
        <w:rPr>
          <w:rStyle w:val="c11"/>
          <w:sz w:val="24"/>
        </w:rPr>
        <w:t>и</w:t>
      </w:r>
      <w:r w:rsidR="004E3A2E" w:rsidRPr="00703C8A">
        <w:rPr>
          <w:rStyle w:val="c11"/>
          <w:sz w:val="24"/>
        </w:rPr>
        <w:t xml:space="preserve"> давать определения физических понятий: свободные колеб</w:t>
      </w:r>
      <w:r w:rsidRPr="00703C8A">
        <w:rPr>
          <w:rStyle w:val="c11"/>
          <w:sz w:val="24"/>
        </w:rPr>
        <w:t>ания, колебательная система, ма</w:t>
      </w:r>
      <w:r w:rsidR="004E3A2E" w:rsidRPr="00703C8A">
        <w:rPr>
          <w:rStyle w:val="c11"/>
          <w:sz w:val="24"/>
        </w:rPr>
        <w:t>ятник, затухающие колебания, вынужденные колебания, звук и условия его распространения; физических величин: амплитуда, период и частота колебаний, собственная частот</w:t>
      </w:r>
      <w:r w:rsidR="000B3A97" w:rsidRPr="00703C8A">
        <w:rPr>
          <w:rStyle w:val="c11"/>
          <w:sz w:val="24"/>
        </w:rPr>
        <w:t>а колебательной системы, высота</w:t>
      </w:r>
      <w:r w:rsidR="004E3A2E" w:rsidRPr="00703C8A">
        <w:rPr>
          <w:rStyle w:val="c11"/>
          <w:sz w:val="24"/>
        </w:rPr>
        <w:t>, громкость звука, скорость звука; физическ</w:t>
      </w:r>
      <w:r w:rsidR="000B3A97" w:rsidRPr="00703C8A">
        <w:rPr>
          <w:rStyle w:val="c11"/>
          <w:sz w:val="24"/>
        </w:rPr>
        <w:t xml:space="preserve">их моделей: </w:t>
      </w:r>
      <w:r w:rsidR="004E3A2E" w:rsidRPr="00703C8A">
        <w:rPr>
          <w:rStyle w:val="c11"/>
          <w:sz w:val="24"/>
        </w:rPr>
        <w:t>математический маятник;</w:t>
      </w:r>
    </w:p>
    <w:p w:rsidR="004E3A2E" w:rsidRPr="00703C8A" w:rsidRDefault="00341A8F" w:rsidP="004E3A2E">
      <w:pPr>
        <w:pStyle w:val="a4"/>
        <w:spacing w:line="240" w:lineRule="auto"/>
        <w:ind w:firstLine="709"/>
        <w:rPr>
          <w:rStyle w:val="c11"/>
          <w:sz w:val="24"/>
        </w:rPr>
      </w:pPr>
      <w:r w:rsidRPr="00703C8A">
        <w:rPr>
          <w:rStyle w:val="c11"/>
          <w:sz w:val="24"/>
        </w:rPr>
        <w:t>– </w:t>
      </w:r>
      <w:r w:rsidR="004E3A2E" w:rsidRPr="00703C8A">
        <w:rPr>
          <w:rStyle w:val="c11"/>
          <w:sz w:val="24"/>
        </w:rPr>
        <w:t>владени</w:t>
      </w:r>
      <w:r w:rsidR="00BC0E7C" w:rsidRPr="00703C8A">
        <w:rPr>
          <w:rStyle w:val="c11"/>
          <w:sz w:val="24"/>
        </w:rPr>
        <w:t>ю</w:t>
      </w:r>
      <w:r w:rsidR="004E3A2E" w:rsidRPr="00703C8A">
        <w:rPr>
          <w:rStyle w:val="c11"/>
          <w:sz w:val="24"/>
        </w:rPr>
        <w:t xml:space="preserve"> экспер</w:t>
      </w:r>
      <w:r w:rsidRPr="00703C8A">
        <w:rPr>
          <w:rStyle w:val="c11"/>
          <w:sz w:val="24"/>
        </w:rPr>
        <w:t>иментальными методами исследова</w:t>
      </w:r>
      <w:r w:rsidR="004E3A2E" w:rsidRPr="00703C8A">
        <w:rPr>
          <w:rStyle w:val="c11"/>
          <w:sz w:val="24"/>
        </w:rPr>
        <w:t>ния зависимости периода и частоты колебаний маятника от длины его нити.</w:t>
      </w:r>
    </w:p>
    <w:p w:rsidR="009F2F7B" w:rsidRPr="00703C8A" w:rsidRDefault="009F2F7B" w:rsidP="009F2F7B">
      <w:pPr>
        <w:pStyle w:val="a4"/>
        <w:spacing w:line="240" w:lineRule="auto"/>
        <w:ind w:firstLine="709"/>
        <w:rPr>
          <w:sz w:val="24"/>
        </w:rPr>
      </w:pPr>
      <w:r w:rsidRPr="00703C8A">
        <w:rPr>
          <w:sz w:val="24"/>
        </w:rPr>
        <w:t>Ученик получит возможность научиться:</w:t>
      </w:r>
    </w:p>
    <w:p w:rsidR="000B3A97" w:rsidRPr="00703C8A" w:rsidRDefault="000B3A97" w:rsidP="000B3A97">
      <w:pPr>
        <w:pStyle w:val="a4"/>
        <w:spacing w:line="240" w:lineRule="auto"/>
        <w:ind w:firstLine="709"/>
        <w:rPr>
          <w:rStyle w:val="c11"/>
          <w:sz w:val="24"/>
        </w:rPr>
      </w:pPr>
      <w:r w:rsidRPr="00703C8A">
        <w:rPr>
          <w:rStyle w:val="c11"/>
          <w:sz w:val="24"/>
        </w:rPr>
        <w:t>– способности давать определения физических величин: тембр, физических моделей: гармонические колебания;</w:t>
      </w:r>
    </w:p>
    <w:p w:rsidR="009F2F7B" w:rsidRPr="00703C8A" w:rsidRDefault="009F2F7B" w:rsidP="009F2F7B">
      <w:pPr>
        <w:pStyle w:val="a4"/>
        <w:spacing w:line="240" w:lineRule="auto"/>
        <w:ind w:firstLine="709"/>
        <w:rPr>
          <w:rStyle w:val="c11"/>
          <w:sz w:val="24"/>
        </w:rPr>
      </w:pPr>
      <w:r w:rsidRPr="00703C8A">
        <w:rPr>
          <w:rStyle w:val="c11"/>
          <w:sz w:val="24"/>
        </w:rPr>
        <w:t>– умени</w:t>
      </w:r>
      <w:r w:rsidR="00BC0E7C" w:rsidRPr="00703C8A">
        <w:rPr>
          <w:rStyle w:val="c11"/>
          <w:sz w:val="24"/>
        </w:rPr>
        <w:t>ю</w:t>
      </w:r>
      <w:r w:rsidRPr="00703C8A">
        <w:rPr>
          <w:rStyle w:val="c11"/>
          <w:sz w:val="24"/>
        </w:rPr>
        <w:t xml:space="preserve"> использовать полученные знания в повседневной жизни (быт, экология, охрана окружающей среды).</w:t>
      </w:r>
    </w:p>
    <w:p w:rsidR="004E3A2E" w:rsidRPr="00703C8A" w:rsidRDefault="009F2F7B" w:rsidP="009F2F7B">
      <w:pPr>
        <w:pStyle w:val="a4"/>
        <w:keepNext/>
        <w:spacing w:line="240" w:lineRule="auto"/>
        <w:ind w:firstLine="709"/>
        <w:jc w:val="center"/>
        <w:rPr>
          <w:i/>
          <w:sz w:val="24"/>
        </w:rPr>
      </w:pPr>
      <w:r w:rsidRPr="00703C8A">
        <w:rPr>
          <w:i/>
          <w:sz w:val="24"/>
        </w:rPr>
        <w:t>Электромагнитное поле</w:t>
      </w:r>
    </w:p>
    <w:p w:rsidR="00BC0E7C" w:rsidRPr="00703C8A" w:rsidRDefault="00BC0E7C" w:rsidP="00BC0E7C">
      <w:pPr>
        <w:pStyle w:val="a4"/>
        <w:spacing w:line="240" w:lineRule="auto"/>
        <w:ind w:firstLine="709"/>
        <w:rPr>
          <w:sz w:val="24"/>
        </w:rPr>
      </w:pPr>
      <w:r w:rsidRPr="00703C8A">
        <w:rPr>
          <w:sz w:val="24"/>
        </w:rPr>
        <w:t>Ученик научится:</w:t>
      </w:r>
    </w:p>
    <w:p w:rsidR="00B42566" w:rsidRPr="00703C8A" w:rsidRDefault="00BC0E7C" w:rsidP="00B42566">
      <w:pPr>
        <w:pStyle w:val="a4"/>
        <w:spacing w:line="240" w:lineRule="auto"/>
        <w:ind w:firstLine="709"/>
        <w:rPr>
          <w:rStyle w:val="c11"/>
          <w:sz w:val="24"/>
        </w:rPr>
      </w:pPr>
      <w:r w:rsidRPr="00703C8A">
        <w:rPr>
          <w:rStyle w:val="c11"/>
          <w:sz w:val="24"/>
        </w:rPr>
        <w:t>– </w:t>
      </w:r>
      <w:r w:rsidR="00B42566" w:rsidRPr="00703C8A">
        <w:rPr>
          <w:rStyle w:val="c11"/>
          <w:sz w:val="24"/>
        </w:rPr>
        <w:t xml:space="preserve">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w:t>
      </w:r>
      <w:r w:rsidRPr="00703C8A">
        <w:rPr>
          <w:rStyle w:val="c11"/>
          <w:sz w:val="24"/>
        </w:rPr>
        <w:t>линейча</w:t>
      </w:r>
      <w:r w:rsidR="00B42566" w:rsidRPr="00703C8A">
        <w:rPr>
          <w:rStyle w:val="c11"/>
          <w:sz w:val="24"/>
        </w:rPr>
        <w:t>тых спектров испускания и поглощения;</w:t>
      </w:r>
    </w:p>
    <w:p w:rsidR="00B42566" w:rsidRPr="00703C8A" w:rsidRDefault="00BC0E7C" w:rsidP="00B42566">
      <w:pPr>
        <w:pStyle w:val="a4"/>
        <w:spacing w:line="240" w:lineRule="auto"/>
        <w:ind w:firstLine="709"/>
        <w:rPr>
          <w:rStyle w:val="c11"/>
          <w:sz w:val="24"/>
        </w:rPr>
      </w:pPr>
      <w:r w:rsidRPr="00703C8A">
        <w:rPr>
          <w:rStyle w:val="c11"/>
          <w:sz w:val="24"/>
        </w:rPr>
        <w:t>– </w:t>
      </w:r>
      <w:r w:rsidR="00B42566" w:rsidRPr="00703C8A">
        <w:rPr>
          <w:rStyle w:val="c11"/>
          <w:sz w:val="24"/>
        </w:rPr>
        <w:t>знани</w:t>
      </w:r>
      <w:r w:rsidRPr="00703C8A">
        <w:rPr>
          <w:rStyle w:val="c11"/>
          <w:sz w:val="24"/>
        </w:rPr>
        <w:t>ю</w:t>
      </w:r>
      <w:r w:rsidR="00B42566" w:rsidRPr="00703C8A">
        <w:rPr>
          <w:rStyle w:val="c11"/>
          <w:sz w:val="24"/>
        </w:rPr>
        <w:t xml:space="preserve"> и способност</w:t>
      </w:r>
      <w:r w:rsidRPr="00703C8A">
        <w:rPr>
          <w:rStyle w:val="c11"/>
          <w:sz w:val="24"/>
        </w:rPr>
        <w:t>и</w:t>
      </w:r>
      <w:r w:rsidR="00B42566" w:rsidRPr="00703C8A">
        <w:rPr>
          <w:rStyle w:val="c11"/>
          <w:sz w:val="24"/>
        </w:rPr>
        <w:t xml:space="preserve"> давать определения/описания физических понятий: маг</w:t>
      </w:r>
      <w:r w:rsidRPr="00703C8A">
        <w:rPr>
          <w:rStyle w:val="c11"/>
          <w:sz w:val="24"/>
        </w:rPr>
        <w:t>нитное поле, линии магнитной ин</w:t>
      </w:r>
      <w:r w:rsidR="00B42566" w:rsidRPr="00703C8A">
        <w:rPr>
          <w:rStyle w:val="c11"/>
          <w:sz w:val="24"/>
        </w:rPr>
        <w:t>дукции, однородное и неоднородное магнитное поле, магнитный поток, переменный электрический ток, электр</w:t>
      </w:r>
      <w:r w:rsidRPr="00703C8A">
        <w:rPr>
          <w:rStyle w:val="c11"/>
          <w:sz w:val="24"/>
        </w:rPr>
        <w:t>омагнит</w:t>
      </w:r>
      <w:r w:rsidR="00B42566" w:rsidRPr="00703C8A">
        <w:rPr>
          <w:rStyle w:val="c11"/>
          <w:sz w:val="24"/>
        </w:rPr>
        <w:t>ное поле, электромагни</w:t>
      </w:r>
      <w:r w:rsidRPr="00703C8A">
        <w:rPr>
          <w:rStyle w:val="c11"/>
          <w:sz w:val="24"/>
        </w:rPr>
        <w:t>тные волны, электромагнитные ко</w:t>
      </w:r>
      <w:r w:rsidR="00B42566" w:rsidRPr="00703C8A">
        <w:rPr>
          <w:rStyle w:val="c11"/>
          <w:sz w:val="24"/>
        </w:rPr>
        <w:t>лебания, радиосвязь, видимый свет; физических величин: магнитная индукция, индук</w:t>
      </w:r>
      <w:r w:rsidRPr="00703C8A">
        <w:rPr>
          <w:rStyle w:val="c11"/>
          <w:sz w:val="24"/>
        </w:rPr>
        <w:t>тивность, период, частота и амп</w:t>
      </w:r>
      <w:r w:rsidR="00B42566" w:rsidRPr="00703C8A">
        <w:rPr>
          <w:rStyle w:val="c11"/>
          <w:sz w:val="24"/>
        </w:rPr>
        <w:t>литуда электромагнитных</w:t>
      </w:r>
      <w:r w:rsidRPr="00703C8A">
        <w:rPr>
          <w:rStyle w:val="c11"/>
          <w:sz w:val="24"/>
        </w:rPr>
        <w:t xml:space="preserve"> колебаний, показатели преломле</w:t>
      </w:r>
      <w:r w:rsidR="00B42566" w:rsidRPr="00703C8A">
        <w:rPr>
          <w:rStyle w:val="c11"/>
          <w:sz w:val="24"/>
        </w:rPr>
        <w:t>ния света;</w:t>
      </w:r>
    </w:p>
    <w:p w:rsidR="00B42566" w:rsidRPr="00703C8A" w:rsidRDefault="00BC0E7C" w:rsidP="00B42566">
      <w:pPr>
        <w:pStyle w:val="a4"/>
        <w:spacing w:line="240" w:lineRule="auto"/>
        <w:ind w:firstLine="709"/>
        <w:rPr>
          <w:rStyle w:val="c11"/>
          <w:sz w:val="24"/>
        </w:rPr>
      </w:pPr>
      <w:r w:rsidRPr="00703C8A">
        <w:rPr>
          <w:rStyle w:val="c11"/>
          <w:sz w:val="24"/>
        </w:rPr>
        <w:t>– </w:t>
      </w:r>
      <w:r w:rsidR="00B42566" w:rsidRPr="00703C8A">
        <w:rPr>
          <w:rStyle w:val="c11"/>
          <w:sz w:val="24"/>
        </w:rPr>
        <w:t>знани</w:t>
      </w:r>
      <w:r w:rsidRPr="00703C8A">
        <w:rPr>
          <w:rStyle w:val="c11"/>
          <w:sz w:val="24"/>
        </w:rPr>
        <w:t>ю</w:t>
      </w:r>
      <w:r w:rsidR="00B42566" w:rsidRPr="00703C8A">
        <w:rPr>
          <w:rStyle w:val="c11"/>
          <w:sz w:val="24"/>
        </w:rPr>
        <w:t xml:space="preserve"> формулировок, понимани</w:t>
      </w:r>
      <w:r w:rsidRPr="00703C8A">
        <w:rPr>
          <w:rStyle w:val="c11"/>
          <w:sz w:val="24"/>
        </w:rPr>
        <w:t>ю</w:t>
      </w:r>
      <w:r w:rsidR="00B42566" w:rsidRPr="00703C8A">
        <w:rPr>
          <w:rStyle w:val="c11"/>
          <w:sz w:val="24"/>
        </w:rPr>
        <w:t xml:space="preserve"> смысла и умени</w:t>
      </w:r>
      <w:r w:rsidRPr="00703C8A">
        <w:rPr>
          <w:rStyle w:val="c11"/>
          <w:sz w:val="24"/>
        </w:rPr>
        <w:t>ю</w:t>
      </w:r>
      <w:r w:rsidR="00B42566" w:rsidRPr="00703C8A">
        <w:rPr>
          <w:rStyle w:val="c11"/>
          <w:sz w:val="24"/>
        </w:rPr>
        <w:t xml:space="preserve"> применять закон преломле</w:t>
      </w:r>
      <w:r w:rsidRPr="00703C8A">
        <w:rPr>
          <w:rStyle w:val="c11"/>
          <w:sz w:val="24"/>
        </w:rPr>
        <w:t>ния света и правило Ленца, кван</w:t>
      </w:r>
      <w:r w:rsidR="00B42566" w:rsidRPr="00703C8A">
        <w:rPr>
          <w:rStyle w:val="c11"/>
          <w:sz w:val="24"/>
        </w:rPr>
        <w:t>товых постулатов Бора;</w:t>
      </w:r>
    </w:p>
    <w:p w:rsidR="00B42566" w:rsidRPr="00703C8A" w:rsidRDefault="00BC0E7C" w:rsidP="00B42566">
      <w:pPr>
        <w:pStyle w:val="a4"/>
        <w:spacing w:line="240" w:lineRule="auto"/>
        <w:ind w:firstLine="709"/>
        <w:rPr>
          <w:rStyle w:val="c11"/>
          <w:sz w:val="24"/>
        </w:rPr>
      </w:pPr>
      <w:r w:rsidRPr="00703C8A">
        <w:rPr>
          <w:rStyle w:val="c11"/>
          <w:sz w:val="24"/>
        </w:rPr>
        <w:lastRenderedPageBreak/>
        <w:t>– </w:t>
      </w:r>
      <w:r w:rsidR="00B42566" w:rsidRPr="00703C8A">
        <w:rPr>
          <w:rStyle w:val="c11"/>
          <w:sz w:val="24"/>
        </w:rPr>
        <w:t>знание назначения, устройства и принципа действия технических устройств</w:t>
      </w:r>
      <w:r w:rsidRPr="00703C8A">
        <w:rPr>
          <w:rStyle w:val="c11"/>
          <w:sz w:val="24"/>
        </w:rPr>
        <w:t>: электромеханический индукцион</w:t>
      </w:r>
      <w:r w:rsidR="00B42566" w:rsidRPr="00703C8A">
        <w:rPr>
          <w:rStyle w:val="c11"/>
          <w:sz w:val="24"/>
        </w:rPr>
        <w:t>ный генератор переменного тока, трансфо</w:t>
      </w:r>
      <w:r w:rsidRPr="00703C8A">
        <w:rPr>
          <w:rStyle w:val="c11"/>
          <w:sz w:val="24"/>
        </w:rPr>
        <w:t>рматор, колеба</w:t>
      </w:r>
      <w:r w:rsidR="00B42566" w:rsidRPr="00703C8A">
        <w:rPr>
          <w:rStyle w:val="c11"/>
          <w:sz w:val="24"/>
        </w:rPr>
        <w:t>тельный контур, дет</w:t>
      </w:r>
      <w:r w:rsidR="000B3A97" w:rsidRPr="00703C8A">
        <w:rPr>
          <w:rStyle w:val="c11"/>
          <w:sz w:val="24"/>
        </w:rPr>
        <w:t>ектор, спектроскоп, спектрограф.</w:t>
      </w:r>
    </w:p>
    <w:p w:rsidR="000B3A97" w:rsidRPr="00703C8A" w:rsidRDefault="000B3A97" w:rsidP="000B3A97">
      <w:pPr>
        <w:pStyle w:val="a4"/>
        <w:spacing w:line="240" w:lineRule="auto"/>
        <w:ind w:firstLine="709"/>
        <w:rPr>
          <w:sz w:val="24"/>
        </w:rPr>
      </w:pPr>
      <w:r w:rsidRPr="00703C8A">
        <w:rPr>
          <w:sz w:val="24"/>
        </w:rPr>
        <w:t>Ученик получит возможность научиться:</w:t>
      </w:r>
    </w:p>
    <w:p w:rsidR="00B42566" w:rsidRPr="00703C8A" w:rsidRDefault="00BC0E7C" w:rsidP="00B42566">
      <w:pPr>
        <w:pStyle w:val="a4"/>
        <w:spacing w:line="240" w:lineRule="auto"/>
        <w:ind w:firstLine="709"/>
        <w:rPr>
          <w:rStyle w:val="c11"/>
          <w:sz w:val="24"/>
        </w:rPr>
      </w:pPr>
      <w:r w:rsidRPr="00703C8A">
        <w:rPr>
          <w:rStyle w:val="c11"/>
          <w:sz w:val="24"/>
        </w:rPr>
        <w:t>– </w:t>
      </w:r>
      <w:r w:rsidR="00B42566" w:rsidRPr="00703C8A">
        <w:rPr>
          <w:rStyle w:val="c11"/>
          <w:sz w:val="24"/>
        </w:rPr>
        <w:t>понимание сути метода спектрального анализа и его возможностей.</w:t>
      </w:r>
    </w:p>
    <w:p w:rsidR="00B42566" w:rsidRPr="00703C8A" w:rsidRDefault="00B42566" w:rsidP="00314FBE">
      <w:pPr>
        <w:pStyle w:val="a4"/>
        <w:keepNext/>
        <w:spacing w:line="240" w:lineRule="auto"/>
        <w:ind w:firstLine="709"/>
        <w:jc w:val="center"/>
        <w:rPr>
          <w:i/>
          <w:sz w:val="24"/>
        </w:rPr>
      </w:pPr>
      <w:r w:rsidRPr="00703C8A">
        <w:rPr>
          <w:i/>
          <w:sz w:val="24"/>
        </w:rPr>
        <w:t>Строе</w:t>
      </w:r>
      <w:r w:rsidR="00314FBE" w:rsidRPr="00703C8A">
        <w:rPr>
          <w:i/>
          <w:sz w:val="24"/>
        </w:rPr>
        <w:t>ние атома и атомного ядра</w:t>
      </w:r>
    </w:p>
    <w:p w:rsidR="00314FBE" w:rsidRPr="00703C8A" w:rsidRDefault="00314FBE" w:rsidP="00314FBE">
      <w:pPr>
        <w:pStyle w:val="a4"/>
        <w:spacing w:line="240" w:lineRule="auto"/>
        <w:ind w:firstLine="709"/>
        <w:rPr>
          <w:sz w:val="24"/>
        </w:rPr>
      </w:pPr>
      <w:r w:rsidRPr="00703C8A">
        <w:rPr>
          <w:sz w:val="24"/>
        </w:rPr>
        <w:t>Ученик научится:</w:t>
      </w:r>
    </w:p>
    <w:p w:rsidR="0005573B" w:rsidRPr="00703C8A" w:rsidRDefault="00314FBE" w:rsidP="0005573B">
      <w:pPr>
        <w:pStyle w:val="a4"/>
        <w:spacing w:line="240" w:lineRule="auto"/>
        <w:ind w:firstLine="709"/>
        <w:rPr>
          <w:rStyle w:val="c11"/>
          <w:sz w:val="24"/>
        </w:rPr>
      </w:pPr>
      <w:r w:rsidRPr="00703C8A">
        <w:rPr>
          <w:rStyle w:val="c11"/>
          <w:sz w:val="24"/>
        </w:rPr>
        <w:t>– </w:t>
      </w:r>
      <w:r w:rsidR="0005573B" w:rsidRPr="00703C8A">
        <w:rPr>
          <w:rStyle w:val="c11"/>
          <w:sz w:val="24"/>
        </w:rPr>
        <w:t>понимани</w:t>
      </w:r>
      <w:r w:rsidRPr="00703C8A">
        <w:rPr>
          <w:rStyle w:val="c11"/>
          <w:sz w:val="24"/>
        </w:rPr>
        <w:t>ю</w:t>
      </w:r>
      <w:r w:rsidR="0005573B" w:rsidRPr="00703C8A">
        <w:rPr>
          <w:rStyle w:val="c11"/>
          <w:sz w:val="24"/>
        </w:rPr>
        <w:t xml:space="preserve"> и способнос</w:t>
      </w:r>
      <w:r w:rsidRPr="00703C8A">
        <w:rPr>
          <w:rStyle w:val="c11"/>
          <w:sz w:val="24"/>
        </w:rPr>
        <w:t>ти описывать и объяснять физи</w:t>
      </w:r>
      <w:r w:rsidR="0005573B" w:rsidRPr="00703C8A">
        <w:rPr>
          <w:rStyle w:val="c11"/>
          <w:sz w:val="24"/>
        </w:rPr>
        <w:t>ческие явления: радиоактивность, ионизирующие излучения;</w:t>
      </w:r>
    </w:p>
    <w:p w:rsidR="0005573B" w:rsidRPr="00703C8A" w:rsidRDefault="00314FBE" w:rsidP="0005573B">
      <w:pPr>
        <w:pStyle w:val="a4"/>
        <w:spacing w:line="240" w:lineRule="auto"/>
        <w:ind w:firstLine="709"/>
        <w:rPr>
          <w:rStyle w:val="c11"/>
          <w:sz w:val="24"/>
        </w:rPr>
      </w:pPr>
      <w:r w:rsidRPr="00703C8A">
        <w:rPr>
          <w:rStyle w:val="c11"/>
          <w:sz w:val="24"/>
        </w:rPr>
        <w:t>– </w:t>
      </w:r>
      <w:r w:rsidR="0005573B" w:rsidRPr="00703C8A">
        <w:rPr>
          <w:rStyle w:val="c11"/>
          <w:sz w:val="24"/>
        </w:rPr>
        <w:t>знани</w:t>
      </w:r>
      <w:r w:rsidRPr="00703C8A">
        <w:rPr>
          <w:rStyle w:val="c11"/>
          <w:sz w:val="24"/>
        </w:rPr>
        <w:t>ю</w:t>
      </w:r>
      <w:r w:rsidR="0005573B" w:rsidRPr="00703C8A">
        <w:rPr>
          <w:rStyle w:val="c11"/>
          <w:sz w:val="24"/>
        </w:rPr>
        <w:t xml:space="preserve"> и способност</w:t>
      </w:r>
      <w:r w:rsidRPr="00703C8A">
        <w:rPr>
          <w:rStyle w:val="c11"/>
          <w:sz w:val="24"/>
        </w:rPr>
        <w:t>и</w:t>
      </w:r>
      <w:r w:rsidR="0005573B" w:rsidRPr="00703C8A">
        <w:rPr>
          <w:rStyle w:val="c11"/>
          <w:sz w:val="24"/>
        </w:rPr>
        <w:t xml:space="preserve"> давать определения/описания физических понятий: радио</w:t>
      </w:r>
      <w:r w:rsidRPr="00703C8A">
        <w:rPr>
          <w:rStyle w:val="c11"/>
          <w:sz w:val="24"/>
        </w:rPr>
        <w:t>активность, альфа-, бета- и гам</w:t>
      </w:r>
      <w:r w:rsidR="0005573B" w:rsidRPr="00703C8A">
        <w:rPr>
          <w:rStyle w:val="c11"/>
          <w:sz w:val="24"/>
        </w:rPr>
        <w:t>ма-частицы; физических моделей: модели строения атомов, предложенные Д. Томсоном и Э. Резерфордом; протонно-нейтронная модель атомного ядра, модель процесса деления ядра атома урана; физических величин: поглощенная доза излучения, коэффициент к</w:t>
      </w:r>
      <w:r w:rsidRPr="00703C8A">
        <w:rPr>
          <w:rStyle w:val="c11"/>
          <w:sz w:val="24"/>
        </w:rPr>
        <w:t>ачества, эквивалентная доза, пе</w:t>
      </w:r>
      <w:r w:rsidR="0005573B" w:rsidRPr="00703C8A">
        <w:rPr>
          <w:rStyle w:val="c11"/>
          <w:sz w:val="24"/>
        </w:rPr>
        <w:t>риод полураспада;</w:t>
      </w:r>
    </w:p>
    <w:p w:rsidR="0005573B" w:rsidRPr="00703C8A" w:rsidRDefault="00314FBE" w:rsidP="0005573B">
      <w:pPr>
        <w:pStyle w:val="a4"/>
        <w:spacing w:line="240" w:lineRule="auto"/>
        <w:ind w:firstLine="709"/>
        <w:rPr>
          <w:rStyle w:val="c11"/>
          <w:sz w:val="24"/>
        </w:rPr>
      </w:pPr>
      <w:r w:rsidRPr="00703C8A">
        <w:rPr>
          <w:rStyle w:val="c11"/>
          <w:sz w:val="24"/>
        </w:rPr>
        <w:t>– </w:t>
      </w:r>
      <w:r w:rsidR="0005573B" w:rsidRPr="00703C8A">
        <w:rPr>
          <w:rStyle w:val="c11"/>
          <w:sz w:val="24"/>
        </w:rPr>
        <w:t>умени</w:t>
      </w:r>
      <w:r w:rsidRPr="00703C8A">
        <w:rPr>
          <w:rStyle w:val="c11"/>
          <w:sz w:val="24"/>
        </w:rPr>
        <w:t>ю</w:t>
      </w:r>
      <w:r w:rsidR="0005573B" w:rsidRPr="00703C8A">
        <w:rPr>
          <w:rStyle w:val="c11"/>
          <w:sz w:val="24"/>
        </w:rPr>
        <w:t xml:space="preserve">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05573B" w:rsidRPr="00703C8A" w:rsidRDefault="00314FBE" w:rsidP="0005573B">
      <w:pPr>
        <w:pStyle w:val="a4"/>
        <w:spacing w:line="240" w:lineRule="auto"/>
        <w:ind w:firstLine="709"/>
        <w:rPr>
          <w:rStyle w:val="c11"/>
          <w:sz w:val="24"/>
        </w:rPr>
      </w:pPr>
      <w:r w:rsidRPr="00703C8A">
        <w:rPr>
          <w:rStyle w:val="c11"/>
          <w:sz w:val="24"/>
        </w:rPr>
        <w:t>– </w:t>
      </w:r>
      <w:r w:rsidR="0005573B" w:rsidRPr="00703C8A">
        <w:rPr>
          <w:rStyle w:val="c11"/>
          <w:sz w:val="24"/>
        </w:rPr>
        <w:t>знани</w:t>
      </w:r>
      <w:r w:rsidRPr="00703C8A">
        <w:rPr>
          <w:rStyle w:val="c11"/>
          <w:sz w:val="24"/>
        </w:rPr>
        <w:t>ю</w:t>
      </w:r>
      <w:r w:rsidR="0005573B" w:rsidRPr="00703C8A">
        <w:rPr>
          <w:rStyle w:val="c11"/>
          <w:sz w:val="24"/>
        </w:rPr>
        <w:t xml:space="preserve"> формулировок, понимани</w:t>
      </w:r>
      <w:r w:rsidRPr="00703C8A">
        <w:rPr>
          <w:rStyle w:val="c11"/>
          <w:sz w:val="24"/>
        </w:rPr>
        <w:t xml:space="preserve">ю </w:t>
      </w:r>
      <w:r w:rsidR="0005573B" w:rsidRPr="00703C8A">
        <w:rPr>
          <w:rStyle w:val="c11"/>
          <w:sz w:val="24"/>
        </w:rPr>
        <w:t>смысла и умени</w:t>
      </w:r>
      <w:r w:rsidRPr="00703C8A">
        <w:rPr>
          <w:rStyle w:val="c11"/>
          <w:sz w:val="24"/>
        </w:rPr>
        <w:t>ю</w:t>
      </w:r>
      <w:r w:rsidR="0005573B" w:rsidRPr="00703C8A">
        <w:rPr>
          <w:rStyle w:val="c11"/>
          <w:sz w:val="24"/>
        </w:rPr>
        <w:t xml:space="preserve"> применять: закон сохранения массового числа, закон сохранения заряда, закон радиоактивного распада, правило смещения;</w:t>
      </w:r>
    </w:p>
    <w:p w:rsidR="0005573B" w:rsidRPr="00703C8A" w:rsidRDefault="00314FBE" w:rsidP="0005573B">
      <w:pPr>
        <w:pStyle w:val="a4"/>
        <w:spacing w:line="240" w:lineRule="auto"/>
        <w:ind w:firstLine="709"/>
        <w:rPr>
          <w:rStyle w:val="c11"/>
          <w:sz w:val="24"/>
        </w:rPr>
      </w:pPr>
      <w:r w:rsidRPr="00703C8A">
        <w:rPr>
          <w:rStyle w:val="c11"/>
          <w:sz w:val="24"/>
        </w:rPr>
        <w:t>– </w:t>
      </w:r>
      <w:r w:rsidR="0005573B" w:rsidRPr="00703C8A">
        <w:rPr>
          <w:rStyle w:val="c11"/>
          <w:sz w:val="24"/>
        </w:rPr>
        <w:t>владени</w:t>
      </w:r>
      <w:r w:rsidRPr="00703C8A">
        <w:rPr>
          <w:rStyle w:val="c11"/>
          <w:sz w:val="24"/>
        </w:rPr>
        <w:t>ю</w:t>
      </w:r>
      <w:r w:rsidR="0005573B" w:rsidRPr="00703C8A">
        <w:rPr>
          <w:rStyle w:val="c11"/>
          <w:sz w:val="24"/>
        </w:rPr>
        <w:t xml:space="preserve"> экспериментальными методами исследования в процессе изучения зависимости мощности излучения прод</w:t>
      </w:r>
      <w:r w:rsidRPr="00703C8A">
        <w:rPr>
          <w:rStyle w:val="c11"/>
          <w:sz w:val="24"/>
        </w:rPr>
        <w:t>уктов распада радона от времени.</w:t>
      </w:r>
    </w:p>
    <w:p w:rsidR="00314FBE" w:rsidRPr="00703C8A" w:rsidRDefault="00314FBE" w:rsidP="00314FBE">
      <w:pPr>
        <w:pStyle w:val="a4"/>
        <w:spacing w:line="240" w:lineRule="auto"/>
        <w:ind w:firstLine="709"/>
        <w:rPr>
          <w:sz w:val="24"/>
        </w:rPr>
      </w:pPr>
      <w:r w:rsidRPr="00703C8A">
        <w:rPr>
          <w:sz w:val="24"/>
        </w:rPr>
        <w:t>Ученик получит возможность научиться:</w:t>
      </w:r>
    </w:p>
    <w:p w:rsidR="00314FBE" w:rsidRPr="00703C8A" w:rsidRDefault="00314FBE" w:rsidP="00314FBE">
      <w:pPr>
        <w:pStyle w:val="a4"/>
        <w:spacing w:line="240" w:lineRule="auto"/>
        <w:ind w:firstLine="709"/>
        <w:rPr>
          <w:rStyle w:val="c11"/>
          <w:sz w:val="24"/>
        </w:rPr>
      </w:pPr>
      <w:r w:rsidRPr="00703C8A">
        <w:rPr>
          <w:rStyle w:val="c11"/>
          <w:sz w:val="24"/>
        </w:rPr>
        <w:t>– умению измерять: мощность дозы радиоактивного излучения бытовым дозиметром;</w:t>
      </w:r>
    </w:p>
    <w:p w:rsidR="00314FBE" w:rsidRPr="00703C8A" w:rsidRDefault="00314FBE" w:rsidP="00314FBE">
      <w:pPr>
        <w:pStyle w:val="a4"/>
        <w:spacing w:line="240" w:lineRule="auto"/>
        <w:ind w:firstLine="709"/>
        <w:rPr>
          <w:rStyle w:val="c11"/>
          <w:sz w:val="24"/>
        </w:rPr>
      </w:pPr>
      <w:r w:rsidRPr="00703C8A">
        <w:rPr>
          <w:rStyle w:val="c11"/>
          <w:sz w:val="24"/>
        </w:rPr>
        <w:t>– пониманию сути экспериментальных методов исследования частиц;</w:t>
      </w:r>
    </w:p>
    <w:p w:rsidR="0005573B" w:rsidRPr="00703C8A" w:rsidRDefault="00314FBE" w:rsidP="0005573B">
      <w:pPr>
        <w:pStyle w:val="a4"/>
        <w:spacing w:line="240" w:lineRule="auto"/>
        <w:ind w:firstLine="709"/>
        <w:rPr>
          <w:rStyle w:val="c11"/>
          <w:sz w:val="24"/>
        </w:rPr>
      </w:pPr>
      <w:r w:rsidRPr="00703C8A">
        <w:rPr>
          <w:rStyle w:val="c11"/>
          <w:sz w:val="24"/>
        </w:rPr>
        <w:t>– уме</w:t>
      </w:r>
      <w:r w:rsidR="0005573B" w:rsidRPr="00703C8A">
        <w:rPr>
          <w:rStyle w:val="c11"/>
          <w:sz w:val="24"/>
        </w:rPr>
        <w:t>ни</w:t>
      </w:r>
      <w:r w:rsidRPr="00703C8A">
        <w:rPr>
          <w:rStyle w:val="c11"/>
          <w:sz w:val="24"/>
        </w:rPr>
        <w:t>ю</w:t>
      </w:r>
      <w:r w:rsidR="0005573B" w:rsidRPr="00703C8A">
        <w:rPr>
          <w:rStyle w:val="c11"/>
          <w:sz w:val="24"/>
        </w:rPr>
        <w:t xml:space="preserve"> использоват</w:t>
      </w:r>
      <w:r w:rsidRPr="00703C8A">
        <w:rPr>
          <w:rStyle w:val="c11"/>
          <w:sz w:val="24"/>
        </w:rPr>
        <w:t>ь полученные знания в повседнев</w:t>
      </w:r>
      <w:r w:rsidR="0005573B" w:rsidRPr="00703C8A">
        <w:rPr>
          <w:rStyle w:val="c11"/>
          <w:sz w:val="24"/>
        </w:rPr>
        <w:t>ной жизни (быт, экологи</w:t>
      </w:r>
      <w:r w:rsidRPr="00703C8A">
        <w:rPr>
          <w:rStyle w:val="c11"/>
          <w:sz w:val="24"/>
        </w:rPr>
        <w:t>я, охрана окружающей среды, тех</w:t>
      </w:r>
      <w:r w:rsidR="0005573B" w:rsidRPr="00703C8A">
        <w:rPr>
          <w:rStyle w:val="c11"/>
          <w:sz w:val="24"/>
        </w:rPr>
        <w:t>ника безопасности и др.).</w:t>
      </w:r>
    </w:p>
    <w:p w:rsidR="0005573B" w:rsidRPr="00703C8A" w:rsidRDefault="0005573B" w:rsidP="00314FBE">
      <w:pPr>
        <w:pStyle w:val="a4"/>
        <w:keepNext/>
        <w:spacing w:line="240" w:lineRule="auto"/>
        <w:ind w:firstLine="709"/>
        <w:jc w:val="center"/>
        <w:rPr>
          <w:i/>
          <w:sz w:val="24"/>
        </w:rPr>
      </w:pPr>
      <w:r w:rsidRPr="00703C8A">
        <w:rPr>
          <w:i/>
          <w:sz w:val="24"/>
        </w:rPr>
        <w:t>Стр</w:t>
      </w:r>
      <w:r w:rsidR="00314FBE" w:rsidRPr="00703C8A">
        <w:rPr>
          <w:i/>
          <w:sz w:val="24"/>
        </w:rPr>
        <w:t>оение и эволюция Вселенной</w:t>
      </w:r>
    </w:p>
    <w:p w:rsidR="00546178" w:rsidRPr="00703C8A" w:rsidRDefault="00546178" w:rsidP="00546178">
      <w:pPr>
        <w:pStyle w:val="a4"/>
        <w:spacing w:line="240" w:lineRule="auto"/>
        <w:ind w:firstLine="709"/>
        <w:rPr>
          <w:sz w:val="24"/>
        </w:rPr>
      </w:pPr>
      <w:r w:rsidRPr="00703C8A">
        <w:rPr>
          <w:sz w:val="24"/>
        </w:rPr>
        <w:t>Ученик научится:</w:t>
      </w:r>
    </w:p>
    <w:p w:rsidR="00382BA9" w:rsidRPr="00703C8A" w:rsidRDefault="00546178" w:rsidP="00382BA9">
      <w:pPr>
        <w:pStyle w:val="a4"/>
        <w:spacing w:line="240" w:lineRule="auto"/>
        <w:ind w:firstLine="709"/>
        <w:rPr>
          <w:rStyle w:val="c11"/>
          <w:sz w:val="24"/>
        </w:rPr>
      </w:pPr>
      <w:r w:rsidRPr="00703C8A">
        <w:rPr>
          <w:rStyle w:val="c11"/>
          <w:sz w:val="24"/>
        </w:rPr>
        <w:t>– </w:t>
      </w:r>
      <w:r w:rsidR="00382BA9" w:rsidRPr="00703C8A">
        <w:rPr>
          <w:rStyle w:val="c11"/>
          <w:sz w:val="24"/>
        </w:rPr>
        <w:t>представлени</w:t>
      </w:r>
      <w:r w:rsidRPr="00703C8A">
        <w:rPr>
          <w:rStyle w:val="c11"/>
          <w:sz w:val="24"/>
        </w:rPr>
        <w:t>ю</w:t>
      </w:r>
      <w:r w:rsidR="00382BA9" w:rsidRPr="00703C8A">
        <w:rPr>
          <w:rStyle w:val="c11"/>
          <w:sz w:val="24"/>
        </w:rPr>
        <w:t xml:space="preserve"> о составе, строении, происхождении и возрасте Солнечной системы;</w:t>
      </w:r>
    </w:p>
    <w:p w:rsidR="00382BA9" w:rsidRPr="00703C8A" w:rsidRDefault="00546178" w:rsidP="00382BA9">
      <w:pPr>
        <w:pStyle w:val="a4"/>
        <w:spacing w:line="240" w:lineRule="auto"/>
        <w:ind w:firstLine="709"/>
        <w:rPr>
          <w:rStyle w:val="c11"/>
          <w:sz w:val="24"/>
        </w:rPr>
      </w:pPr>
      <w:r w:rsidRPr="00703C8A">
        <w:rPr>
          <w:rStyle w:val="c11"/>
          <w:sz w:val="24"/>
        </w:rPr>
        <w:t>– </w:t>
      </w:r>
      <w:r w:rsidR="00382BA9" w:rsidRPr="00703C8A">
        <w:rPr>
          <w:rStyle w:val="c11"/>
          <w:sz w:val="24"/>
        </w:rPr>
        <w:t>умени</w:t>
      </w:r>
      <w:r w:rsidRPr="00703C8A">
        <w:rPr>
          <w:rStyle w:val="c11"/>
          <w:sz w:val="24"/>
        </w:rPr>
        <w:t>ю</w:t>
      </w:r>
      <w:r w:rsidR="00382BA9" w:rsidRPr="00703C8A">
        <w:rPr>
          <w:rStyle w:val="c11"/>
          <w:sz w:val="24"/>
        </w:rPr>
        <w:t xml:space="preserve"> применять физические законы для объяснения движения планет Солнечной системы;</w:t>
      </w:r>
    </w:p>
    <w:p w:rsidR="00382BA9" w:rsidRPr="00703C8A" w:rsidRDefault="00546178" w:rsidP="00382BA9">
      <w:pPr>
        <w:pStyle w:val="a4"/>
        <w:spacing w:line="240" w:lineRule="auto"/>
        <w:ind w:firstLine="709"/>
        <w:rPr>
          <w:rStyle w:val="c11"/>
          <w:sz w:val="24"/>
        </w:rPr>
      </w:pPr>
      <w:r w:rsidRPr="00703C8A">
        <w:rPr>
          <w:rStyle w:val="c11"/>
          <w:sz w:val="24"/>
        </w:rPr>
        <w:t>– </w:t>
      </w:r>
      <w:r w:rsidR="00382BA9" w:rsidRPr="00703C8A">
        <w:rPr>
          <w:rStyle w:val="c11"/>
          <w:sz w:val="24"/>
        </w:rPr>
        <w:t>знать, что сущес</w:t>
      </w:r>
      <w:r w:rsidRPr="00703C8A">
        <w:rPr>
          <w:rStyle w:val="c11"/>
          <w:sz w:val="24"/>
        </w:rPr>
        <w:t>твенными параметрами, отличающи</w:t>
      </w:r>
      <w:r w:rsidR="00382BA9" w:rsidRPr="00703C8A">
        <w:rPr>
          <w:rStyle w:val="c11"/>
          <w:sz w:val="24"/>
        </w:rPr>
        <w:t>ми звезды от планет, явл</w:t>
      </w:r>
      <w:r w:rsidRPr="00703C8A">
        <w:rPr>
          <w:rStyle w:val="c11"/>
          <w:sz w:val="24"/>
        </w:rPr>
        <w:t>яются их массы и источники энер</w:t>
      </w:r>
      <w:r w:rsidR="00382BA9" w:rsidRPr="00703C8A">
        <w:rPr>
          <w:rStyle w:val="c11"/>
          <w:sz w:val="24"/>
        </w:rPr>
        <w:t>гии (термоядерные реакции в недрах звезд и радиоактивные в недрах планет);</w:t>
      </w:r>
    </w:p>
    <w:p w:rsidR="00382BA9" w:rsidRPr="00703C8A" w:rsidRDefault="00546178" w:rsidP="00382BA9">
      <w:pPr>
        <w:pStyle w:val="a4"/>
        <w:spacing w:line="240" w:lineRule="auto"/>
        <w:ind w:firstLine="709"/>
        <w:rPr>
          <w:rStyle w:val="c11"/>
          <w:sz w:val="24"/>
        </w:rPr>
      </w:pPr>
      <w:r w:rsidRPr="00703C8A">
        <w:rPr>
          <w:rStyle w:val="c11"/>
          <w:sz w:val="24"/>
        </w:rPr>
        <w:t>– </w:t>
      </w:r>
      <w:r w:rsidR="00382BA9" w:rsidRPr="00703C8A">
        <w:rPr>
          <w:rStyle w:val="c11"/>
          <w:sz w:val="24"/>
        </w:rPr>
        <w:t>сравнивать физичес</w:t>
      </w:r>
      <w:r w:rsidRPr="00703C8A">
        <w:rPr>
          <w:rStyle w:val="c11"/>
          <w:sz w:val="24"/>
        </w:rPr>
        <w:t>кие и орбитальные параметры пла</w:t>
      </w:r>
      <w:r w:rsidR="00382BA9" w:rsidRPr="00703C8A">
        <w:rPr>
          <w:rStyle w:val="c11"/>
          <w:sz w:val="24"/>
        </w:rPr>
        <w:t>нет земной группы с соответствующими параметрами планет-гигантов и находить в них общее и различное;</w:t>
      </w:r>
    </w:p>
    <w:p w:rsidR="00382BA9" w:rsidRPr="00703C8A" w:rsidRDefault="00546178" w:rsidP="00382BA9">
      <w:pPr>
        <w:pStyle w:val="a4"/>
        <w:spacing w:line="240" w:lineRule="auto"/>
        <w:ind w:firstLine="709"/>
        <w:rPr>
          <w:rStyle w:val="c11"/>
          <w:sz w:val="24"/>
        </w:rPr>
      </w:pPr>
      <w:r w:rsidRPr="00703C8A">
        <w:rPr>
          <w:rStyle w:val="c11"/>
          <w:sz w:val="24"/>
        </w:rPr>
        <w:t>– </w:t>
      </w:r>
      <w:r w:rsidR="00382BA9" w:rsidRPr="00703C8A">
        <w:rPr>
          <w:rStyle w:val="c11"/>
          <w:sz w:val="24"/>
        </w:rPr>
        <w:t>объяснять суть эффекта Х. Доплера; формулировать и объяснять суть закона Э. Хаб</w:t>
      </w:r>
      <w:r w:rsidRPr="00703C8A">
        <w:rPr>
          <w:rStyle w:val="c11"/>
          <w:sz w:val="24"/>
        </w:rPr>
        <w:t>бла, знать, что этот закон явил</w:t>
      </w:r>
      <w:r w:rsidR="00382BA9" w:rsidRPr="00703C8A">
        <w:rPr>
          <w:rStyle w:val="c11"/>
          <w:sz w:val="24"/>
        </w:rPr>
        <w:t>ся экспериментальны</w:t>
      </w:r>
      <w:r w:rsidRPr="00703C8A">
        <w:rPr>
          <w:rStyle w:val="c11"/>
          <w:sz w:val="24"/>
        </w:rPr>
        <w:t>м подтверждением модели нестаци</w:t>
      </w:r>
      <w:r w:rsidR="00382BA9" w:rsidRPr="00703C8A">
        <w:rPr>
          <w:rStyle w:val="c11"/>
          <w:sz w:val="24"/>
        </w:rPr>
        <w:t>онарной Вселенной, открытой А. А. Фридманом.</w:t>
      </w:r>
    </w:p>
    <w:p w:rsidR="00546178" w:rsidRPr="00703C8A" w:rsidRDefault="00546178" w:rsidP="00546178">
      <w:pPr>
        <w:pStyle w:val="a4"/>
        <w:spacing w:line="240" w:lineRule="auto"/>
        <w:ind w:firstLine="709"/>
        <w:rPr>
          <w:sz w:val="24"/>
        </w:rPr>
      </w:pPr>
      <w:r w:rsidRPr="00703C8A">
        <w:rPr>
          <w:sz w:val="24"/>
        </w:rPr>
        <w:t>Ученик получит возможность научиться:</w:t>
      </w:r>
    </w:p>
    <w:p w:rsidR="00546178" w:rsidRPr="00703C8A" w:rsidRDefault="00546178" w:rsidP="00382BA9">
      <w:pPr>
        <w:pStyle w:val="a4"/>
        <w:spacing w:line="240" w:lineRule="auto"/>
        <w:ind w:firstLine="709"/>
        <w:rPr>
          <w:rStyle w:val="c11"/>
          <w:sz w:val="24"/>
        </w:rPr>
      </w:pPr>
      <w:r w:rsidRPr="00703C8A">
        <w:rPr>
          <w:rStyle w:val="c11"/>
          <w:sz w:val="24"/>
        </w:rPr>
        <w:lastRenderedPageBreak/>
        <w:t>– умению использовать полученные знания в повседневной жизни.</w:t>
      </w:r>
    </w:p>
    <w:p w:rsidR="004E3A2E" w:rsidRPr="00703C8A" w:rsidRDefault="004E3A2E" w:rsidP="009D5E94">
      <w:pPr>
        <w:pStyle w:val="a3"/>
        <w:ind w:firstLine="709"/>
        <w:jc w:val="both"/>
        <w:rPr>
          <w:i/>
          <w:iCs/>
        </w:rPr>
      </w:pPr>
    </w:p>
    <w:p w:rsidR="00054DEA" w:rsidRPr="00703C8A" w:rsidRDefault="00696EDE" w:rsidP="00D3188A">
      <w:pPr>
        <w:pStyle w:val="a4"/>
        <w:keepNext/>
        <w:spacing w:line="240" w:lineRule="auto"/>
        <w:ind w:firstLine="709"/>
        <w:jc w:val="center"/>
        <w:rPr>
          <w:b/>
          <w:bCs/>
          <w:sz w:val="24"/>
        </w:rPr>
      </w:pPr>
      <w:r w:rsidRPr="00703C8A">
        <w:rPr>
          <w:b/>
          <w:bCs/>
          <w:sz w:val="24"/>
        </w:rPr>
        <w:t>Содержание</w:t>
      </w:r>
      <w:r w:rsidR="00B60EF9" w:rsidRPr="00703C8A">
        <w:rPr>
          <w:b/>
          <w:bCs/>
          <w:sz w:val="24"/>
        </w:rPr>
        <w:t xml:space="preserve"> </w:t>
      </w:r>
      <w:r w:rsidR="00705DEA" w:rsidRPr="00703C8A">
        <w:rPr>
          <w:b/>
          <w:bCs/>
          <w:sz w:val="24"/>
        </w:rPr>
        <w:t>предмета</w:t>
      </w:r>
    </w:p>
    <w:p w:rsidR="00D3188A" w:rsidRPr="00703C8A" w:rsidRDefault="00D3188A" w:rsidP="00D3188A">
      <w:pPr>
        <w:pStyle w:val="a4"/>
        <w:keepNext/>
        <w:spacing w:line="240" w:lineRule="auto"/>
        <w:ind w:firstLine="709"/>
        <w:jc w:val="center"/>
        <w:rPr>
          <w:rFonts w:eastAsia="Calibri"/>
          <w:b/>
          <w:sz w:val="24"/>
        </w:rPr>
      </w:pPr>
      <w:r w:rsidRPr="00703C8A">
        <w:rPr>
          <w:b/>
          <w:sz w:val="24"/>
        </w:rPr>
        <w:t xml:space="preserve">7 класс, </w:t>
      </w:r>
      <w:r w:rsidRPr="00703C8A">
        <w:rPr>
          <w:rFonts w:eastAsia="Calibri"/>
          <w:b/>
          <w:sz w:val="24"/>
        </w:rPr>
        <w:t>68 часов</w:t>
      </w:r>
    </w:p>
    <w:p w:rsidR="00D3188A" w:rsidRPr="00703C8A" w:rsidRDefault="00D3188A" w:rsidP="00D3188A">
      <w:pPr>
        <w:pStyle w:val="a4"/>
        <w:keepNext/>
        <w:spacing w:line="240" w:lineRule="auto"/>
        <w:ind w:firstLine="709"/>
        <w:jc w:val="center"/>
        <w:rPr>
          <w:b/>
          <w:bCs/>
          <w:sz w:val="24"/>
        </w:rPr>
      </w:pPr>
      <w:r w:rsidRPr="00703C8A">
        <w:rPr>
          <w:rFonts w:eastAsia="Calibri"/>
          <w:b/>
          <w:sz w:val="24"/>
        </w:rPr>
        <w:t>(2 ч в неделю)</w:t>
      </w:r>
    </w:p>
    <w:p w:rsidR="00926B6C" w:rsidRPr="00703C8A" w:rsidRDefault="00054B08" w:rsidP="004C5015">
      <w:pPr>
        <w:pStyle w:val="a4"/>
        <w:keepNext/>
        <w:spacing w:line="240" w:lineRule="auto"/>
        <w:ind w:firstLine="709"/>
        <w:rPr>
          <w:i/>
          <w:sz w:val="24"/>
        </w:rPr>
      </w:pPr>
      <w:r w:rsidRPr="00703C8A">
        <w:rPr>
          <w:i/>
          <w:sz w:val="24"/>
        </w:rPr>
        <w:t>Введение</w:t>
      </w:r>
      <w:r w:rsidR="0054485E" w:rsidRPr="00703C8A">
        <w:rPr>
          <w:i/>
          <w:sz w:val="24"/>
        </w:rPr>
        <w:t>.</w:t>
      </w:r>
    </w:p>
    <w:p w:rsidR="00162E46" w:rsidRPr="00703C8A" w:rsidRDefault="00162E46" w:rsidP="00162E46">
      <w:pPr>
        <w:pStyle w:val="a4"/>
        <w:spacing w:line="240" w:lineRule="auto"/>
        <w:ind w:firstLine="709"/>
        <w:rPr>
          <w:rStyle w:val="c11"/>
          <w:color w:val="000000"/>
          <w:sz w:val="24"/>
        </w:rPr>
      </w:pPr>
      <w:r w:rsidRPr="00703C8A">
        <w:rPr>
          <w:rStyle w:val="c11"/>
          <w:color w:val="000000"/>
          <w:sz w:val="24"/>
        </w:rPr>
        <w:t>Физика — наука о природе. Физические явления, вещество, тело, материя. Физические свойства тел. Основные методы изучения, их различие. Цикл научного познания.</w:t>
      </w:r>
    </w:p>
    <w:p w:rsidR="00162E46" w:rsidRPr="00703C8A" w:rsidRDefault="00162E46" w:rsidP="00162E46">
      <w:pPr>
        <w:pStyle w:val="a4"/>
        <w:spacing w:line="240" w:lineRule="auto"/>
        <w:ind w:firstLine="709"/>
        <w:rPr>
          <w:rStyle w:val="c11"/>
          <w:color w:val="000000"/>
          <w:sz w:val="24"/>
        </w:rPr>
      </w:pPr>
      <w:r w:rsidRPr="00703C8A">
        <w:rPr>
          <w:rStyle w:val="c11"/>
          <w:color w:val="000000"/>
          <w:sz w:val="24"/>
        </w:rPr>
        <w:t>Понятие о физической величине. Измерение физических величин. Международная система единиц. Простейшие измерительные приборы. Цена деления шкалы прибора. Пределы измерения. Прямые и косвенные измерения. Абсолютная погрешность измерения. Запись результата прямого измерения с учетом абсолютной погрешности. Современные достижения науки. Роль физики и ученых нашей страны в развитии технического прогресса. Влияние технологических процессов на окружающую среду. Роль физики в формировании естественно-научной грамотности.</w:t>
      </w:r>
    </w:p>
    <w:p w:rsidR="005D1532" w:rsidRPr="00703C8A" w:rsidRDefault="005D1532" w:rsidP="00162E46">
      <w:pPr>
        <w:pStyle w:val="a4"/>
        <w:keepNext/>
        <w:spacing w:line="240" w:lineRule="auto"/>
        <w:ind w:firstLine="709"/>
        <w:rPr>
          <w:rStyle w:val="c11"/>
          <w:color w:val="000000"/>
          <w:sz w:val="24"/>
          <w:u w:val="single"/>
        </w:rPr>
      </w:pPr>
      <w:r w:rsidRPr="00703C8A">
        <w:rPr>
          <w:rStyle w:val="c11"/>
          <w:color w:val="000000"/>
          <w:sz w:val="24"/>
          <w:u w:val="single"/>
        </w:rPr>
        <w:t>Фронтальная лабораторная работа</w:t>
      </w:r>
    </w:p>
    <w:p w:rsidR="005D1532" w:rsidRPr="00703C8A" w:rsidRDefault="00747827" w:rsidP="00E01B29">
      <w:pPr>
        <w:pStyle w:val="a4"/>
        <w:ind w:firstLine="709"/>
        <w:rPr>
          <w:rStyle w:val="c11"/>
          <w:color w:val="000000"/>
          <w:sz w:val="24"/>
        </w:rPr>
      </w:pPr>
      <w:r w:rsidRPr="00703C8A">
        <w:rPr>
          <w:rStyle w:val="c11"/>
          <w:color w:val="000000"/>
          <w:sz w:val="24"/>
        </w:rPr>
        <w:t>1. </w:t>
      </w:r>
      <w:r w:rsidR="00E01B29" w:rsidRPr="00703C8A">
        <w:rPr>
          <w:rStyle w:val="c11"/>
          <w:color w:val="000000"/>
          <w:sz w:val="24"/>
        </w:rPr>
        <w:t>Определение показаний измерительного прибора.</w:t>
      </w:r>
    </w:p>
    <w:p w:rsidR="00747827" w:rsidRPr="00703C8A" w:rsidRDefault="00747827" w:rsidP="005D1532">
      <w:pPr>
        <w:pStyle w:val="a4"/>
        <w:spacing w:line="240" w:lineRule="auto"/>
        <w:ind w:firstLine="709"/>
        <w:rPr>
          <w:rStyle w:val="c11"/>
          <w:color w:val="000000"/>
          <w:sz w:val="24"/>
        </w:rPr>
      </w:pPr>
    </w:p>
    <w:p w:rsidR="0054485E" w:rsidRPr="00703C8A" w:rsidRDefault="00747827" w:rsidP="004C5015">
      <w:pPr>
        <w:pStyle w:val="a4"/>
        <w:keepNext/>
        <w:spacing w:line="240" w:lineRule="auto"/>
        <w:ind w:firstLine="709"/>
        <w:rPr>
          <w:i/>
          <w:sz w:val="24"/>
        </w:rPr>
      </w:pPr>
      <w:r w:rsidRPr="00703C8A">
        <w:rPr>
          <w:i/>
          <w:sz w:val="24"/>
        </w:rPr>
        <w:t>Первоначальные сведения о строении вещества.</w:t>
      </w:r>
    </w:p>
    <w:p w:rsidR="00747827" w:rsidRPr="00703C8A" w:rsidRDefault="00E01B29" w:rsidP="00747827">
      <w:pPr>
        <w:pStyle w:val="a4"/>
        <w:spacing w:line="240" w:lineRule="auto"/>
        <w:ind w:firstLine="709"/>
        <w:rPr>
          <w:sz w:val="24"/>
        </w:rPr>
      </w:pPr>
      <w:r w:rsidRPr="00703C8A">
        <w:rPr>
          <w:sz w:val="24"/>
        </w:rPr>
        <w:t xml:space="preserve">Представления о строении вещества. Опыты, подтверждающие, что все вещества состоят из частиц, разделенных промежутками. Молекула — мельчайшая частица вещества. Размеры молекул. Броуновское движение. Диффузия в газах, жидкостях и твердых телах. Связь скорости диффузии и температуры тела. Физический смысл взаимодействия молекул. Существование сил взаимного притяжения и отталкивания молекул. Явление смачивания и </w:t>
      </w:r>
      <w:proofErr w:type="spellStart"/>
      <w:r w:rsidRPr="00703C8A">
        <w:rPr>
          <w:sz w:val="24"/>
        </w:rPr>
        <w:t>несмачивания</w:t>
      </w:r>
      <w:proofErr w:type="spellEnd"/>
      <w:r w:rsidRPr="00703C8A">
        <w:rPr>
          <w:sz w:val="24"/>
        </w:rPr>
        <w:t xml:space="preserve"> тел. Агрегатные состояния вещества. Особенности трех агрегатных состояний вещества. Объяснение свойств газов, жидкостей и твердых тел на основе молекулярного строения.</w:t>
      </w:r>
    </w:p>
    <w:p w:rsidR="00747827" w:rsidRPr="00703C8A" w:rsidRDefault="00747827" w:rsidP="00747827">
      <w:pPr>
        <w:pStyle w:val="a4"/>
        <w:keepNext/>
        <w:spacing w:line="240" w:lineRule="auto"/>
        <w:ind w:firstLine="709"/>
        <w:rPr>
          <w:rStyle w:val="c11"/>
          <w:color w:val="000000"/>
          <w:sz w:val="24"/>
          <w:u w:val="single"/>
        </w:rPr>
      </w:pPr>
      <w:r w:rsidRPr="00703C8A">
        <w:rPr>
          <w:rStyle w:val="c11"/>
          <w:color w:val="000000"/>
          <w:sz w:val="24"/>
          <w:u w:val="single"/>
        </w:rPr>
        <w:t>Фронтальная лабораторная работа</w:t>
      </w:r>
    </w:p>
    <w:p w:rsidR="0054485E" w:rsidRPr="00703C8A" w:rsidRDefault="00747827" w:rsidP="00747827">
      <w:pPr>
        <w:pStyle w:val="a4"/>
        <w:spacing w:line="240" w:lineRule="auto"/>
        <w:ind w:firstLine="709"/>
        <w:rPr>
          <w:rStyle w:val="c11"/>
          <w:color w:val="000000"/>
          <w:sz w:val="24"/>
        </w:rPr>
      </w:pPr>
      <w:r w:rsidRPr="00703C8A">
        <w:rPr>
          <w:rStyle w:val="c11"/>
          <w:color w:val="000000"/>
          <w:sz w:val="24"/>
        </w:rPr>
        <w:t>2. Определение размеров малых тел.</w:t>
      </w:r>
    </w:p>
    <w:p w:rsidR="0054485E" w:rsidRPr="00703C8A" w:rsidRDefault="0054485E" w:rsidP="009D5E94">
      <w:pPr>
        <w:pStyle w:val="c15"/>
        <w:spacing w:before="0" w:beforeAutospacing="0" w:after="0" w:afterAutospacing="0"/>
        <w:ind w:firstLine="709"/>
        <w:jc w:val="both"/>
        <w:rPr>
          <w:rStyle w:val="c11"/>
          <w:color w:val="000000"/>
        </w:rPr>
      </w:pPr>
    </w:p>
    <w:p w:rsidR="00747827" w:rsidRPr="00703C8A" w:rsidRDefault="00747827" w:rsidP="00321E2E">
      <w:pPr>
        <w:pStyle w:val="a4"/>
        <w:keepNext/>
        <w:spacing w:line="240" w:lineRule="auto"/>
        <w:ind w:firstLine="709"/>
        <w:rPr>
          <w:i/>
          <w:sz w:val="24"/>
        </w:rPr>
      </w:pPr>
      <w:r w:rsidRPr="00703C8A">
        <w:rPr>
          <w:i/>
          <w:sz w:val="24"/>
        </w:rPr>
        <w:t>Взаимодействия тел.</w:t>
      </w:r>
    </w:p>
    <w:p w:rsidR="00E01B29" w:rsidRPr="00703C8A" w:rsidRDefault="00E01B29" w:rsidP="00703C8A">
      <w:pPr>
        <w:pStyle w:val="a4"/>
        <w:spacing w:line="240" w:lineRule="auto"/>
        <w:ind w:firstLine="709"/>
        <w:rPr>
          <w:sz w:val="24"/>
        </w:rPr>
      </w:pPr>
      <w:r w:rsidRPr="00703C8A">
        <w:rPr>
          <w:sz w:val="24"/>
        </w:rPr>
        <w:t>Механическое движение. Траектория движения тела, путь. Единица пути в СИ. Равномерное и неравномерное движение. Относительность движения.</w:t>
      </w:r>
    </w:p>
    <w:p w:rsidR="00E01B29" w:rsidRPr="00703C8A" w:rsidRDefault="00E01B29" w:rsidP="00703C8A">
      <w:pPr>
        <w:pStyle w:val="a4"/>
        <w:spacing w:line="240" w:lineRule="auto"/>
        <w:ind w:firstLine="709"/>
        <w:rPr>
          <w:sz w:val="24"/>
        </w:rPr>
      </w:pPr>
      <w:r w:rsidRPr="00703C8A">
        <w:rPr>
          <w:sz w:val="24"/>
        </w:rPr>
        <w:t>Скорость равномерного и неравномерного движения. Векторные и скалярные физические величины. Определение скорости. Определение пути, пройденного телом при равномерном движении, по формуле и с помощью графиков. Нахождение времени движения тел. Прямолинейное равноускоренное движение. Ускорение. Единица ускорения. Скорость при прямолинейном равноускоренном движении.</w:t>
      </w:r>
    </w:p>
    <w:p w:rsidR="00E01B29" w:rsidRPr="00703C8A" w:rsidRDefault="00E01B29" w:rsidP="00703C8A">
      <w:pPr>
        <w:pStyle w:val="a4"/>
        <w:spacing w:line="240" w:lineRule="auto"/>
        <w:ind w:firstLine="709"/>
        <w:rPr>
          <w:sz w:val="24"/>
        </w:rPr>
      </w:pPr>
      <w:r w:rsidRPr="00703C8A">
        <w:rPr>
          <w:sz w:val="24"/>
        </w:rPr>
        <w:t xml:space="preserve">Явление инерции. Проявление явления инерции в быту и технике. Изменение скорости тел при взаимодействии. Масса. Масса — мера инертности тела. Инертность — свойство тела. Определение массы тела в результате его взаимодействия с другими телами. Выяснение </w:t>
      </w:r>
      <w:r w:rsidRPr="00703C8A">
        <w:rPr>
          <w:sz w:val="24"/>
        </w:rPr>
        <w:lastRenderedPageBreak/>
        <w:t>условий равновесия учебных весов. Плотность вещества. Изменение плотности одного и того же вещества в зависимости от его агрегатного состояния. Определение массы тела по его объему и плотности, объема тела по его массе и плотности.</w:t>
      </w:r>
    </w:p>
    <w:p w:rsidR="00E01B29" w:rsidRPr="00703C8A" w:rsidRDefault="00E01B29" w:rsidP="00703C8A">
      <w:pPr>
        <w:pStyle w:val="a4"/>
        <w:spacing w:line="240" w:lineRule="auto"/>
        <w:ind w:firstLine="709"/>
        <w:rPr>
          <w:sz w:val="24"/>
        </w:rPr>
      </w:pPr>
      <w:r w:rsidRPr="00703C8A">
        <w:rPr>
          <w:sz w:val="24"/>
        </w:rPr>
        <w:t>Изменение скорости тела при действии на него других тел. Сила — причина изменения скорости движения, векторная физическая величина. Графическое изображение силы. Сила — мера взаимодействия тел. Сила тяжести. Наличие тяготения между всеми телами. Свободное падение тел. Возникновение силы упругости. Природа силы упругости. Опытные подтверждения существования силы упругости. Закон Гука.</w:t>
      </w:r>
    </w:p>
    <w:p w:rsidR="00E01B29" w:rsidRPr="00703C8A" w:rsidRDefault="00E01B29" w:rsidP="00703C8A">
      <w:pPr>
        <w:pStyle w:val="a4"/>
        <w:spacing w:line="240" w:lineRule="auto"/>
        <w:ind w:firstLine="709"/>
        <w:rPr>
          <w:sz w:val="24"/>
        </w:rPr>
      </w:pPr>
      <w:r w:rsidRPr="00703C8A">
        <w:rPr>
          <w:sz w:val="24"/>
        </w:rPr>
        <w:t>Зависимость силы тяжести от массы тела. Вес тела. Вес тела — векторная физическая величина. Отличие веса тела от силы тяжести. Сила тяжести на других планетах. Физические характеристики планет.</w:t>
      </w:r>
    </w:p>
    <w:p w:rsidR="00E01B29" w:rsidRPr="00703C8A" w:rsidRDefault="00E01B29" w:rsidP="00703C8A">
      <w:pPr>
        <w:pStyle w:val="a4"/>
        <w:spacing w:line="240" w:lineRule="auto"/>
        <w:ind w:firstLine="709"/>
        <w:rPr>
          <w:sz w:val="24"/>
        </w:rPr>
      </w:pPr>
      <w:r w:rsidRPr="00703C8A">
        <w:rPr>
          <w:sz w:val="24"/>
        </w:rPr>
        <w:t>Изучение устройства динамометра. Измерения сил с помощью динамометра. Равнодействующая сил. Сложение двух сил, направленных по одной прямой в одном направлении и в противоположных. Графическое изображение равнодействующей двух сил. Сила трения. Измерение силы трения скольжения. Сравнение силы трения скольжения с силой трения качения. Сравнение силы трения с весом тела. Трение покоя. Роль трения в технике. Способы увеличения и уменьшения трения.</w:t>
      </w:r>
    </w:p>
    <w:p w:rsidR="00747827" w:rsidRPr="00703C8A" w:rsidRDefault="00747827" w:rsidP="00747827">
      <w:pPr>
        <w:pStyle w:val="a4"/>
        <w:keepNext/>
        <w:spacing w:line="240" w:lineRule="auto"/>
        <w:ind w:firstLine="709"/>
        <w:rPr>
          <w:rStyle w:val="c11"/>
          <w:color w:val="000000"/>
          <w:sz w:val="24"/>
          <w:u w:val="single"/>
        </w:rPr>
      </w:pPr>
      <w:r w:rsidRPr="00703C8A">
        <w:rPr>
          <w:rStyle w:val="c11"/>
          <w:color w:val="000000"/>
          <w:sz w:val="24"/>
          <w:u w:val="single"/>
        </w:rPr>
        <w:t>Фронтальные лабораторные работы</w:t>
      </w:r>
    </w:p>
    <w:p w:rsidR="00747827" w:rsidRPr="00703C8A" w:rsidRDefault="00747827" w:rsidP="00747827">
      <w:pPr>
        <w:pStyle w:val="a4"/>
        <w:spacing w:line="240" w:lineRule="auto"/>
        <w:ind w:firstLine="709"/>
        <w:rPr>
          <w:rStyle w:val="c11"/>
          <w:color w:val="000000"/>
          <w:sz w:val="24"/>
        </w:rPr>
      </w:pPr>
      <w:r w:rsidRPr="00703C8A">
        <w:rPr>
          <w:rStyle w:val="c11"/>
          <w:color w:val="000000"/>
          <w:sz w:val="24"/>
        </w:rPr>
        <w:t>3. Измерение массы тела на рычажных весах.</w:t>
      </w:r>
    </w:p>
    <w:p w:rsidR="00747827" w:rsidRPr="00703C8A" w:rsidRDefault="00747827" w:rsidP="00747827">
      <w:pPr>
        <w:pStyle w:val="a4"/>
        <w:spacing w:line="240" w:lineRule="auto"/>
        <w:ind w:firstLine="709"/>
        <w:rPr>
          <w:rStyle w:val="c11"/>
          <w:color w:val="000000"/>
          <w:sz w:val="24"/>
        </w:rPr>
      </w:pPr>
      <w:r w:rsidRPr="00703C8A">
        <w:rPr>
          <w:rStyle w:val="c11"/>
          <w:color w:val="000000"/>
          <w:sz w:val="24"/>
        </w:rPr>
        <w:t xml:space="preserve">4. Измерение объема </w:t>
      </w:r>
      <w:r w:rsidR="00E01B29" w:rsidRPr="00703C8A">
        <w:rPr>
          <w:rStyle w:val="c11"/>
          <w:color w:val="000000"/>
          <w:sz w:val="24"/>
        </w:rPr>
        <w:t xml:space="preserve">твердого </w:t>
      </w:r>
      <w:r w:rsidRPr="00703C8A">
        <w:rPr>
          <w:rStyle w:val="c11"/>
          <w:color w:val="000000"/>
          <w:sz w:val="24"/>
        </w:rPr>
        <w:t>тела.</w:t>
      </w:r>
    </w:p>
    <w:p w:rsidR="00747827" w:rsidRPr="00703C8A" w:rsidRDefault="00747827" w:rsidP="00747827">
      <w:pPr>
        <w:pStyle w:val="a4"/>
        <w:spacing w:line="240" w:lineRule="auto"/>
        <w:ind w:firstLine="709"/>
        <w:rPr>
          <w:rStyle w:val="c11"/>
          <w:color w:val="000000"/>
          <w:sz w:val="24"/>
        </w:rPr>
      </w:pPr>
      <w:r w:rsidRPr="00703C8A">
        <w:rPr>
          <w:rStyle w:val="c11"/>
          <w:color w:val="000000"/>
          <w:sz w:val="24"/>
        </w:rPr>
        <w:t>5. Определение плотности твердого тела.</w:t>
      </w:r>
    </w:p>
    <w:p w:rsidR="00747827" w:rsidRPr="00703C8A" w:rsidRDefault="00747827" w:rsidP="00747827">
      <w:pPr>
        <w:pStyle w:val="a4"/>
        <w:spacing w:line="240" w:lineRule="auto"/>
        <w:ind w:firstLine="709"/>
        <w:rPr>
          <w:rStyle w:val="c11"/>
          <w:color w:val="000000"/>
          <w:sz w:val="24"/>
        </w:rPr>
      </w:pPr>
      <w:r w:rsidRPr="00703C8A">
        <w:rPr>
          <w:rStyle w:val="c11"/>
          <w:color w:val="000000"/>
          <w:sz w:val="24"/>
        </w:rPr>
        <w:t xml:space="preserve">6. </w:t>
      </w:r>
      <w:r w:rsidR="00E01B29" w:rsidRPr="00703C8A">
        <w:rPr>
          <w:sz w:val="24"/>
        </w:rPr>
        <w:t>Исследование силы упругости.</w:t>
      </w:r>
      <w:r w:rsidRPr="00703C8A">
        <w:rPr>
          <w:rStyle w:val="c11"/>
          <w:color w:val="000000"/>
          <w:sz w:val="24"/>
        </w:rPr>
        <w:t xml:space="preserve"> </w:t>
      </w:r>
    </w:p>
    <w:p w:rsidR="00747827" w:rsidRPr="00703C8A" w:rsidRDefault="00747827" w:rsidP="00747827">
      <w:pPr>
        <w:pStyle w:val="a4"/>
        <w:spacing w:line="240" w:lineRule="auto"/>
        <w:ind w:firstLine="709"/>
        <w:rPr>
          <w:rStyle w:val="c11"/>
          <w:color w:val="000000"/>
          <w:sz w:val="24"/>
        </w:rPr>
      </w:pPr>
      <w:r w:rsidRPr="00703C8A">
        <w:rPr>
          <w:rStyle w:val="c11"/>
          <w:color w:val="000000"/>
          <w:sz w:val="24"/>
        </w:rPr>
        <w:t xml:space="preserve">7. </w:t>
      </w:r>
      <w:proofErr w:type="spellStart"/>
      <w:r w:rsidR="00E01B29" w:rsidRPr="00703C8A">
        <w:rPr>
          <w:rStyle w:val="c11"/>
          <w:color w:val="000000"/>
          <w:sz w:val="24"/>
        </w:rPr>
        <w:t>Градуирование</w:t>
      </w:r>
      <w:proofErr w:type="spellEnd"/>
      <w:r w:rsidR="00E01B29" w:rsidRPr="00703C8A">
        <w:rPr>
          <w:rStyle w:val="c11"/>
          <w:color w:val="000000"/>
          <w:sz w:val="24"/>
        </w:rPr>
        <w:t xml:space="preserve"> пружины и измерение сил динамометром.</w:t>
      </w:r>
    </w:p>
    <w:p w:rsidR="00E01B29" w:rsidRPr="00703C8A" w:rsidRDefault="00E01B29" w:rsidP="00747827">
      <w:pPr>
        <w:pStyle w:val="a4"/>
        <w:spacing w:line="240" w:lineRule="auto"/>
        <w:ind w:firstLine="709"/>
        <w:rPr>
          <w:rStyle w:val="c11"/>
          <w:color w:val="000000"/>
          <w:sz w:val="24"/>
        </w:rPr>
      </w:pPr>
      <w:r w:rsidRPr="00703C8A">
        <w:rPr>
          <w:rStyle w:val="c11"/>
          <w:color w:val="000000"/>
          <w:sz w:val="24"/>
        </w:rPr>
        <w:t xml:space="preserve">8. </w:t>
      </w:r>
      <w:r w:rsidRPr="00703C8A">
        <w:rPr>
          <w:sz w:val="24"/>
        </w:rPr>
        <w:t>Исследование зависимости силы трения скольжения от площади соприкосновения тел и прижимающей силы.</w:t>
      </w:r>
    </w:p>
    <w:p w:rsidR="0054485E" w:rsidRPr="00703C8A" w:rsidRDefault="0054485E" w:rsidP="00747827">
      <w:pPr>
        <w:pStyle w:val="a4"/>
        <w:spacing w:line="240" w:lineRule="auto"/>
        <w:ind w:firstLine="709"/>
        <w:rPr>
          <w:rStyle w:val="c11"/>
          <w:color w:val="000000"/>
          <w:sz w:val="24"/>
        </w:rPr>
      </w:pPr>
    </w:p>
    <w:p w:rsidR="00747827" w:rsidRPr="00703C8A" w:rsidRDefault="00747827" w:rsidP="00321E2E">
      <w:pPr>
        <w:pStyle w:val="a4"/>
        <w:keepNext/>
        <w:spacing w:line="240" w:lineRule="auto"/>
        <w:ind w:firstLine="709"/>
        <w:rPr>
          <w:i/>
          <w:sz w:val="24"/>
        </w:rPr>
      </w:pPr>
      <w:r w:rsidRPr="00703C8A">
        <w:rPr>
          <w:i/>
          <w:sz w:val="24"/>
        </w:rPr>
        <w:t>Давление твердых тел, жидкостей и газов.</w:t>
      </w:r>
    </w:p>
    <w:p w:rsidR="00747827" w:rsidRPr="00703C8A" w:rsidRDefault="00E01B29" w:rsidP="00747827">
      <w:pPr>
        <w:pStyle w:val="a4"/>
        <w:spacing w:line="240" w:lineRule="auto"/>
        <w:ind w:firstLine="709"/>
        <w:rPr>
          <w:rStyle w:val="c11"/>
          <w:color w:val="000000"/>
          <w:sz w:val="24"/>
        </w:rPr>
      </w:pPr>
      <w:r w:rsidRPr="00703C8A">
        <w:rPr>
          <w:sz w:val="24"/>
        </w:rPr>
        <w:t xml:space="preserve">Давление. Формула для нахождения давления. Единица давления. Выяснение способов изменения давления в быту и технике. Причины возникновения давления газа. Зависимость давления газа данной массы от объема и температуры. Различия между твердыми телами, жидкостями и газами. Передача давления жидкостью и газом. Закон Паскаля. Наличие давления внутри жидкости. Увеличение давления с глубиной погружения. Обоснование расположения поверхности однородной жидкости в сообщающихся сосудах на одном уровне, а жидкостей с разной плотностью — на разных уровнях. Устройство и действие шлюза. Вес воздуха. Атмосферное давление. Влияние атмосферного давления на живые организмы. Явления, подтверждающие существование атмосферного давления. Измерение атмосферного давления. Опыт Торричелли. Расчет силы, с которой атмосфера давит на окружающие предметы. Знакомство с работой и устройством барометра-анероида. Использование его при метеорологических наблюдениях. Атмосферное давление на различных высотах. Устройство и принцип </w:t>
      </w:r>
      <w:proofErr w:type="gramStart"/>
      <w:r w:rsidRPr="00703C8A">
        <w:rPr>
          <w:sz w:val="24"/>
        </w:rPr>
        <w:t>действия</w:t>
      </w:r>
      <w:proofErr w:type="gramEnd"/>
      <w:r w:rsidRPr="00703C8A">
        <w:rPr>
          <w:sz w:val="24"/>
        </w:rPr>
        <w:t xml:space="preserve"> открытого жидкостного и металлического манометров. Принцип действия поршневого жидкостного насоса и гидравлического пресса. Физические основы работы гидравлического пресса. Причины возникновения выталкивающей силы. Природа выталкивающей силы. Закон Архимеда. Плавание тел. Условия плавания тел. Зависимость глубины погружения тела в жидкость от его плотности. Физические основы плавания судов и воздухоплавания. Водный и воздушный транспорт.</w:t>
      </w:r>
    </w:p>
    <w:p w:rsidR="00747827" w:rsidRPr="00703C8A" w:rsidRDefault="00747827" w:rsidP="00747827">
      <w:pPr>
        <w:pStyle w:val="a4"/>
        <w:keepNext/>
        <w:spacing w:line="240" w:lineRule="auto"/>
        <w:ind w:firstLine="709"/>
        <w:rPr>
          <w:rStyle w:val="c11"/>
          <w:color w:val="000000"/>
          <w:sz w:val="24"/>
          <w:u w:val="single"/>
        </w:rPr>
      </w:pPr>
      <w:r w:rsidRPr="00703C8A">
        <w:rPr>
          <w:rStyle w:val="c11"/>
          <w:color w:val="000000"/>
          <w:sz w:val="24"/>
          <w:u w:val="single"/>
        </w:rPr>
        <w:lastRenderedPageBreak/>
        <w:t>Фронтальные лабораторные работы</w:t>
      </w:r>
    </w:p>
    <w:p w:rsidR="00E01B29" w:rsidRPr="00703C8A" w:rsidRDefault="00E01B29" w:rsidP="00C539F5">
      <w:pPr>
        <w:pStyle w:val="a4"/>
        <w:keepNext/>
        <w:spacing w:line="240" w:lineRule="auto"/>
        <w:ind w:firstLine="709"/>
        <w:rPr>
          <w:sz w:val="24"/>
        </w:rPr>
      </w:pPr>
      <w:r w:rsidRPr="00703C8A">
        <w:rPr>
          <w:sz w:val="24"/>
        </w:rPr>
        <w:t>9. Изучение выталкивающей силы, действующей на погруженное в жидкость тело.</w:t>
      </w:r>
    </w:p>
    <w:p w:rsidR="00E01B29" w:rsidRPr="00703C8A" w:rsidRDefault="00E01B29" w:rsidP="00C539F5">
      <w:pPr>
        <w:pStyle w:val="a4"/>
        <w:keepNext/>
        <w:spacing w:line="240" w:lineRule="auto"/>
        <w:ind w:firstLine="709"/>
        <w:rPr>
          <w:sz w:val="24"/>
        </w:rPr>
      </w:pPr>
      <w:r w:rsidRPr="00703C8A">
        <w:rPr>
          <w:sz w:val="24"/>
        </w:rPr>
        <w:t>10. Выяснение условий плавания тела в жидкости.</w:t>
      </w:r>
    </w:p>
    <w:p w:rsidR="00C539F5" w:rsidRPr="00703C8A" w:rsidRDefault="00C539F5" w:rsidP="00C539F5">
      <w:pPr>
        <w:pStyle w:val="a4"/>
        <w:keepNext/>
        <w:spacing w:line="240" w:lineRule="auto"/>
        <w:ind w:firstLine="709"/>
        <w:rPr>
          <w:i/>
          <w:sz w:val="24"/>
        </w:rPr>
      </w:pPr>
      <w:r w:rsidRPr="00703C8A">
        <w:rPr>
          <w:i/>
          <w:sz w:val="24"/>
        </w:rPr>
        <w:t>Работа и мощность. Энергия.</w:t>
      </w:r>
    </w:p>
    <w:p w:rsidR="00C539F5" w:rsidRPr="00703C8A" w:rsidRDefault="00E01B29" w:rsidP="00C539F5">
      <w:pPr>
        <w:pStyle w:val="a4"/>
        <w:spacing w:line="240" w:lineRule="auto"/>
        <w:ind w:firstLine="709"/>
        <w:rPr>
          <w:rStyle w:val="c11"/>
          <w:color w:val="000000"/>
          <w:sz w:val="24"/>
        </w:rPr>
      </w:pPr>
      <w:r w:rsidRPr="00703C8A">
        <w:rPr>
          <w:sz w:val="24"/>
        </w:rPr>
        <w:t>Механическая работа, ее физический смысл. Мощность — характеристика скорости выполнения работы. Единицы мощности. Простые механизмы. Рычаг, наклонная плоскость. Условия равновесия рычага. Момент силы — физическая величина, характеризующая действие силы. Правило моментов. Устройство и действие рычажных весов. Рычаги в технике, быту и природе. Подвижный и неподвижный блоки — простые механизмы. Равенство работ при использовании простых механизмов. «Золотое правило» механики. Центр тяжести тела. Центр тяжести различных твердых тел. Виды равновесия тел. Условия равновесия тел. Понятие о полезной и полной работе. КПД механизма. Определение КПД наклонной плоскости. Энергия. Кинетическая энергия. Зависимость кинетической энергии от массы тела и его скорости. Потенциальная энергия. Зависимость потенциальной энергии тела, поднятого над землей, от его массы и высоты подъема. Превращение механической энергии одного вида в другой. Передача энергии от одного тела к другому.</w:t>
      </w:r>
    </w:p>
    <w:p w:rsidR="00C539F5" w:rsidRPr="00703C8A" w:rsidRDefault="00C539F5" w:rsidP="00321E2E">
      <w:pPr>
        <w:pStyle w:val="a4"/>
        <w:keepNext/>
        <w:spacing w:line="240" w:lineRule="auto"/>
        <w:ind w:firstLine="709"/>
        <w:rPr>
          <w:rStyle w:val="c11"/>
          <w:color w:val="000000"/>
          <w:sz w:val="24"/>
          <w:u w:val="single"/>
        </w:rPr>
      </w:pPr>
      <w:r w:rsidRPr="00703C8A">
        <w:rPr>
          <w:rStyle w:val="c11"/>
          <w:color w:val="000000"/>
          <w:sz w:val="24"/>
          <w:u w:val="single"/>
        </w:rPr>
        <w:t xml:space="preserve">Фронтальные </w:t>
      </w:r>
      <w:r w:rsidRPr="00703C8A">
        <w:rPr>
          <w:sz w:val="24"/>
          <w:u w:val="single"/>
        </w:rPr>
        <w:t>лабораторные</w:t>
      </w:r>
      <w:r w:rsidRPr="00703C8A">
        <w:rPr>
          <w:rStyle w:val="c11"/>
          <w:color w:val="000000"/>
          <w:sz w:val="24"/>
          <w:u w:val="single"/>
        </w:rPr>
        <w:t xml:space="preserve"> работы</w:t>
      </w:r>
    </w:p>
    <w:p w:rsidR="00E01B29" w:rsidRPr="00703C8A" w:rsidRDefault="00E01B29" w:rsidP="00C539F5">
      <w:pPr>
        <w:pStyle w:val="a4"/>
        <w:spacing w:line="240" w:lineRule="auto"/>
        <w:ind w:firstLine="709"/>
        <w:rPr>
          <w:sz w:val="24"/>
        </w:rPr>
      </w:pPr>
      <w:r w:rsidRPr="00703C8A">
        <w:rPr>
          <w:sz w:val="24"/>
        </w:rPr>
        <w:t>11. Выяснение условия равновесия рычага.</w:t>
      </w:r>
    </w:p>
    <w:p w:rsidR="0054485E" w:rsidRPr="00703C8A" w:rsidRDefault="00E01B29" w:rsidP="00C539F5">
      <w:pPr>
        <w:pStyle w:val="a4"/>
        <w:spacing w:line="240" w:lineRule="auto"/>
        <w:ind w:firstLine="709"/>
        <w:rPr>
          <w:rStyle w:val="c11"/>
          <w:color w:val="000000"/>
          <w:sz w:val="24"/>
        </w:rPr>
      </w:pPr>
      <w:r w:rsidRPr="00703C8A">
        <w:rPr>
          <w:sz w:val="24"/>
        </w:rPr>
        <w:t>12. Определение КПД наклонной плоскости.</w:t>
      </w:r>
    </w:p>
    <w:p w:rsidR="000B76FC" w:rsidRPr="00703C8A" w:rsidRDefault="000B76FC" w:rsidP="009D5E94">
      <w:pPr>
        <w:pStyle w:val="c15"/>
        <w:spacing w:before="0" w:beforeAutospacing="0" w:after="0" w:afterAutospacing="0"/>
        <w:ind w:firstLine="709"/>
        <w:jc w:val="both"/>
        <w:rPr>
          <w:color w:val="000000"/>
        </w:rPr>
      </w:pPr>
    </w:p>
    <w:p w:rsidR="00D3188A" w:rsidRPr="00703C8A" w:rsidRDefault="00D3188A" w:rsidP="00D3188A">
      <w:pPr>
        <w:pStyle w:val="a4"/>
        <w:keepNext/>
        <w:spacing w:line="240" w:lineRule="auto"/>
        <w:ind w:firstLine="709"/>
        <w:jc w:val="center"/>
        <w:rPr>
          <w:rFonts w:eastAsia="Calibri"/>
          <w:b/>
          <w:sz w:val="24"/>
        </w:rPr>
      </w:pPr>
      <w:r w:rsidRPr="00703C8A">
        <w:rPr>
          <w:b/>
          <w:sz w:val="24"/>
        </w:rPr>
        <w:t xml:space="preserve">8 класс, </w:t>
      </w:r>
      <w:r w:rsidRPr="00703C8A">
        <w:rPr>
          <w:rFonts w:eastAsia="Calibri"/>
          <w:b/>
          <w:sz w:val="24"/>
        </w:rPr>
        <w:t>68 часов</w:t>
      </w:r>
    </w:p>
    <w:p w:rsidR="00D3188A" w:rsidRPr="00703C8A" w:rsidRDefault="00D3188A" w:rsidP="00D3188A">
      <w:pPr>
        <w:pStyle w:val="a4"/>
        <w:keepNext/>
        <w:spacing w:line="240" w:lineRule="auto"/>
        <w:ind w:firstLine="709"/>
        <w:jc w:val="center"/>
        <w:rPr>
          <w:b/>
          <w:bCs/>
          <w:sz w:val="24"/>
        </w:rPr>
      </w:pPr>
      <w:r w:rsidRPr="00703C8A">
        <w:rPr>
          <w:rFonts w:eastAsia="Calibri"/>
          <w:b/>
          <w:sz w:val="24"/>
        </w:rPr>
        <w:t>(2 ч в неделю)</w:t>
      </w:r>
    </w:p>
    <w:p w:rsidR="00D3188A" w:rsidRPr="00703C8A" w:rsidRDefault="00D3188A" w:rsidP="00D3188A">
      <w:pPr>
        <w:pStyle w:val="a4"/>
        <w:keepNext/>
        <w:spacing w:line="240" w:lineRule="auto"/>
        <w:ind w:firstLine="709"/>
        <w:rPr>
          <w:i/>
          <w:sz w:val="24"/>
        </w:rPr>
      </w:pPr>
      <w:r w:rsidRPr="00703C8A">
        <w:rPr>
          <w:i/>
          <w:sz w:val="24"/>
        </w:rPr>
        <w:t>Тепловые явления</w:t>
      </w:r>
    </w:p>
    <w:p w:rsidR="00E01B29" w:rsidRPr="00703C8A" w:rsidRDefault="00E01B29" w:rsidP="00E01B29">
      <w:pPr>
        <w:pStyle w:val="a4"/>
        <w:spacing w:line="240" w:lineRule="auto"/>
        <w:ind w:firstLine="709"/>
        <w:rPr>
          <w:sz w:val="24"/>
        </w:rPr>
      </w:pPr>
      <w:r w:rsidRPr="00703C8A">
        <w:rPr>
          <w:sz w:val="24"/>
        </w:rPr>
        <w:t>Тепловое движение. Особенности движения молекул. Тепловое равновесие. Температура. Связь температуры тела и скорости движения его молекул. Связь температур по шкале Кельвина и шкале Цельсия. Абсолютный нуль температуры.</w:t>
      </w:r>
    </w:p>
    <w:p w:rsidR="00E01B29" w:rsidRPr="00703C8A" w:rsidRDefault="00E01B29" w:rsidP="00E01B29">
      <w:pPr>
        <w:pStyle w:val="a4"/>
        <w:spacing w:line="240" w:lineRule="auto"/>
        <w:ind w:firstLine="709"/>
        <w:rPr>
          <w:sz w:val="24"/>
        </w:rPr>
      </w:pPr>
      <w:r w:rsidRPr="00703C8A">
        <w:rPr>
          <w:sz w:val="24"/>
        </w:rPr>
        <w:t>Превращение энергии тела в механических процессах. Внутренняя энергия тела. Полная энергия тела. Способы изменения внутренней энергии тела. Увеличение внутренней энергии тела совершением работы над ним или ее уменьшение при совершении работы телом. Изменение внутренней энергии тела теплопередачей. Теплопроводность. Различие теплопроводностей разных веществ. Конвекция в жидкостях и газах. Объяснение конвекции. Передача энергии излучением. Особенности видов теплопередачи.</w:t>
      </w:r>
    </w:p>
    <w:p w:rsidR="00E01B29" w:rsidRPr="00703C8A" w:rsidRDefault="00E01B29" w:rsidP="00E01B29">
      <w:pPr>
        <w:pStyle w:val="a4"/>
        <w:spacing w:line="240" w:lineRule="auto"/>
        <w:ind w:firstLine="709"/>
        <w:rPr>
          <w:sz w:val="24"/>
        </w:rPr>
      </w:pPr>
      <w:r w:rsidRPr="00703C8A">
        <w:rPr>
          <w:sz w:val="24"/>
        </w:rPr>
        <w:t>Количество теплоты. Единицы количества теплоты. Удельная теплоемкость вещества. Формула для расчета количества теплоты, необходимого для нагревания тела или выделяемого им при охлаждении. Устройство и применение калориметра. Топливо как источник энергии. Удельная теплота сгорания топлива. Формула для расчета количества теплоты, выделяемого при сгорании топлива. Превращение механической энергии во внутреннюю. Превращение внутренней энергии в механическую. Сохранение энергии в тепловых процессах. Необратимость тепловых процессов. Замкнутая система. Закон сохранения и превращения энергии в природе.</w:t>
      </w:r>
    </w:p>
    <w:p w:rsidR="00E01B29" w:rsidRPr="00703C8A" w:rsidRDefault="00E01B29" w:rsidP="00E01B29">
      <w:pPr>
        <w:pStyle w:val="a4"/>
        <w:spacing w:line="240" w:lineRule="auto"/>
        <w:ind w:firstLine="709"/>
        <w:rPr>
          <w:sz w:val="24"/>
        </w:rPr>
      </w:pPr>
      <w:r w:rsidRPr="00703C8A">
        <w:rPr>
          <w:sz w:val="24"/>
        </w:rPr>
        <w:t xml:space="preserve">Агрегатные состояния вещества. Кристаллическое и аморфное состояния твердого тела. Плавление и отвердевание (кристаллизация) кристаллических тел. Температура плавления. График плавления и отвердевания кристаллических тел. Удельная теплота плавления. </w:t>
      </w:r>
      <w:r w:rsidRPr="00703C8A">
        <w:rPr>
          <w:sz w:val="24"/>
        </w:rPr>
        <w:lastRenderedPageBreak/>
        <w:t>Объяснение процессов плавления и отвердевания на основе молекулярно-кинетической теории. Формула для расчета количества теплоты, необходимого для плавления тела или выделяющегося при его кристаллизации.</w:t>
      </w:r>
    </w:p>
    <w:p w:rsidR="00E01B29" w:rsidRPr="00703C8A" w:rsidRDefault="00E01B29" w:rsidP="00E01B29">
      <w:pPr>
        <w:pStyle w:val="a4"/>
        <w:spacing w:line="240" w:lineRule="auto"/>
        <w:ind w:firstLine="709"/>
        <w:rPr>
          <w:sz w:val="24"/>
        </w:rPr>
      </w:pPr>
      <w:r w:rsidRPr="00703C8A">
        <w:rPr>
          <w:sz w:val="24"/>
        </w:rPr>
        <w:t>Парообразование и испарение. Скорость испарения. Насыщенный и ненасыщенный пар. Конденсация пара. Динамическое равновесие. Особенности процессов испарения и конденсации. Поглощение энергии при испарении жидкости и выделение ее при конденсации пара. Процесс кипения. Температура кипения. Постоянство температуры при кипении в открытом сосуде. Влажность воздуха. Точка росы. Способы определения влажности воздуха. Гигрометры: конденсационный и волосной. Психрометр. Физический смысл удельной теплоты парообразования и конденсации. Формула для расчета количества теплоты, необходимого для превращения жидкости в пар или выделяющегося при его конденсации.</w:t>
      </w:r>
    </w:p>
    <w:p w:rsidR="00E01B29" w:rsidRPr="00703C8A" w:rsidRDefault="00E01B29" w:rsidP="00E01B29">
      <w:pPr>
        <w:pStyle w:val="a4"/>
        <w:spacing w:line="240" w:lineRule="auto"/>
        <w:ind w:firstLine="709"/>
        <w:rPr>
          <w:rStyle w:val="c11"/>
          <w:sz w:val="24"/>
        </w:rPr>
      </w:pPr>
      <w:r w:rsidRPr="00703C8A">
        <w:rPr>
          <w:sz w:val="24"/>
        </w:rPr>
        <w:t>Работа газа и пара при расширении. Тепловые двигатели. Применение закона сохранения и превращения энергии в тепловых двигателях. Устройство и принцип действия двигателя внутреннего сгорания (ДВС). Экологические проблемы при использовании ДВС. Устройство и принцип действия паровой турбины. КПД теплового двигателя.</w:t>
      </w:r>
    </w:p>
    <w:p w:rsidR="00E01B29" w:rsidRPr="00703C8A" w:rsidRDefault="00E01B29" w:rsidP="00E01B29">
      <w:pPr>
        <w:pStyle w:val="a4"/>
        <w:keepNext/>
        <w:spacing w:line="240" w:lineRule="auto"/>
        <w:ind w:firstLine="709"/>
        <w:rPr>
          <w:rStyle w:val="c11"/>
          <w:color w:val="000000"/>
          <w:sz w:val="24"/>
          <w:u w:val="single"/>
        </w:rPr>
      </w:pPr>
      <w:r w:rsidRPr="00703C8A">
        <w:rPr>
          <w:rStyle w:val="c11"/>
          <w:color w:val="000000"/>
          <w:sz w:val="24"/>
          <w:u w:val="single"/>
        </w:rPr>
        <w:t>Фронтальные лабораторные работы</w:t>
      </w:r>
    </w:p>
    <w:p w:rsidR="00E01B29" w:rsidRPr="00703C8A" w:rsidRDefault="00E01B29" w:rsidP="00E01B29">
      <w:pPr>
        <w:pStyle w:val="a4"/>
        <w:spacing w:line="240" w:lineRule="auto"/>
        <w:ind w:firstLine="709"/>
        <w:rPr>
          <w:sz w:val="24"/>
        </w:rPr>
      </w:pPr>
      <w:r w:rsidRPr="00703C8A">
        <w:rPr>
          <w:sz w:val="24"/>
        </w:rPr>
        <w:t>1. Изучение устройства калориметра.</w:t>
      </w:r>
    </w:p>
    <w:p w:rsidR="00E01B29" w:rsidRPr="00703C8A" w:rsidRDefault="00E01B29" w:rsidP="00E01B29">
      <w:pPr>
        <w:pStyle w:val="a4"/>
        <w:spacing w:line="240" w:lineRule="auto"/>
        <w:ind w:firstLine="709"/>
        <w:rPr>
          <w:sz w:val="24"/>
        </w:rPr>
      </w:pPr>
      <w:r w:rsidRPr="00703C8A">
        <w:rPr>
          <w:sz w:val="24"/>
        </w:rPr>
        <w:t>2. Изучение процесса теплообмена.</w:t>
      </w:r>
    </w:p>
    <w:p w:rsidR="00E01B29" w:rsidRPr="00703C8A" w:rsidRDefault="00E01B29" w:rsidP="00E01B29">
      <w:pPr>
        <w:pStyle w:val="a4"/>
        <w:spacing w:line="240" w:lineRule="auto"/>
        <w:ind w:firstLine="709"/>
        <w:rPr>
          <w:sz w:val="24"/>
        </w:rPr>
      </w:pPr>
      <w:r w:rsidRPr="00703C8A">
        <w:rPr>
          <w:sz w:val="24"/>
        </w:rPr>
        <w:t>3. Измерение удельной теплоемкости вещества.</w:t>
      </w:r>
    </w:p>
    <w:p w:rsidR="00E01B29" w:rsidRPr="00703C8A" w:rsidRDefault="00E01B29" w:rsidP="00E01B29">
      <w:pPr>
        <w:pStyle w:val="a4"/>
        <w:spacing w:line="240" w:lineRule="auto"/>
        <w:ind w:firstLine="709"/>
        <w:rPr>
          <w:rStyle w:val="c11"/>
          <w:sz w:val="24"/>
        </w:rPr>
      </w:pPr>
      <w:r w:rsidRPr="00703C8A">
        <w:rPr>
          <w:sz w:val="24"/>
        </w:rPr>
        <w:t>4. Измерение относительной влажности воздуха.</w:t>
      </w:r>
    </w:p>
    <w:p w:rsidR="006C190C" w:rsidRPr="00703C8A" w:rsidRDefault="006C190C" w:rsidP="00D3188A">
      <w:pPr>
        <w:pStyle w:val="a4"/>
        <w:spacing w:line="240" w:lineRule="auto"/>
        <w:ind w:firstLine="709"/>
        <w:rPr>
          <w:rStyle w:val="c11"/>
          <w:sz w:val="24"/>
        </w:rPr>
      </w:pPr>
    </w:p>
    <w:p w:rsidR="00D3188A" w:rsidRPr="00703C8A" w:rsidRDefault="006C190C" w:rsidP="006C190C">
      <w:pPr>
        <w:pStyle w:val="a4"/>
        <w:keepNext/>
        <w:spacing w:line="240" w:lineRule="auto"/>
        <w:ind w:firstLine="709"/>
        <w:rPr>
          <w:i/>
          <w:sz w:val="24"/>
        </w:rPr>
      </w:pPr>
      <w:r w:rsidRPr="00703C8A">
        <w:rPr>
          <w:i/>
          <w:sz w:val="24"/>
        </w:rPr>
        <w:t>Электрические явления</w:t>
      </w:r>
    </w:p>
    <w:p w:rsidR="00D3188A" w:rsidRPr="00703C8A" w:rsidRDefault="00E01B29" w:rsidP="00D3188A">
      <w:pPr>
        <w:pStyle w:val="a4"/>
        <w:spacing w:line="240" w:lineRule="auto"/>
        <w:ind w:firstLine="709"/>
        <w:rPr>
          <w:sz w:val="24"/>
        </w:rPr>
      </w:pPr>
      <w:r w:rsidRPr="00703C8A">
        <w:rPr>
          <w:sz w:val="24"/>
        </w:rPr>
        <w:t>Электризация тел. Электрический заряд. Единица электрического заряда. Два вида электрических зарядов. Взаимодействие одноименно и разноименно заряженных тел. Устройство электроскопа. Электрометр. Деление веществ по способности передавать электрический заряд на проводники, полупроводники и диэлектрики. Характерная особенность полупроводников. Понятия об электрическом поле. Поле как особый вид материи. Электрическая сила. Напряженность электрического поля. Делимость электрического заряда. Электрон — частица с наименьшим электрическим зарядом. Строение атома. Строение ядра атома. Нейтроны. Протоны. Модели атомов водорода, гелия, лития. Ионы. Объяснение на основе знаний о строении атома электризации тел при соприкосновении, передаче части электрического заряда от одного тела к другому. Закон сохранения электрического заряда.</w:t>
      </w:r>
    </w:p>
    <w:p w:rsidR="00E01B29" w:rsidRPr="00703C8A" w:rsidRDefault="005871DC" w:rsidP="00D3188A">
      <w:pPr>
        <w:pStyle w:val="a4"/>
        <w:spacing w:line="240" w:lineRule="auto"/>
        <w:ind w:firstLine="709"/>
        <w:rPr>
          <w:sz w:val="24"/>
        </w:rPr>
      </w:pPr>
      <w:r w:rsidRPr="00703C8A">
        <w:rPr>
          <w:sz w:val="24"/>
        </w:rPr>
        <w:t xml:space="preserve">Статическое электричество, его учет и использование в быту и технике. Заземление. Электрический ток. Условия существования электрического тока. Источники электрического тока. Направление электрического тока. Электрическая цепь и ее составные части. Условные обозначения, применяемые на схемах электрических цепей. Природа электрического тока в металлах. Скорость распространения электрического тока в проводнике. Действия электрического тока. Превращение энергии электрического тока в другие виды энергии. Гальванометр. Сила тока. Интенсивность электрического тока. Формула для определения силы тока. Единица силы тока. Назначение амперметра. Включение амперметра в цепь. Определение цены деления его шкалы. Электрическое напряжение. Единица напряжения. Формула для определения напряжения. Измерение напряжения вольтметром. Включение вольтметра в цепь. Определение цены деления его </w:t>
      </w:r>
      <w:r w:rsidRPr="00703C8A">
        <w:rPr>
          <w:sz w:val="24"/>
        </w:rPr>
        <w:lastRenderedPageBreak/>
        <w:t>шкалы. Зависимость силы тока от напряжения при постоянном сопротивлении (</w:t>
      </w:r>
      <w:proofErr w:type="gramStart"/>
      <w:r w:rsidRPr="00703C8A">
        <w:rPr>
          <w:sz w:val="24"/>
        </w:rPr>
        <w:t>вольт-амперная</w:t>
      </w:r>
      <w:proofErr w:type="gramEnd"/>
      <w:r w:rsidRPr="00703C8A">
        <w:rPr>
          <w:sz w:val="24"/>
        </w:rPr>
        <w:t xml:space="preserve"> характеристика). Электрическое сопротивление. Единица сопротивления. Закон Ома для участка цепи.</w:t>
      </w:r>
    </w:p>
    <w:p w:rsidR="005871DC" w:rsidRPr="00703C8A" w:rsidRDefault="005871DC" w:rsidP="00D3188A">
      <w:pPr>
        <w:pStyle w:val="a4"/>
        <w:spacing w:line="240" w:lineRule="auto"/>
        <w:ind w:firstLine="709"/>
        <w:rPr>
          <w:sz w:val="24"/>
        </w:rPr>
      </w:pPr>
      <w:r w:rsidRPr="00703C8A">
        <w:rPr>
          <w:sz w:val="24"/>
        </w:rPr>
        <w:t>Природа электрического сопротивления. Соотношение между сопротивлением проводника, его длиной и площадью поперечного сечения. Удельное сопротивление проводника. Принцип действия и назначение реостата. Подключение реостата в цепь. Последовательное соединение проводников. Сила тока и напряжение в цепи при последовательном соединении. Сопротивление последовательно соединенных проводников. Параллельное соединение проводников. Сила тока и напряжение в цепи при параллельном соединении. Сопротивление двух параллельно соединенных проводников. Работа электрического тока. Формула для расчета работы тока. Единица работы тока. Мощность электрического тока. Формула для расчета мощности тока. Формула для вычисления работы электрического тока через мощность и время. Единицы работы тока, используемые на практике. Расчет стоимости израсходованной электроэнергии. Нагревание проводников электрическим током. Формула для расчета количества теплоты, выделяемого проводником при протекании по нему электрического тока. Закон Джоуля—Ленца. Конденсатор. Электроемкость конденсатора. Единица электроемкости.</w:t>
      </w:r>
    </w:p>
    <w:p w:rsidR="005871DC" w:rsidRPr="00703C8A" w:rsidRDefault="005871DC" w:rsidP="00D3188A">
      <w:pPr>
        <w:pStyle w:val="a4"/>
        <w:spacing w:line="240" w:lineRule="auto"/>
        <w:ind w:firstLine="709"/>
        <w:rPr>
          <w:rStyle w:val="c11"/>
          <w:sz w:val="24"/>
        </w:rPr>
      </w:pPr>
      <w:r w:rsidRPr="00703C8A">
        <w:rPr>
          <w:sz w:val="24"/>
        </w:rPr>
        <w:t>Плоский конденсатор. Зависимость электроемкости плоского конденсатора от площади его пластин, расстояния между ними, от диэлектрика, который находится между его пластинами. Энергия электрического поля конденсатора. Лампа освещения. Устройство лампы накаливания. Электрические нагревательные приборы. Причины перегрузки в цепи и короткого замыкания. Предохранители.</w:t>
      </w:r>
    </w:p>
    <w:p w:rsidR="00D3188A" w:rsidRPr="00703C8A" w:rsidRDefault="004E3A2E" w:rsidP="004E3A2E">
      <w:pPr>
        <w:pStyle w:val="a4"/>
        <w:keepNext/>
        <w:spacing w:line="240" w:lineRule="auto"/>
        <w:ind w:firstLine="709"/>
        <w:rPr>
          <w:rStyle w:val="c11"/>
          <w:color w:val="000000"/>
          <w:sz w:val="24"/>
          <w:u w:val="single"/>
        </w:rPr>
      </w:pPr>
      <w:r w:rsidRPr="00703C8A">
        <w:rPr>
          <w:rStyle w:val="c11"/>
          <w:color w:val="000000"/>
          <w:sz w:val="24"/>
          <w:u w:val="single"/>
        </w:rPr>
        <w:t>Фронтальные лабораторные работы</w:t>
      </w:r>
    </w:p>
    <w:p w:rsidR="005871DC" w:rsidRPr="00703C8A" w:rsidRDefault="005871DC" w:rsidP="00D3188A">
      <w:pPr>
        <w:pStyle w:val="a4"/>
        <w:spacing w:line="240" w:lineRule="auto"/>
        <w:ind w:firstLine="709"/>
        <w:rPr>
          <w:sz w:val="24"/>
        </w:rPr>
      </w:pPr>
      <w:r w:rsidRPr="00703C8A">
        <w:rPr>
          <w:sz w:val="24"/>
        </w:rPr>
        <w:t>5. Сборка электрической цепи и измерение силы тока в ее различных участках.</w:t>
      </w:r>
    </w:p>
    <w:p w:rsidR="005871DC" w:rsidRPr="00703C8A" w:rsidRDefault="005871DC" w:rsidP="00D3188A">
      <w:pPr>
        <w:pStyle w:val="a4"/>
        <w:spacing w:line="240" w:lineRule="auto"/>
        <w:ind w:firstLine="709"/>
        <w:rPr>
          <w:sz w:val="24"/>
        </w:rPr>
      </w:pPr>
      <w:r w:rsidRPr="00703C8A">
        <w:rPr>
          <w:sz w:val="24"/>
        </w:rPr>
        <w:t>6. Измерение напряжения на различных участках последовательной электрической цепи.</w:t>
      </w:r>
    </w:p>
    <w:p w:rsidR="005871DC" w:rsidRPr="00703C8A" w:rsidRDefault="005871DC" w:rsidP="00D3188A">
      <w:pPr>
        <w:pStyle w:val="a4"/>
        <w:spacing w:line="240" w:lineRule="auto"/>
        <w:ind w:firstLine="709"/>
        <w:rPr>
          <w:sz w:val="24"/>
        </w:rPr>
      </w:pPr>
      <w:r w:rsidRPr="00703C8A">
        <w:rPr>
          <w:sz w:val="24"/>
        </w:rPr>
        <w:t>7. Измерение сопротивления проводника. Изучение принципа действия реостата.</w:t>
      </w:r>
    </w:p>
    <w:p w:rsidR="004E3A2E" w:rsidRPr="00703C8A" w:rsidRDefault="005871DC" w:rsidP="00D3188A">
      <w:pPr>
        <w:pStyle w:val="a4"/>
        <w:spacing w:line="240" w:lineRule="auto"/>
        <w:ind w:firstLine="709"/>
        <w:rPr>
          <w:sz w:val="24"/>
        </w:rPr>
      </w:pPr>
      <w:r w:rsidRPr="00703C8A">
        <w:rPr>
          <w:sz w:val="24"/>
        </w:rPr>
        <w:t>8. Изучение параллельного соединения проводников.</w:t>
      </w:r>
    </w:p>
    <w:p w:rsidR="005871DC" w:rsidRPr="00703C8A" w:rsidRDefault="005871DC" w:rsidP="00D3188A">
      <w:pPr>
        <w:pStyle w:val="a4"/>
        <w:spacing w:line="240" w:lineRule="auto"/>
        <w:ind w:firstLine="709"/>
        <w:rPr>
          <w:sz w:val="24"/>
        </w:rPr>
      </w:pPr>
      <w:r w:rsidRPr="00703C8A">
        <w:rPr>
          <w:sz w:val="24"/>
        </w:rPr>
        <w:t>9. Измерение мощности и работы тока в электрической лампе.</w:t>
      </w:r>
    </w:p>
    <w:p w:rsidR="005871DC" w:rsidRPr="00703C8A" w:rsidRDefault="005871DC" w:rsidP="00D3188A">
      <w:pPr>
        <w:pStyle w:val="a4"/>
        <w:spacing w:line="240" w:lineRule="auto"/>
        <w:ind w:firstLine="709"/>
        <w:rPr>
          <w:rStyle w:val="c11"/>
          <w:sz w:val="24"/>
        </w:rPr>
      </w:pPr>
    </w:p>
    <w:p w:rsidR="00D3188A" w:rsidRPr="00703C8A" w:rsidRDefault="004E3A2E" w:rsidP="004E3A2E">
      <w:pPr>
        <w:pStyle w:val="a4"/>
        <w:keepNext/>
        <w:spacing w:line="240" w:lineRule="auto"/>
        <w:ind w:firstLine="709"/>
        <w:rPr>
          <w:i/>
          <w:sz w:val="24"/>
        </w:rPr>
      </w:pPr>
      <w:r w:rsidRPr="00703C8A">
        <w:rPr>
          <w:i/>
          <w:sz w:val="24"/>
        </w:rPr>
        <w:t>Электромагнитные явления</w:t>
      </w:r>
    </w:p>
    <w:p w:rsidR="00D3188A" w:rsidRPr="00703C8A" w:rsidRDefault="005871DC" w:rsidP="00D3188A">
      <w:pPr>
        <w:pStyle w:val="a4"/>
        <w:spacing w:line="240" w:lineRule="auto"/>
        <w:ind w:firstLine="709"/>
        <w:rPr>
          <w:rStyle w:val="c11"/>
          <w:sz w:val="24"/>
        </w:rPr>
      </w:pPr>
      <w:r w:rsidRPr="00703C8A">
        <w:rPr>
          <w:sz w:val="24"/>
        </w:rPr>
        <w:t>Постоянные магниты. Взаимодействие магнитов. Магнитное поле. Установление связи между электрическим током и магнитным полем. Опыт Эрстеда. Магнитная сила. Магнитное поле прямого тока и постоянных магнитов. Магнитные линии. Объяснение причин ориентации железных опилок в магнитном поле. Магнитное поле катушки с током. Способы изменения магнитного действия катушки с током. Электромагниты и их применение. Действие магнитного поля на проводник с током. Устройство и принцип действия электродвигателя постоянного тока. Магнитное поле Земли. Магнитные аномалии и магнитные бури.</w:t>
      </w:r>
    </w:p>
    <w:p w:rsidR="004E3A2E" w:rsidRPr="00703C8A" w:rsidRDefault="004E3A2E" w:rsidP="00D3188A">
      <w:pPr>
        <w:pStyle w:val="a4"/>
        <w:spacing w:line="240" w:lineRule="auto"/>
        <w:ind w:firstLine="709"/>
        <w:rPr>
          <w:rStyle w:val="c11"/>
          <w:sz w:val="24"/>
        </w:rPr>
      </w:pPr>
    </w:p>
    <w:p w:rsidR="00D3188A" w:rsidRPr="00703C8A" w:rsidRDefault="004E3A2E" w:rsidP="004E3A2E">
      <w:pPr>
        <w:pStyle w:val="a4"/>
        <w:keepNext/>
        <w:spacing w:line="240" w:lineRule="auto"/>
        <w:ind w:firstLine="709"/>
        <w:rPr>
          <w:i/>
          <w:sz w:val="24"/>
        </w:rPr>
      </w:pPr>
      <w:r w:rsidRPr="00703C8A">
        <w:rPr>
          <w:i/>
          <w:sz w:val="24"/>
        </w:rPr>
        <w:t>Световые явления</w:t>
      </w:r>
    </w:p>
    <w:p w:rsidR="005871DC" w:rsidRPr="00703C8A" w:rsidRDefault="005871DC" w:rsidP="004E3A2E">
      <w:pPr>
        <w:pStyle w:val="a4"/>
        <w:keepNext/>
        <w:spacing w:line="240" w:lineRule="auto"/>
        <w:ind w:firstLine="709"/>
        <w:rPr>
          <w:sz w:val="24"/>
        </w:rPr>
      </w:pPr>
      <w:r w:rsidRPr="00703C8A">
        <w:rPr>
          <w:sz w:val="24"/>
        </w:rPr>
        <w:t xml:space="preserve">Источники света. Естественные и искусственные источники света. Тепловые и люминесцентные источники света. Энергосберегающие лампы. Точечный источник света и световой луч. Прямолинейное распространение света. Закон прямолинейного распространения света. Образование тени и полутени. Солнечное и лунное затмения. Явления, наблюдаемые при падении луча света на границу раздела двух сред. Отражение света. Закон отражения света. Обратимость световых лучей. Плоское зеркало. Построение </w:t>
      </w:r>
      <w:r w:rsidRPr="00703C8A">
        <w:rPr>
          <w:sz w:val="24"/>
        </w:rPr>
        <w:lastRenderedPageBreak/>
        <w:t>изображения предмета в плоском зеркале. Мнимое изображение. Явление преломления света. Соотношение между углом падения и углом преломления. Оптическая плотность среды. Закон преломления света. Относительный показатель преломления двух сред. Явление полного внутреннего отражения. Предельный угол. Линзы, их физические свойства и характеристики. Фокус линзы. Фокусное расстояние. Оптическая сила линзы. Единица оптической силы. Изображения, даваемые линзой. Действительное изображение. Использование линз в оптических приборах. Строение глаза. Функции отдельных частей глаза. Формирование изображения на сетчатке глаза. Дефекты зрения: дальнозоркость и близорукость.</w:t>
      </w:r>
    </w:p>
    <w:p w:rsidR="00D3188A" w:rsidRPr="00703C8A" w:rsidRDefault="004E3A2E" w:rsidP="004E3A2E">
      <w:pPr>
        <w:pStyle w:val="a4"/>
        <w:keepNext/>
        <w:spacing w:line="240" w:lineRule="auto"/>
        <w:ind w:firstLine="709"/>
        <w:rPr>
          <w:rStyle w:val="c11"/>
          <w:color w:val="000000"/>
          <w:sz w:val="24"/>
          <w:u w:val="single"/>
        </w:rPr>
      </w:pPr>
      <w:r w:rsidRPr="00703C8A">
        <w:rPr>
          <w:rStyle w:val="c11"/>
          <w:color w:val="000000"/>
          <w:sz w:val="24"/>
          <w:u w:val="single"/>
        </w:rPr>
        <w:t>Фронтальная лабораторная работа</w:t>
      </w:r>
    </w:p>
    <w:p w:rsidR="004E3A2E" w:rsidRPr="00703C8A" w:rsidRDefault="005871DC" w:rsidP="00D3188A">
      <w:pPr>
        <w:pStyle w:val="a4"/>
        <w:spacing w:line="240" w:lineRule="auto"/>
        <w:ind w:firstLine="709"/>
        <w:rPr>
          <w:rStyle w:val="c11"/>
          <w:sz w:val="24"/>
        </w:rPr>
      </w:pPr>
      <w:r w:rsidRPr="00703C8A">
        <w:rPr>
          <w:sz w:val="24"/>
        </w:rPr>
        <w:t>10. Изучение характера изображения предмета в собирающей линзе. Измерение оптической силы линзы.</w:t>
      </w:r>
    </w:p>
    <w:p w:rsidR="004E3A2E" w:rsidRPr="00703C8A" w:rsidRDefault="004E3A2E" w:rsidP="004E3A2E">
      <w:pPr>
        <w:pStyle w:val="a4"/>
        <w:keepNext/>
        <w:spacing w:line="240" w:lineRule="auto"/>
        <w:ind w:firstLine="709"/>
        <w:jc w:val="center"/>
        <w:rPr>
          <w:rFonts w:eastAsia="Calibri"/>
          <w:b/>
          <w:sz w:val="24"/>
        </w:rPr>
      </w:pPr>
      <w:r w:rsidRPr="00703C8A">
        <w:rPr>
          <w:b/>
          <w:sz w:val="24"/>
        </w:rPr>
        <w:t xml:space="preserve">9 класс, </w:t>
      </w:r>
      <w:r w:rsidR="00162E46" w:rsidRPr="00703C8A">
        <w:rPr>
          <w:b/>
          <w:sz w:val="24"/>
        </w:rPr>
        <w:t>99</w:t>
      </w:r>
      <w:r w:rsidRPr="00703C8A">
        <w:rPr>
          <w:rFonts w:eastAsia="Calibri"/>
          <w:b/>
          <w:sz w:val="24"/>
        </w:rPr>
        <w:t> часов</w:t>
      </w:r>
    </w:p>
    <w:p w:rsidR="004E3A2E" w:rsidRPr="00703C8A" w:rsidRDefault="004E3A2E" w:rsidP="004E3A2E">
      <w:pPr>
        <w:pStyle w:val="a4"/>
        <w:keepNext/>
        <w:spacing w:line="240" w:lineRule="auto"/>
        <w:ind w:firstLine="709"/>
        <w:jc w:val="center"/>
        <w:rPr>
          <w:b/>
          <w:bCs/>
          <w:sz w:val="24"/>
        </w:rPr>
      </w:pPr>
      <w:r w:rsidRPr="00703C8A">
        <w:rPr>
          <w:rFonts w:eastAsia="Calibri"/>
          <w:b/>
          <w:sz w:val="24"/>
        </w:rPr>
        <w:t>(</w:t>
      </w:r>
      <w:r w:rsidR="00162E46" w:rsidRPr="00703C8A">
        <w:rPr>
          <w:rFonts w:eastAsia="Calibri"/>
          <w:b/>
          <w:sz w:val="24"/>
        </w:rPr>
        <w:t>3</w:t>
      </w:r>
      <w:r w:rsidRPr="00703C8A">
        <w:rPr>
          <w:rFonts w:eastAsia="Calibri"/>
          <w:b/>
          <w:sz w:val="24"/>
        </w:rPr>
        <w:t> ч в неделю)</w:t>
      </w:r>
    </w:p>
    <w:p w:rsidR="00D3188A" w:rsidRPr="00703C8A" w:rsidRDefault="00D3188A" w:rsidP="004E3A2E">
      <w:pPr>
        <w:pStyle w:val="a4"/>
        <w:keepNext/>
        <w:spacing w:line="240" w:lineRule="auto"/>
        <w:ind w:firstLine="709"/>
        <w:rPr>
          <w:i/>
          <w:sz w:val="24"/>
        </w:rPr>
      </w:pPr>
      <w:r w:rsidRPr="00703C8A">
        <w:rPr>
          <w:i/>
          <w:sz w:val="24"/>
        </w:rPr>
        <w:t>Законы</w:t>
      </w:r>
      <w:r w:rsidR="004E3A2E" w:rsidRPr="00703C8A">
        <w:rPr>
          <w:i/>
          <w:sz w:val="24"/>
        </w:rPr>
        <w:t xml:space="preserve"> взаимодействия и движения тел</w:t>
      </w:r>
    </w:p>
    <w:p w:rsidR="005871DC" w:rsidRPr="00703C8A" w:rsidRDefault="005871DC" w:rsidP="00703C8A">
      <w:pPr>
        <w:pStyle w:val="a4"/>
        <w:spacing w:line="240" w:lineRule="auto"/>
        <w:ind w:firstLine="709"/>
        <w:rPr>
          <w:sz w:val="24"/>
        </w:rPr>
      </w:pPr>
      <w:r w:rsidRPr="00703C8A">
        <w:rPr>
          <w:sz w:val="24"/>
        </w:rPr>
        <w:t xml:space="preserve">Описание движения. Материальная точка как модель тела. Критерии замены тела материальной точкой. Поступательное движение. Система отсчета. Перемещение. Различие между понятиями «путь» и «перемещение». Нахождение координаты тела по его начальной координате и проекции вектора перемещения. Перемещение при прямолинейном равномерном движении. Скорость равномерного прямолинейного движения. Уравнение движения. Графики зависимости x(t) и </w:t>
      </w:r>
      <w:proofErr w:type="spellStart"/>
      <w:r w:rsidRPr="00703C8A">
        <w:rPr>
          <w:sz w:val="24"/>
        </w:rPr>
        <w:t>vx</w:t>
      </w:r>
      <w:proofErr w:type="spellEnd"/>
      <w:r w:rsidRPr="00703C8A">
        <w:rPr>
          <w:sz w:val="24"/>
        </w:rPr>
        <w:t>(t).</w:t>
      </w:r>
    </w:p>
    <w:p w:rsidR="005871DC" w:rsidRPr="00703C8A" w:rsidRDefault="005871DC" w:rsidP="00703C8A">
      <w:pPr>
        <w:pStyle w:val="a4"/>
        <w:spacing w:line="240" w:lineRule="auto"/>
        <w:ind w:firstLine="709"/>
        <w:rPr>
          <w:sz w:val="24"/>
        </w:rPr>
      </w:pPr>
      <w:r w:rsidRPr="00703C8A">
        <w:rPr>
          <w:sz w:val="24"/>
        </w:rPr>
        <w:t>Прямолинейное равноускоренное движение. Мгновенная скорость. Ускорение. Скорость прямолинейного равноускоренного движения. График скорости. Перемещение при прямолинейном равноускоренном движении. Закономерности, присущие прямолинейному равноускоренному движению без начальной скорости. Относительность траектории, перемещения, пути, скорости. Геоцентрическая и гелиоцентрическая системы мира.</w:t>
      </w:r>
    </w:p>
    <w:p w:rsidR="005871DC" w:rsidRPr="00703C8A" w:rsidRDefault="005871DC" w:rsidP="00703C8A">
      <w:pPr>
        <w:pStyle w:val="a4"/>
        <w:spacing w:line="240" w:lineRule="auto"/>
        <w:ind w:firstLine="709"/>
        <w:rPr>
          <w:sz w:val="24"/>
        </w:rPr>
      </w:pPr>
      <w:r w:rsidRPr="00703C8A">
        <w:rPr>
          <w:sz w:val="24"/>
        </w:rPr>
        <w:t>Причина смены дня и ночи на Земле (в гелиоцентрической системе). Причины движения с точки зрения Аристотеля и его последователей. Закон инерции. Первый закон Ньютона. Инерциальные системы отсчета. Второй закон Ньютона. Третий закон Ньютона. Свободное падение тел. Ускорение свободного падения. Падение тел в воздухе и разреженном пространстве. Движение тела, брошенного вертикально вверх. Уменьшение модуля вектора скорости при противоположном направлении векторов начальной скорости и ускорения свободного падения. Невесомость. Закон всемирного тяготения и условия его применимости. Гравитационная постоянная. Ускорение свободного падения на Земле и других небесных телах. Зависимость ускорения свободного падения от широты места и высоты над Землей. Сила упругости. Закон Гука. Сила трения. Виды трения: трение покоя, трение скольжения, трение качения. Формула для расчета силы трения скольжения. Коэффициент трения скольжения. Примеры полезного проявления трения. Прямолинейное и криволинейное движение. Движение тела по окружности с постоянной по модулю скоростью. Центростремительное ускорение. Искусственные спутники Земли. Первая космическая скорость. Вторая космическая скорость.</w:t>
      </w:r>
    </w:p>
    <w:p w:rsidR="005871DC" w:rsidRPr="00703C8A" w:rsidRDefault="005871DC" w:rsidP="00703C8A">
      <w:pPr>
        <w:pStyle w:val="a4"/>
        <w:spacing w:line="240" w:lineRule="auto"/>
        <w:ind w:firstLine="709"/>
        <w:rPr>
          <w:sz w:val="24"/>
        </w:rPr>
      </w:pPr>
      <w:r w:rsidRPr="00703C8A">
        <w:rPr>
          <w:sz w:val="24"/>
        </w:rPr>
        <w:t>Импульс тела. Замкнутая система тел. Изменение импульсов тел при их взаимодействии. Закон сохранения импульса. Сущность и примеры реактивного движения. Назначение, конструкция и принцип действия ракеты. Многоступенчатые ракеты. Работа силы. Работа силы тяжести и силы упругости. Консервативные силы. Потенциальная энергия. Потенциальная энергия упругодеформированного тела. Кинетическая энергия. Теорема об изменении кинетической энергии. Закон сохранения механической энергии.</w:t>
      </w:r>
    </w:p>
    <w:p w:rsidR="00D3188A" w:rsidRPr="00703C8A" w:rsidRDefault="004E3A2E" w:rsidP="004E3A2E">
      <w:pPr>
        <w:pStyle w:val="a4"/>
        <w:keepNext/>
        <w:spacing w:line="240" w:lineRule="auto"/>
        <w:ind w:firstLine="709"/>
        <w:rPr>
          <w:rStyle w:val="c11"/>
          <w:color w:val="000000"/>
          <w:sz w:val="24"/>
          <w:u w:val="single"/>
        </w:rPr>
      </w:pPr>
      <w:r w:rsidRPr="00703C8A">
        <w:rPr>
          <w:rStyle w:val="c11"/>
          <w:color w:val="000000"/>
          <w:sz w:val="24"/>
          <w:u w:val="single"/>
        </w:rPr>
        <w:lastRenderedPageBreak/>
        <w:t>Фронтальные лабораторные работы</w:t>
      </w:r>
    </w:p>
    <w:p w:rsidR="005871DC" w:rsidRPr="00703C8A" w:rsidRDefault="005871DC" w:rsidP="005871DC">
      <w:pPr>
        <w:pStyle w:val="a4"/>
        <w:spacing w:line="240" w:lineRule="auto"/>
        <w:ind w:firstLine="709"/>
        <w:rPr>
          <w:sz w:val="24"/>
        </w:rPr>
      </w:pPr>
      <w:r w:rsidRPr="00703C8A">
        <w:rPr>
          <w:sz w:val="24"/>
        </w:rPr>
        <w:t>1. Исследование равноускоренного движения без начальной скорости.</w:t>
      </w:r>
    </w:p>
    <w:p w:rsidR="005871DC" w:rsidRPr="00703C8A" w:rsidRDefault="005871DC" w:rsidP="005871DC">
      <w:pPr>
        <w:pStyle w:val="a4"/>
        <w:spacing w:line="240" w:lineRule="auto"/>
        <w:ind w:firstLine="709"/>
        <w:rPr>
          <w:sz w:val="24"/>
        </w:rPr>
      </w:pPr>
      <w:r w:rsidRPr="00703C8A">
        <w:rPr>
          <w:sz w:val="24"/>
        </w:rPr>
        <w:t>2. Измерение ускорения свободного падения.</w:t>
      </w:r>
    </w:p>
    <w:p w:rsidR="00E01B29" w:rsidRPr="00703C8A" w:rsidRDefault="005871DC" w:rsidP="005871DC">
      <w:pPr>
        <w:pStyle w:val="a4"/>
        <w:spacing w:line="240" w:lineRule="auto"/>
        <w:ind w:firstLine="709"/>
        <w:rPr>
          <w:sz w:val="24"/>
        </w:rPr>
      </w:pPr>
      <w:r w:rsidRPr="00703C8A">
        <w:rPr>
          <w:sz w:val="24"/>
        </w:rPr>
        <w:t>3. Определение жесткости пружины.</w:t>
      </w:r>
    </w:p>
    <w:p w:rsidR="005871DC" w:rsidRPr="00703C8A" w:rsidRDefault="005871DC" w:rsidP="005871DC">
      <w:pPr>
        <w:pStyle w:val="a4"/>
        <w:spacing w:line="240" w:lineRule="auto"/>
        <w:ind w:firstLine="709"/>
        <w:rPr>
          <w:rStyle w:val="c11"/>
          <w:sz w:val="24"/>
        </w:rPr>
      </w:pPr>
    </w:p>
    <w:p w:rsidR="00D3188A" w:rsidRPr="00703C8A" w:rsidRDefault="00D3188A" w:rsidP="004E3A2E">
      <w:pPr>
        <w:pStyle w:val="a4"/>
        <w:keepNext/>
        <w:spacing w:line="240" w:lineRule="auto"/>
        <w:ind w:firstLine="709"/>
        <w:rPr>
          <w:i/>
          <w:sz w:val="24"/>
        </w:rPr>
      </w:pPr>
      <w:r w:rsidRPr="00703C8A">
        <w:rPr>
          <w:i/>
          <w:sz w:val="24"/>
        </w:rPr>
        <w:t>Механически</w:t>
      </w:r>
      <w:r w:rsidR="004E3A2E" w:rsidRPr="00703C8A">
        <w:rPr>
          <w:i/>
          <w:sz w:val="24"/>
        </w:rPr>
        <w:t>е колебания и волны. Звук</w:t>
      </w:r>
    </w:p>
    <w:p w:rsidR="005871DC" w:rsidRPr="00703C8A" w:rsidRDefault="005871DC" w:rsidP="00D3188A">
      <w:pPr>
        <w:pStyle w:val="a4"/>
        <w:spacing w:line="240" w:lineRule="auto"/>
        <w:ind w:firstLine="709"/>
        <w:rPr>
          <w:sz w:val="24"/>
        </w:rPr>
      </w:pPr>
      <w:r w:rsidRPr="00703C8A">
        <w:rPr>
          <w:sz w:val="24"/>
        </w:rPr>
        <w:t>Примеры колебательного движения. Общие черты разнообразных колебаний. Динамика колебаний горизонтального пружинного маятника. Свободные колебания, колебательные системы, маятник. Величины, характеризующие колебательное движение: амплитуда, период, частота, фаза колебаний. Зависимость периода и частоты колебаний маятника от длины его нити.</w:t>
      </w:r>
    </w:p>
    <w:p w:rsidR="005871DC" w:rsidRPr="00703C8A" w:rsidRDefault="005871DC" w:rsidP="00D3188A">
      <w:pPr>
        <w:pStyle w:val="a4"/>
        <w:spacing w:line="240" w:lineRule="auto"/>
        <w:ind w:firstLine="709"/>
        <w:rPr>
          <w:rStyle w:val="c11"/>
          <w:sz w:val="24"/>
        </w:rPr>
      </w:pPr>
      <w:r w:rsidRPr="00703C8A">
        <w:rPr>
          <w:sz w:val="24"/>
        </w:rPr>
        <w:t xml:space="preserve">Гармонические колебания. Математический маятник. Превращение механической энергии колебательной системы во внутреннюю. Затухающие колебания. Вынужденные колебания. Частота установившихся вынужденных колебаний. Условия наступления и физическая сущность явления резонанса. Учет резонанса в практике. Механизм распространения колебаний в среде. Упругие волны. Поперечные и продольные упругие волны в твердых, жидких и газообразных средах. Характеристики волн: скорость, длина волны, частота, период колебаний. Связь между этими величинами. Источники звука — тела, колеблющиеся с частотой 16 Гц — 20 кГц. </w:t>
      </w:r>
      <w:proofErr w:type="spellStart"/>
      <w:r w:rsidRPr="00703C8A">
        <w:rPr>
          <w:sz w:val="24"/>
        </w:rPr>
        <w:t>Эхолокация</w:t>
      </w:r>
      <w:proofErr w:type="spellEnd"/>
      <w:r w:rsidRPr="00703C8A">
        <w:rPr>
          <w:sz w:val="24"/>
        </w:rPr>
        <w:t>. Зависимость высоты звука от частоты, а громкости звука — от амплитуды колебаний и некоторых других причин. Тембр звука. Наличие среды — необходимое условие распространения звука. Скорость звука в различных средах. Отражение звука. Эхо. Звуковой резонанс.</w:t>
      </w:r>
    </w:p>
    <w:p w:rsidR="00D3188A" w:rsidRPr="00703C8A" w:rsidRDefault="004E3A2E" w:rsidP="004E3A2E">
      <w:pPr>
        <w:pStyle w:val="a4"/>
        <w:keepNext/>
        <w:spacing w:line="240" w:lineRule="auto"/>
        <w:ind w:firstLine="709"/>
        <w:rPr>
          <w:rStyle w:val="c11"/>
          <w:color w:val="000000"/>
          <w:sz w:val="24"/>
          <w:u w:val="single"/>
        </w:rPr>
      </w:pPr>
      <w:r w:rsidRPr="00703C8A">
        <w:rPr>
          <w:rStyle w:val="c11"/>
          <w:color w:val="000000"/>
          <w:sz w:val="24"/>
          <w:u w:val="single"/>
        </w:rPr>
        <w:t>Фронтальная лабораторная работа</w:t>
      </w:r>
    </w:p>
    <w:p w:rsidR="00D3188A" w:rsidRPr="00703C8A" w:rsidRDefault="005871DC" w:rsidP="00D3188A">
      <w:pPr>
        <w:pStyle w:val="a4"/>
        <w:spacing w:line="240" w:lineRule="auto"/>
        <w:ind w:firstLine="709"/>
        <w:rPr>
          <w:rStyle w:val="c11"/>
          <w:sz w:val="24"/>
        </w:rPr>
      </w:pPr>
      <w:r w:rsidRPr="00703C8A">
        <w:rPr>
          <w:sz w:val="24"/>
        </w:rPr>
        <w:t>4. Исследование зависимости периода и частоты свободных колебаний нитяного маятника от его длины.</w:t>
      </w:r>
    </w:p>
    <w:p w:rsidR="00B42566" w:rsidRPr="00703C8A" w:rsidRDefault="00B42566" w:rsidP="00D3188A">
      <w:pPr>
        <w:pStyle w:val="a4"/>
        <w:spacing w:line="240" w:lineRule="auto"/>
        <w:ind w:firstLine="709"/>
        <w:rPr>
          <w:rStyle w:val="c11"/>
          <w:sz w:val="24"/>
        </w:rPr>
      </w:pPr>
    </w:p>
    <w:p w:rsidR="00D3188A" w:rsidRPr="00703C8A" w:rsidRDefault="00B42566" w:rsidP="00B42566">
      <w:pPr>
        <w:pStyle w:val="a4"/>
        <w:keepNext/>
        <w:spacing w:line="240" w:lineRule="auto"/>
        <w:ind w:firstLine="709"/>
        <w:rPr>
          <w:i/>
          <w:sz w:val="24"/>
        </w:rPr>
      </w:pPr>
      <w:r w:rsidRPr="00703C8A">
        <w:rPr>
          <w:i/>
          <w:sz w:val="24"/>
        </w:rPr>
        <w:t>Электромагнитное поле</w:t>
      </w:r>
    </w:p>
    <w:p w:rsidR="005871DC" w:rsidRPr="00703C8A" w:rsidRDefault="005871DC" w:rsidP="00703C8A">
      <w:pPr>
        <w:pStyle w:val="a4"/>
        <w:spacing w:line="240" w:lineRule="auto"/>
        <w:ind w:firstLine="709"/>
        <w:rPr>
          <w:sz w:val="24"/>
        </w:rPr>
      </w:pPr>
      <w:r w:rsidRPr="00703C8A">
        <w:rPr>
          <w:sz w:val="24"/>
        </w:rPr>
        <w:t>Источники магнитного поля. Гипотеза Ампера. Графическое изображение магнитного поля. Магнитные линии неоднородного и однородного магнитного поля. Связь направления линий магнитного поля, созданного проводником с током, с направлением тока в проводнике. Правило буравчика. Правило правой руки для соленоида.</w:t>
      </w:r>
    </w:p>
    <w:p w:rsidR="005871DC" w:rsidRPr="00703C8A" w:rsidRDefault="005871DC" w:rsidP="00703C8A">
      <w:pPr>
        <w:pStyle w:val="a4"/>
        <w:spacing w:line="240" w:lineRule="auto"/>
        <w:ind w:firstLine="709"/>
        <w:rPr>
          <w:sz w:val="24"/>
        </w:rPr>
      </w:pPr>
      <w:r w:rsidRPr="00703C8A">
        <w:rPr>
          <w:sz w:val="24"/>
        </w:rPr>
        <w:t>Действие магнитного поля на проводник с током и на движущуюся заряженную частицу. Правило левой руки. Индукция магнитного поля. Модуль вектора магнитной индукции. Линии магнитной индукции. Зависимость магнитного потока, пронизывающего площадь контура, от модуля вектора магнитной индукции магнитного поля, от площади контура и ориентации плоскости контура по отношению к линиям магнитной индукции. Опыты Фарадея. Причина возникновения индукционного тока. Определение явления электромагнитной индукции. Техническое применение явления. Возникновение индукционного тока в алюминиевом кольце при изменении проходящего сквозь кольцо магнитного потока. Определение направления индукционного тока. Правило Ленца. Явления самоиндукции. Индуктивность. Энергия магнитного поля тока.</w:t>
      </w:r>
    </w:p>
    <w:p w:rsidR="005871DC" w:rsidRPr="00703C8A" w:rsidRDefault="005871DC" w:rsidP="00703C8A">
      <w:pPr>
        <w:pStyle w:val="a4"/>
        <w:spacing w:line="240" w:lineRule="auto"/>
        <w:ind w:firstLine="709"/>
        <w:rPr>
          <w:sz w:val="24"/>
        </w:rPr>
      </w:pPr>
      <w:r w:rsidRPr="00703C8A">
        <w:rPr>
          <w:sz w:val="24"/>
        </w:rPr>
        <w:t>Переменный электрический ток. Электромеханический индукционный генератор (как пример — гидрогенератор). График зависимости силы переменного тока от времени. Потери энергии в ЛЭП, способы уменьшения потерь. Действующие значения напряжения</w:t>
      </w:r>
      <w:r w:rsidR="00025C1F">
        <w:rPr>
          <w:sz w:val="24"/>
        </w:rPr>
        <w:t xml:space="preserve"> и силы переменного тока. Назна</w:t>
      </w:r>
      <w:r w:rsidRPr="00703C8A">
        <w:rPr>
          <w:sz w:val="24"/>
        </w:rPr>
        <w:t xml:space="preserve">чение, устройство и принцип действия трансформатора, его применение при передаче электроэнергии. </w:t>
      </w:r>
      <w:r w:rsidRPr="00703C8A">
        <w:rPr>
          <w:sz w:val="24"/>
        </w:rPr>
        <w:lastRenderedPageBreak/>
        <w:t xml:space="preserve">Электромагнитное поле, его источник. Различие между вихревым электрическим и электростатическим полями. Электромагнитные волны: скорость, </w:t>
      </w:r>
      <w:proofErr w:type="spellStart"/>
      <w:r w:rsidRPr="00703C8A">
        <w:rPr>
          <w:sz w:val="24"/>
        </w:rPr>
        <w:t>поперечность</w:t>
      </w:r>
      <w:proofErr w:type="spellEnd"/>
      <w:r w:rsidRPr="00703C8A">
        <w:rPr>
          <w:sz w:val="24"/>
        </w:rPr>
        <w:t>, длина волны, причина возникновения волн. Получение и регистрация электромагнитных волн. Высокочастотные электромагнитные колебания и волны — необходимые средства для осуществления радиосвязи. Колебательный контур, получение электромагнитных колебаний. Формула Томсона. Радиосвязь. Блок-схема передающего и приемного устройств для осуществления радиосвязи. Амплитудная модуляция и детектирование высокочастотных колебаний. Интерференция и дифракция света. Свет как частный случай электромагнитных волн. Диапазон видимого излучения на шкале электромагнитных волн. Частицы электромагнитного излучения — фотоны (кванты). Энергия кванта. Относительный и абсолютный показатели преломления света, их физический смысл. Фронт волны. Явление дисперсии. Разложение пучка белого света в спектр. Получение белого света путем сложения спектральных цветов. Цвета тел. Назначение и устройство спектрографа и спектроскопа. Типы оптических спектров. Сплошной и линейчатые спектры, условия их получения. Спектры испускания и поглощения. Атомы — источники излучения и поглощения света. Закон Кирхгофа. Спектральный анализ.</w:t>
      </w:r>
    </w:p>
    <w:p w:rsidR="00D3188A" w:rsidRPr="00703C8A" w:rsidRDefault="00B42566" w:rsidP="00B42566">
      <w:pPr>
        <w:pStyle w:val="a4"/>
        <w:keepNext/>
        <w:spacing w:line="240" w:lineRule="auto"/>
        <w:ind w:firstLine="709"/>
        <w:rPr>
          <w:rStyle w:val="c11"/>
          <w:color w:val="000000"/>
          <w:sz w:val="24"/>
          <w:u w:val="single"/>
        </w:rPr>
      </w:pPr>
      <w:r w:rsidRPr="00703C8A">
        <w:rPr>
          <w:rStyle w:val="c11"/>
          <w:color w:val="000000"/>
          <w:sz w:val="24"/>
          <w:u w:val="single"/>
        </w:rPr>
        <w:t>Фронтальные лабораторные работы</w:t>
      </w:r>
    </w:p>
    <w:p w:rsidR="005871DC" w:rsidRPr="00703C8A" w:rsidRDefault="005871DC" w:rsidP="00D3188A">
      <w:pPr>
        <w:pStyle w:val="a4"/>
        <w:spacing w:line="240" w:lineRule="auto"/>
        <w:ind w:firstLine="709"/>
        <w:rPr>
          <w:sz w:val="24"/>
        </w:rPr>
      </w:pPr>
      <w:r w:rsidRPr="00703C8A">
        <w:rPr>
          <w:sz w:val="24"/>
        </w:rPr>
        <w:t>5. Изучение явления электромагнитной индукции.</w:t>
      </w:r>
    </w:p>
    <w:p w:rsidR="00D3188A" w:rsidRPr="00703C8A" w:rsidRDefault="005871DC" w:rsidP="00D3188A">
      <w:pPr>
        <w:pStyle w:val="a4"/>
        <w:spacing w:line="240" w:lineRule="auto"/>
        <w:ind w:firstLine="709"/>
        <w:rPr>
          <w:rStyle w:val="c11"/>
          <w:sz w:val="24"/>
        </w:rPr>
      </w:pPr>
      <w:r w:rsidRPr="00703C8A">
        <w:rPr>
          <w:sz w:val="24"/>
        </w:rPr>
        <w:t>6. Наблюдение сплошного и линейчатых спектров испускания.</w:t>
      </w:r>
    </w:p>
    <w:p w:rsidR="00B42566" w:rsidRPr="00703C8A" w:rsidRDefault="00B42566" w:rsidP="00D3188A">
      <w:pPr>
        <w:pStyle w:val="a4"/>
        <w:spacing w:line="240" w:lineRule="auto"/>
        <w:ind w:firstLine="709"/>
        <w:rPr>
          <w:rStyle w:val="c11"/>
          <w:sz w:val="24"/>
        </w:rPr>
      </w:pPr>
    </w:p>
    <w:p w:rsidR="00D3188A" w:rsidRPr="00703C8A" w:rsidRDefault="00B42566" w:rsidP="00B42566">
      <w:pPr>
        <w:pStyle w:val="a4"/>
        <w:keepNext/>
        <w:spacing w:line="240" w:lineRule="auto"/>
        <w:ind w:firstLine="709"/>
        <w:rPr>
          <w:i/>
          <w:sz w:val="24"/>
        </w:rPr>
      </w:pPr>
      <w:r w:rsidRPr="00703C8A">
        <w:rPr>
          <w:i/>
          <w:sz w:val="24"/>
        </w:rPr>
        <w:t>Строение атома и атомного ядра</w:t>
      </w:r>
    </w:p>
    <w:p w:rsidR="00703C8A" w:rsidRPr="00703C8A" w:rsidRDefault="00703C8A" w:rsidP="00B42566">
      <w:pPr>
        <w:pStyle w:val="a4"/>
        <w:keepNext/>
        <w:spacing w:line="240" w:lineRule="auto"/>
        <w:ind w:firstLine="709"/>
        <w:rPr>
          <w:sz w:val="24"/>
        </w:rPr>
      </w:pPr>
      <w:r w:rsidRPr="00703C8A">
        <w:rPr>
          <w:sz w:val="24"/>
        </w:rPr>
        <w:t xml:space="preserve">Радиоактивность. Сложный состав радиоактивного излучения. Альфа-, бета- и гамма-частицы. Модель атома Томсона. Опыты Резерфорда по рассеянию D-частиц. Планетарная модель атома. Постулаты Бора. Объяснение излучения и поглощения света атомами и происхождения линейчатых спектров на основе постулатов Бора. Превращения ядер при радиоактивном распаде на примере D-распада радия. Обозначение ядер химических элементов. Массовое и зарядовое числа. Закон сохранения массового числа и заряда при радиоактивных превращениях. Период полураспада радиоактивных веществ. Закон радиоактивного распада. Назначение, устройство и принцип действия счетчика Гейгера и камеры Вильсона. Выбивание D-частицами протонов из ядер атома азота. Наблюдение </w:t>
      </w:r>
      <w:proofErr w:type="gramStart"/>
      <w:r w:rsidRPr="00703C8A">
        <w:rPr>
          <w:sz w:val="24"/>
        </w:rPr>
        <w:t>фотографий</w:t>
      </w:r>
      <w:proofErr w:type="gramEnd"/>
      <w:r w:rsidRPr="00703C8A">
        <w:rPr>
          <w:sz w:val="24"/>
        </w:rPr>
        <w:t xml:space="preserve"> образовавшихся в камере Вильсона треков частиц, участвовавших в ядерной реакции. Открытие и свойства нейтрона. Протонно-нейтронная модель ядра. Физический смысл массового и зарядового чисел. Особенности ядерных сил. Изотопы. Энергия связи. Внутренняя энергия атомных ядер. Закон о взаимосвязи массы и энергии. Дефект масс. Выделение или поглощение энергии в ядерных реакциях. Деление ядра урана. Выделение энергии. Условия протекания управляемой цепной реакции. Критическая масса. Назначение, устройство, принцип действия ядерного реактора на медленных нейтронах. Преобразование энергии ядер в электрическую энергию. Атомная энергетика. Преимущества и недостатки АЭС перед другими видами электростанций. Биологическое действие радиации. Физические величины: поглощенная доза излучения, коэффициент качества, эквивалентная доза. Влияние радиоактивных излучений на живые организмы. Период полураспада радиоактивных веществ. Закон радиоактивного распада. Способы защиты от радиации. Условия протекания и примеры термоядерных реакций. Источники энергии Солнца и звезд.</w:t>
      </w:r>
    </w:p>
    <w:p w:rsidR="00D3188A" w:rsidRPr="00703C8A" w:rsidRDefault="00B42566" w:rsidP="00B42566">
      <w:pPr>
        <w:pStyle w:val="a4"/>
        <w:keepNext/>
        <w:spacing w:line="240" w:lineRule="auto"/>
        <w:ind w:firstLine="709"/>
        <w:rPr>
          <w:rStyle w:val="c11"/>
          <w:color w:val="000000"/>
          <w:sz w:val="24"/>
          <w:u w:val="single"/>
        </w:rPr>
      </w:pPr>
      <w:r w:rsidRPr="00703C8A">
        <w:rPr>
          <w:rStyle w:val="c11"/>
          <w:color w:val="000000"/>
          <w:sz w:val="24"/>
          <w:u w:val="single"/>
        </w:rPr>
        <w:t>Фронтальные лабораторные работы</w:t>
      </w:r>
    </w:p>
    <w:p w:rsidR="00703C8A" w:rsidRPr="00703C8A" w:rsidRDefault="00703C8A" w:rsidP="00D3188A">
      <w:pPr>
        <w:pStyle w:val="a4"/>
        <w:spacing w:line="240" w:lineRule="auto"/>
        <w:ind w:firstLine="709"/>
        <w:rPr>
          <w:sz w:val="24"/>
        </w:rPr>
      </w:pPr>
      <w:r w:rsidRPr="00703C8A">
        <w:rPr>
          <w:sz w:val="24"/>
        </w:rPr>
        <w:t>7. Измерение естественного радиационного фона дозиметром.</w:t>
      </w:r>
    </w:p>
    <w:p w:rsidR="00703C8A" w:rsidRPr="00703C8A" w:rsidRDefault="00703C8A" w:rsidP="00D3188A">
      <w:pPr>
        <w:pStyle w:val="a4"/>
        <w:spacing w:line="240" w:lineRule="auto"/>
        <w:ind w:firstLine="709"/>
        <w:rPr>
          <w:sz w:val="24"/>
        </w:rPr>
      </w:pPr>
      <w:r w:rsidRPr="00703C8A">
        <w:rPr>
          <w:sz w:val="24"/>
        </w:rPr>
        <w:t>8. Изучение деления ядра атома урана по фотографии треков.</w:t>
      </w:r>
    </w:p>
    <w:p w:rsidR="005871DC" w:rsidRPr="00703C8A" w:rsidRDefault="00703C8A" w:rsidP="00D3188A">
      <w:pPr>
        <w:pStyle w:val="a4"/>
        <w:spacing w:line="240" w:lineRule="auto"/>
        <w:ind w:firstLine="709"/>
        <w:rPr>
          <w:sz w:val="24"/>
        </w:rPr>
      </w:pPr>
      <w:r w:rsidRPr="00703C8A">
        <w:rPr>
          <w:sz w:val="24"/>
        </w:rPr>
        <w:lastRenderedPageBreak/>
        <w:t>9. Изучение треков заряженных частиц по готовым фотографиям».</w:t>
      </w:r>
    </w:p>
    <w:p w:rsidR="00703C8A" w:rsidRPr="00703C8A" w:rsidRDefault="00703C8A" w:rsidP="00D3188A">
      <w:pPr>
        <w:pStyle w:val="a4"/>
        <w:spacing w:line="240" w:lineRule="auto"/>
        <w:ind w:firstLine="709"/>
        <w:rPr>
          <w:rStyle w:val="c11"/>
          <w:sz w:val="24"/>
        </w:rPr>
      </w:pPr>
    </w:p>
    <w:p w:rsidR="00D3188A" w:rsidRPr="00703C8A" w:rsidRDefault="00D3188A" w:rsidP="0005573B">
      <w:pPr>
        <w:pStyle w:val="a4"/>
        <w:keepNext/>
        <w:spacing w:line="240" w:lineRule="auto"/>
        <w:ind w:firstLine="709"/>
        <w:rPr>
          <w:rStyle w:val="c11"/>
          <w:sz w:val="24"/>
        </w:rPr>
      </w:pPr>
      <w:r w:rsidRPr="00703C8A">
        <w:rPr>
          <w:i/>
          <w:sz w:val="24"/>
        </w:rPr>
        <w:t>Стр</w:t>
      </w:r>
      <w:r w:rsidR="00382BA9" w:rsidRPr="00703C8A">
        <w:rPr>
          <w:i/>
          <w:sz w:val="24"/>
        </w:rPr>
        <w:t>оение и эволюция Вселенной</w:t>
      </w:r>
    </w:p>
    <w:p w:rsidR="00D3188A" w:rsidRPr="00703C8A" w:rsidRDefault="00703C8A" w:rsidP="00D3188A">
      <w:pPr>
        <w:pStyle w:val="a4"/>
        <w:spacing w:line="240" w:lineRule="auto"/>
        <w:ind w:firstLine="709"/>
        <w:rPr>
          <w:rStyle w:val="c11"/>
          <w:sz w:val="24"/>
        </w:rPr>
      </w:pPr>
      <w:r w:rsidRPr="00703C8A">
        <w:rPr>
          <w:sz w:val="24"/>
        </w:rPr>
        <w:t>Состав Солнечной системы: Солнце, восемь больших планет (шесть из которых имеют спутники), пять планет-карликов, астероиды, кометы, метеорные тела. Формирование Солнечной системы. Земля и планеты земной группы. Общность характеристик планет земной группы. Планеты-гиганты. Спутники и кольца планет-гигантов. Малые тела Солнечной системы: астероиды, кометы, метеорные тела. Образование хвостов комет. Радиант. Метеорит. Болид. Солнце и звезды: слоистая (зонная) структура, магнитное поле. Источник энергии Солнца и звезд — тепло, выделяемое при протекании в их недрах термоядерных реакций. Стадии эволюции Солнца. Галактики. Метагалактика. Три возможные модели нестационарной Вселенной, предложенные А. А. Фридманом. Экспериментальное подтверждение Хабблом расширения Вселенной. Закон Хаббла.</w:t>
      </w:r>
    </w:p>
    <w:p w:rsidR="00D3188A" w:rsidRPr="00703C8A" w:rsidRDefault="00D3188A" w:rsidP="009D5E94">
      <w:pPr>
        <w:pStyle w:val="c15"/>
        <w:spacing w:before="0" w:beforeAutospacing="0" w:after="0" w:afterAutospacing="0"/>
        <w:ind w:firstLine="709"/>
        <w:jc w:val="both"/>
        <w:rPr>
          <w:color w:val="000000"/>
        </w:rPr>
      </w:pPr>
    </w:p>
    <w:p w:rsidR="00C600D0" w:rsidRPr="00703C8A" w:rsidRDefault="006D3DBD" w:rsidP="007408E9">
      <w:pPr>
        <w:pStyle w:val="a3"/>
        <w:spacing w:after="120"/>
        <w:ind w:firstLine="709"/>
        <w:jc w:val="center"/>
        <w:rPr>
          <w:b/>
        </w:rPr>
      </w:pPr>
      <w:r w:rsidRPr="00703C8A">
        <w:rPr>
          <w:b/>
        </w:rPr>
        <w:t>Тематическое планирование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6355"/>
        <w:gridCol w:w="2605"/>
        <w:gridCol w:w="2605"/>
        <w:gridCol w:w="2605"/>
      </w:tblGrid>
      <w:tr w:rsidR="009E0480" w:rsidRPr="00703C8A" w:rsidTr="009E0480">
        <w:trPr>
          <w:tblHeader/>
        </w:trPr>
        <w:tc>
          <w:tcPr>
            <w:tcW w:w="208" w:type="pct"/>
            <w:vAlign w:val="center"/>
          </w:tcPr>
          <w:p w:rsidR="009E0480" w:rsidRPr="00703C8A" w:rsidRDefault="009E0480" w:rsidP="002877DE">
            <w:pPr>
              <w:jc w:val="center"/>
              <w:rPr>
                <w:rFonts w:eastAsia="Calibri"/>
                <w:lang w:eastAsia="en-US"/>
              </w:rPr>
            </w:pPr>
            <w:r w:rsidRPr="00703C8A">
              <w:rPr>
                <w:rFonts w:eastAsia="Calibri"/>
                <w:lang w:eastAsia="en-US"/>
              </w:rPr>
              <w:t>№</w:t>
            </w:r>
          </w:p>
        </w:tc>
        <w:tc>
          <w:tcPr>
            <w:tcW w:w="2149" w:type="pct"/>
            <w:vAlign w:val="center"/>
          </w:tcPr>
          <w:p w:rsidR="009E0480" w:rsidRPr="00703C8A" w:rsidRDefault="009E0480" w:rsidP="002877DE">
            <w:pPr>
              <w:jc w:val="center"/>
              <w:rPr>
                <w:rFonts w:eastAsia="Calibri"/>
                <w:lang w:eastAsia="en-US"/>
              </w:rPr>
            </w:pPr>
            <w:r w:rsidRPr="00703C8A">
              <w:rPr>
                <w:rFonts w:eastAsia="Calibri"/>
                <w:lang w:eastAsia="en-US"/>
              </w:rPr>
              <w:t>Тема</w:t>
            </w:r>
          </w:p>
        </w:tc>
        <w:tc>
          <w:tcPr>
            <w:tcW w:w="881" w:type="pct"/>
            <w:vAlign w:val="center"/>
          </w:tcPr>
          <w:p w:rsidR="009E0480" w:rsidRPr="00703C8A" w:rsidRDefault="009E0480" w:rsidP="002877DE">
            <w:pPr>
              <w:jc w:val="center"/>
              <w:rPr>
                <w:rFonts w:eastAsia="Calibri"/>
                <w:lang w:eastAsia="en-US"/>
              </w:rPr>
            </w:pPr>
            <w:r w:rsidRPr="00703C8A">
              <w:rPr>
                <w:rFonts w:eastAsia="Calibri"/>
                <w:lang w:eastAsia="en-US"/>
              </w:rPr>
              <w:t>Количество часов</w:t>
            </w:r>
          </w:p>
        </w:tc>
        <w:tc>
          <w:tcPr>
            <w:tcW w:w="881" w:type="pct"/>
            <w:vAlign w:val="center"/>
          </w:tcPr>
          <w:p w:rsidR="009E0480" w:rsidRPr="00703C8A" w:rsidRDefault="009E0480" w:rsidP="002877DE">
            <w:pPr>
              <w:jc w:val="center"/>
              <w:rPr>
                <w:rFonts w:eastAsia="Calibri"/>
                <w:lang w:eastAsia="en-US"/>
              </w:rPr>
            </w:pPr>
            <w:r w:rsidRPr="00703C8A">
              <w:rPr>
                <w:rFonts w:eastAsia="Calibri"/>
                <w:lang w:eastAsia="en-US"/>
              </w:rPr>
              <w:t>Контрольных работ</w:t>
            </w:r>
          </w:p>
        </w:tc>
        <w:tc>
          <w:tcPr>
            <w:tcW w:w="881" w:type="pct"/>
            <w:vAlign w:val="center"/>
          </w:tcPr>
          <w:p w:rsidR="009E0480" w:rsidRPr="00703C8A" w:rsidRDefault="009E0480" w:rsidP="002877DE">
            <w:pPr>
              <w:jc w:val="center"/>
              <w:rPr>
                <w:rFonts w:eastAsia="Calibri"/>
                <w:lang w:eastAsia="en-US"/>
              </w:rPr>
            </w:pPr>
            <w:r w:rsidRPr="00703C8A">
              <w:rPr>
                <w:rFonts w:eastAsia="Calibri"/>
                <w:lang w:eastAsia="en-US"/>
              </w:rPr>
              <w:t>Лабораторных работ</w:t>
            </w:r>
          </w:p>
        </w:tc>
      </w:tr>
      <w:tr w:rsidR="009E0480" w:rsidRPr="00703C8A" w:rsidTr="009E0480">
        <w:tc>
          <w:tcPr>
            <w:tcW w:w="5000" w:type="pct"/>
            <w:gridSpan w:val="5"/>
            <w:vAlign w:val="center"/>
          </w:tcPr>
          <w:p w:rsidR="009E0480" w:rsidRPr="00703C8A" w:rsidRDefault="009E0480" w:rsidP="002877DE">
            <w:pPr>
              <w:jc w:val="center"/>
              <w:rPr>
                <w:rFonts w:eastAsia="Calibri"/>
                <w:b/>
                <w:lang w:eastAsia="en-US"/>
              </w:rPr>
            </w:pPr>
            <w:r w:rsidRPr="00703C8A">
              <w:rPr>
                <w:b/>
              </w:rPr>
              <w:t xml:space="preserve">7 класс, </w:t>
            </w:r>
            <w:r w:rsidRPr="00703C8A">
              <w:rPr>
                <w:rFonts w:eastAsia="Calibri"/>
                <w:b/>
                <w:lang w:eastAsia="en-US"/>
              </w:rPr>
              <w:t>68 часов</w:t>
            </w:r>
          </w:p>
          <w:p w:rsidR="009E0480" w:rsidRPr="00703C8A" w:rsidRDefault="009E0480" w:rsidP="002877DE">
            <w:pPr>
              <w:jc w:val="center"/>
              <w:rPr>
                <w:rFonts w:eastAsia="Calibri"/>
                <w:b/>
                <w:lang w:eastAsia="en-US"/>
              </w:rPr>
            </w:pPr>
            <w:r w:rsidRPr="00703C8A">
              <w:rPr>
                <w:rFonts w:eastAsia="Calibri"/>
                <w:b/>
                <w:lang w:eastAsia="en-US"/>
              </w:rPr>
              <w:t>(2 ч в неделю)</w:t>
            </w:r>
          </w:p>
        </w:tc>
      </w:tr>
      <w:tr w:rsidR="009E0480" w:rsidRPr="00703C8A" w:rsidTr="009E0480">
        <w:tc>
          <w:tcPr>
            <w:tcW w:w="208" w:type="pct"/>
          </w:tcPr>
          <w:p w:rsidR="009E0480" w:rsidRPr="00703C8A" w:rsidRDefault="009E0480" w:rsidP="005D5835">
            <w:pPr>
              <w:jc w:val="center"/>
              <w:rPr>
                <w:rFonts w:eastAsia="Calibri"/>
                <w:lang w:eastAsia="en-US"/>
              </w:rPr>
            </w:pPr>
            <w:r w:rsidRPr="00703C8A">
              <w:rPr>
                <w:rFonts w:eastAsia="Calibri"/>
                <w:lang w:eastAsia="en-US"/>
              </w:rPr>
              <w:t>1</w:t>
            </w:r>
          </w:p>
        </w:tc>
        <w:tc>
          <w:tcPr>
            <w:tcW w:w="2149" w:type="pct"/>
          </w:tcPr>
          <w:p w:rsidR="009E0480" w:rsidRPr="00703C8A" w:rsidRDefault="009E0480" w:rsidP="00C600D0">
            <w:pPr>
              <w:jc w:val="both"/>
              <w:rPr>
                <w:rFonts w:eastAsia="Calibri"/>
                <w:lang w:eastAsia="en-US"/>
              </w:rPr>
            </w:pPr>
            <w:r w:rsidRPr="00703C8A">
              <w:rPr>
                <w:rFonts w:eastAsia="Calibri"/>
                <w:lang w:eastAsia="en-US"/>
              </w:rPr>
              <w:t>Введение</w:t>
            </w:r>
          </w:p>
        </w:tc>
        <w:tc>
          <w:tcPr>
            <w:tcW w:w="881" w:type="pct"/>
          </w:tcPr>
          <w:p w:rsidR="009E0480" w:rsidRPr="00703C8A" w:rsidRDefault="009E0480" w:rsidP="005D5835">
            <w:pPr>
              <w:jc w:val="center"/>
              <w:rPr>
                <w:rFonts w:eastAsia="Calibri"/>
                <w:lang w:eastAsia="en-US"/>
              </w:rPr>
            </w:pPr>
            <w:r w:rsidRPr="00703C8A">
              <w:rPr>
                <w:rFonts w:eastAsia="Calibri"/>
                <w:lang w:eastAsia="en-US"/>
              </w:rPr>
              <w:t>4</w:t>
            </w:r>
          </w:p>
        </w:tc>
        <w:tc>
          <w:tcPr>
            <w:tcW w:w="881" w:type="pct"/>
          </w:tcPr>
          <w:p w:rsidR="009E0480" w:rsidRPr="00703C8A" w:rsidRDefault="009E0480" w:rsidP="005D5835">
            <w:pPr>
              <w:jc w:val="center"/>
              <w:rPr>
                <w:rFonts w:eastAsia="Calibri"/>
                <w:lang w:eastAsia="en-US"/>
              </w:rPr>
            </w:pPr>
            <w:r w:rsidRPr="00703C8A">
              <w:rPr>
                <w:rFonts w:eastAsia="Calibri"/>
                <w:lang w:eastAsia="en-US"/>
              </w:rPr>
              <w:t>–</w:t>
            </w:r>
          </w:p>
        </w:tc>
        <w:tc>
          <w:tcPr>
            <w:tcW w:w="881" w:type="pct"/>
          </w:tcPr>
          <w:p w:rsidR="009E0480" w:rsidRPr="00703C8A" w:rsidRDefault="009E0480" w:rsidP="005D5835">
            <w:pPr>
              <w:jc w:val="center"/>
              <w:rPr>
                <w:rFonts w:eastAsia="Calibri"/>
                <w:lang w:eastAsia="en-US"/>
              </w:rPr>
            </w:pPr>
            <w:r w:rsidRPr="00703C8A">
              <w:rPr>
                <w:rFonts w:eastAsia="Calibri"/>
                <w:lang w:eastAsia="en-US"/>
              </w:rPr>
              <w:t>1</w:t>
            </w:r>
          </w:p>
        </w:tc>
      </w:tr>
      <w:tr w:rsidR="009E0480" w:rsidRPr="00703C8A" w:rsidTr="009E0480">
        <w:tc>
          <w:tcPr>
            <w:tcW w:w="208" w:type="pct"/>
          </w:tcPr>
          <w:p w:rsidR="009E0480" w:rsidRPr="00703C8A" w:rsidRDefault="009E0480" w:rsidP="005D5835">
            <w:pPr>
              <w:jc w:val="center"/>
              <w:rPr>
                <w:rFonts w:eastAsia="Calibri"/>
                <w:lang w:eastAsia="en-US"/>
              </w:rPr>
            </w:pPr>
            <w:r w:rsidRPr="00703C8A">
              <w:rPr>
                <w:rFonts w:eastAsia="Calibri"/>
                <w:lang w:eastAsia="en-US"/>
              </w:rPr>
              <w:t>2</w:t>
            </w:r>
          </w:p>
        </w:tc>
        <w:tc>
          <w:tcPr>
            <w:tcW w:w="2149" w:type="pct"/>
          </w:tcPr>
          <w:p w:rsidR="009E0480" w:rsidRPr="00703C8A" w:rsidRDefault="009E0480" w:rsidP="00C600D0">
            <w:pPr>
              <w:jc w:val="both"/>
              <w:rPr>
                <w:rFonts w:eastAsia="Calibri"/>
                <w:lang w:eastAsia="en-US"/>
              </w:rPr>
            </w:pPr>
            <w:r w:rsidRPr="00703C8A">
              <w:rPr>
                <w:rFonts w:eastAsia="Calibri"/>
                <w:lang w:eastAsia="en-US"/>
              </w:rPr>
              <w:t>Первоначальные сведения о строении вещества</w:t>
            </w:r>
          </w:p>
        </w:tc>
        <w:tc>
          <w:tcPr>
            <w:tcW w:w="881" w:type="pct"/>
          </w:tcPr>
          <w:p w:rsidR="009E0480" w:rsidRPr="00703C8A" w:rsidRDefault="009E0480" w:rsidP="005D5835">
            <w:pPr>
              <w:jc w:val="center"/>
              <w:rPr>
                <w:rFonts w:eastAsia="Calibri"/>
                <w:lang w:eastAsia="en-US"/>
              </w:rPr>
            </w:pPr>
            <w:r w:rsidRPr="00703C8A">
              <w:rPr>
                <w:rFonts w:eastAsia="Calibri"/>
                <w:lang w:eastAsia="en-US"/>
              </w:rPr>
              <w:t>6</w:t>
            </w:r>
          </w:p>
        </w:tc>
        <w:tc>
          <w:tcPr>
            <w:tcW w:w="881" w:type="pct"/>
          </w:tcPr>
          <w:p w:rsidR="009E0480" w:rsidRPr="00703C8A" w:rsidRDefault="00162E46" w:rsidP="005D5835">
            <w:pPr>
              <w:jc w:val="center"/>
              <w:rPr>
                <w:rFonts w:eastAsia="Calibri"/>
                <w:lang w:eastAsia="en-US"/>
              </w:rPr>
            </w:pPr>
            <w:r w:rsidRPr="00703C8A">
              <w:rPr>
                <w:rFonts w:eastAsia="Calibri"/>
                <w:lang w:eastAsia="en-US"/>
              </w:rPr>
              <w:t>1</w:t>
            </w:r>
          </w:p>
        </w:tc>
        <w:tc>
          <w:tcPr>
            <w:tcW w:w="881" w:type="pct"/>
          </w:tcPr>
          <w:p w:rsidR="009E0480" w:rsidRPr="00703C8A" w:rsidRDefault="009E0480" w:rsidP="005D5835">
            <w:pPr>
              <w:jc w:val="center"/>
              <w:rPr>
                <w:rFonts w:eastAsia="Calibri"/>
                <w:lang w:eastAsia="en-US"/>
              </w:rPr>
            </w:pPr>
            <w:r w:rsidRPr="00703C8A">
              <w:rPr>
                <w:rFonts w:eastAsia="Calibri"/>
                <w:lang w:eastAsia="en-US"/>
              </w:rPr>
              <w:t>1</w:t>
            </w:r>
          </w:p>
        </w:tc>
      </w:tr>
      <w:tr w:rsidR="009E0480" w:rsidRPr="00703C8A" w:rsidTr="009E0480">
        <w:tc>
          <w:tcPr>
            <w:tcW w:w="208" w:type="pct"/>
          </w:tcPr>
          <w:p w:rsidR="009E0480" w:rsidRPr="00703C8A" w:rsidRDefault="009E0480" w:rsidP="005D5835">
            <w:pPr>
              <w:jc w:val="center"/>
              <w:rPr>
                <w:rFonts w:eastAsia="Calibri"/>
                <w:lang w:eastAsia="en-US"/>
              </w:rPr>
            </w:pPr>
            <w:r w:rsidRPr="00703C8A">
              <w:rPr>
                <w:rFonts w:eastAsia="Calibri"/>
                <w:lang w:eastAsia="en-US"/>
              </w:rPr>
              <w:t>3</w:t>
            </w:r>
          </w:p>
        </w:tc>
        <w:tc>
          <w:tcPr>
            <w:tcW w:w="2149" w:type="pct"/>
          </w:tcPr>
          <w:p w:rsidR="009E0480" w:rsidRPr="00703C8A" w:rsidRDefault="009E0480" w:rsidP="00C600D0">
            <w:pPr>
              <w:jc w:val="both"/>
              <w:rPr>
                <w:rFonts w:eastAsia="Calibri"/>
                <w:lang w:eastAsia="en-US"/>
              </w:rPr>
            </w:pPr>
            <w:r w:rsidRPr="00703C8A">
              <w:rPr>
                <w:rFonts w:eastAsia="Calibri"/>
                <w:lang w:eastAsia="en-US"/>
              </w:rPr>
              <w:t>Взаимодействие тел</w:t>
            </w:r>
          </w:p>
        </w:tc>
        <w:tc>
          <w:tcPr>
            <w:tcW w:w="881" w:type="pct"/>
          </w:tcPr>
          <w:p w:rsidR="009E0480" w:rsidRPr="00703C8A" w:rsidRDefault="009E0480" w:rsidP="00162E46">
            <w:pPr>
              <w:jc w:val="center"/>
              <w:rPr>
                <w:rFonts w:eastAsia="Calibri"/>
                <w:lang w:eastAsia="en-US"/>
              </w:rPr>
            </w:pPr>
            <w:r w:rsidRPr="00703C8A">
              <w:rPr>
                <w:rFonts w:eastAsia="Calibri"/>
                <w:lang w:eastAsia="en-US"/>
              </w:rPr>
              <w:t>2</w:t>
            </w:r>
            <w:r w:rsidR="00162E46" w:rsidRPr="00703C8A">
              <w:rPr>
                <w:rFonts w:eastAsia="Calibri"/>
                <w:lang w:eastAsia="en-US"/>
              </w:rPr>
              <w:t>3</w:t>
            </w:r>
          </w:p>
        </w:tc>
        <w:tc>
          <w:tcPr>
            <w:tcW w:w="881" w:type="pct"/>
          </w:tcPr>
          <w:p w:rsidR="009E0480" w:rsidRPr="00703C8A" w:rsidRDefault="009E0480" w:rsidP="005D5835">
            <w:pPr>
              <w:jc w:val="center"/>
              <w:rPr>
                <w:rFonts w:eastAsia="Calibri"/>
                <w:lang w:eastAsia="en-US"/>
              </w:rPr>
            </w:pPr>
            <w:r w:rsidRPr="00703C8A">
              <w:rPr>
                <w:rFonts w:eastAsia="Calibri"/>
                <w:lang w:eastAsia="en-US"/>
              </w:rPr>
              <w:t>2</w:t>
            </w:r>
          </w:p>
        </w:tc>
        <w:tc>
          <w:tcPr>
            <w:tcW w:w="881" w:type="pct"/>
          </w:tcPr>
          <w:p w:rsidR="009E0480" w:rsidRPr="00703C8A" w:rsidRDefault="00162E46" w:rsidP="005D5835">
            <w:pPr>
              <w:jc w:val="center"/>
              <w:rPr>
                <w:rFonts w:eastAsia="Calibri"/>
                <w:lang w:eastAsia="en-US"/>
              </w:rPr>
            </w:pPr>
            <w:r w:rsidRPr="00703C8A">
              <w:rPr>
                <w:rFonts w:eastAsia="Calibri"/>
                <w:lang w:eastAsia="en-US"/>
              </w:rPr>
              <w:t>6</w:t>
            </w:r>
          </w:p>
        </w:tc>
      </w:tr>
      <w:tr w:rsidR="009E0480" w:rsidRPr="00703C8A" w:rsidTr="009E0480">
        <w:trPr>
          <w:trHeight w:val="77"/>
        </w:trPr>
        <w:tc>
          <w:tcPr>
            <w:tcW w:w="208" w:type="pct"/>
          </w:tcPr>
          <w:p w:rsidR="009E0480" w:rsidRPr="00703C8A" w:rsidRDefault="009E0480" w:rsidP="005D5835">
            <w:pPr>
              <w:jc w:val="center"/>
              <w:rPr>
                <w:rFonts w:eastAsia="Calibri"/>
                <w:lang w:eastAsia="en-US"/>
              </w:rPr>
            </w:pPr>
            <w:r w:rsidRPr="00703C8A">
              <w:rPr>
                <w:rFonts w:eastAsia="Calibri"/>
                <w:lang w:eastAsia="en-US"/>
              </w:rPr>
              <w:t>4</w:t>
            </w:r>
          </w:p>
        </w:tc>
        <w:tc>
          <w:tcPr>
            <w:tcW w:w="2149" w:type="pct"/>
          </w:tcPr>
          <w:p w:rsidR="009E0480" w:rsidRPr="00703C8A" w:rsidRDefault="009E0480" w:rsidP="00C600D0">
            <w:pPr>
              <w:jc w:val="both"/>
              <w:rPr>
                <w:rFonts w:eastAsia="Calibri"/>
                <w:lang w:eastAsia="en-US"/>
              </w:rPr>
            </w:pPr>
            <w:r w:rsidRPr="00703C8A">
              <w:rPr>
                <w:rFonts w:eastAsia="Calibri"/>
                <w:lang w:eastAsia="en-US"/>
              </w:rPr>
              <w:t>Давление твердых тел, жидкостей и газов</w:t>
            </w:r>
          </w:p>
        </w:tc>
        <w:tc>
          <w:tcPr>
            <w:tcW w:w="881" w:type="pct"/>
          </w:tcPr>
          <w:p w:rsidR="009E0480" w:rsidRPr="00703C8A" w:rsidRDefault="009E0480" w:rsidP="00162E46">
            <w:pPr>
              <w:jc w:val="center"/>
              <w:rPr>
                <w:rFonts w:eastAsia="Calibri"/>
                <w:lang w:eastAsia="en-US"/>
              </w:rPr>
            </w:pPr>
            <w:r w:rsidRPr="00703C8A">
              <w:rPr>
                <w:rFonts w:eastAsia="Calibri"/>
                <w:lang w:eastAsia="en-US"/>
              </w:rPr>
              <w:t>2</w:t>
            </w:r>
            <w:r w:rsidR="00162E46" w:rsidRPr="00703C8A">
              <w:rPr>
                <w:rFonts w:eastAsia="Calibri"/>
                <w:lang w:eastAsia="en-US"/>
              </w:rPr>
              <w:t>0</w:t>
            </w:r>
            <w:bookmarkStart w:id="0" w:name="_GoBack"/>
            <w:bookmarkEnd w:id="0"/>
          </w:p>
        </w:tc>
        <w:tc>
          <w:tcPr>
            <w:tcW w:w="881" w:type="pct"/>
          </w:tcPr>
          <w:p w:rsidR="009E0480" w:rsidRPr="00703C8A" w:rsidRDefault="00162E46" w:rsidP="005D5835">
            <w:pPr>
              <w:jc w:val="center"/>
              <w:rPr>
                <w:rFonts w:eastAsia="Calibri"/>
                <w:lang w:eastAsia="en-US"/>
              </w:rPr>
            </w:pPr>
            <w:r w:rsidRPr="00703C8A">
              <w:rPr>
                <w:rFonts w:eastAsia="Calibri"/>
                <w:lang w:eastAsia="en-US"/>
              </w:rPr>
              <w:t>1</w:t>
            </w:r>
          </w:p>
        </w:tc>
        <w:tc>
          <w:tcPr>
            <w:tcW w:w="881" w:type="pct"/>
          </w:tcPr>
          <w:p w:rsidR="009E0480" w:rsidRPr="00703C8A" w:rsidRDefault="009E0480" w:rsidP="005D5835">
            <w:pPr>
              <w:jc w:val="center"/>
              <w:rPr>
                <w:rFonts w:eastAsia="Calibri"/>
                <w:lang w:eastAsia="en-US"/>
              </w:rPr>
            </w:pPr>
            <w:r w:rsidRPr="00703C8A">
              <w:rPr>
                <w:rFonts w:eastAsia="Calibri"/>
                <w:lang w:eastAsia="en-US"/>
              </w:rPr>
              <w:t>2</w:t>
            </w:r>
          </w:p>
        </w:tc>
      </w:tr>
      <w:tr w:rsidR="009E0480" w:rsidRPr="00703C8A" w:rsidTr="009E0480">
        <w:tc>
          <w:tcPr>
            <w:tcW w:w="208" w:type="pct"/>
          </w:tcPr>
          <w:p w:rsidR="009E0480" w:rsidRPr="00703C8A" w:rsidRDefault="009E0480" w:rsidP="005D5835">
            <w:pPr>
              <w:jc w:val="center"/>
              <w:rPr>
                <w:rFonts w:eastAsia="Calibri"/>
                <w:lang w:eastAsia="en-US"/>
              </w:rPr>
            </w:pPr>
            <w:r w:rsidRPr="00703C8A">
              <w:rPr>
                <w:rFonts w:eastAsia="Calibri"/>
                <w:lang w:eastAsia="en-US"/>
              </w:rPr>
              <w:t>5</w:t>
            </w:r>
          </w:p>
        </w:tc>
        <w:tc>
          <w:tcPr>
            <w:tcW w:w="2149" w:type="pct"/>
          </w:tcPr>
          <w:p w:rsidR="009E0480" w:rsidRPr="00703C8A" w:rsidRDefault="009E0480" w:rsidP="00C600D0">
            <w:pPr>
              <w:jc w:val="both"/>
              <w:rPr>
                <w:rFonts w:eastAsia="Calibri"/>
                <w:lang w:eastAsia="en-US"/>
              </w:rPr>
            </w:pPr>
            <w:r w:rsidRPr="00703C8A">
              <w:rPr>
                <w:rFonts w:eastAsia="Calibri"/>
                <w:lang w:eastAsia="en-US"/>
              </w:rPr>
              <w:t>Работа и мощность. Энергия</w:t>
            </w:r>
          </w:p>
        </w:tc>
        <w:tc>
          <w:tcPr>
            <w:tcW w:w="881" w:type="pct"/>
          </w:tcPr>
          <w:p w:rsidR="009E0480" w:rsidRPr="00703C8A" w:rsidRDefault="00162E46" w:rsidP="005D5835">
            <w:pPr>
              <w:jc w:val="center"/>
              <w:rPr>
                <w:rFonts w:eastAsia="Calibri"/>
                <w:lang w:eastAsia="en-US"/>
              </w:rPr>
            </w:pPr>
            <w:r w:rsidRPr="00703C8A">
              <w:rPr>
                <w:rFonts w:eastAsia="Calibri"/>
                <w:lang w:eastAsia="en-US"/>
              </w:rPr>
              <w:t>13</w:t>
            </w:r>
          </w:p>
        </w:tc>
        <w:tc>
          <w:tcPr>
            <w:tcW w:w="881" w:type="pct"/>
          </w:tcPr>
          <w:p w:rsidR="009E0480" w:rsidRPr="00703C8A" w:rsidRDefault="00162E46" w:rsidP="005D5835">
            <w:pPr>
              <w:jc w:val="center"/>
              <w:rPr>
                <w:rFonts w:eastAsia="Calibri"/>
                <w:lang w:eastAsia="en-US"/>
              </w:rPr>
            </w:pPr>
            <w:r w:rsidRPr="00703C8A">
              <w:rPr>
                <w:rFonts w:eastAsia="Calibri"/>
                <w:lang w:eastAsia="en-US"/>
              </w:rPr>
              <w:t>1</w:t>
            </w:r>
          </w:p>
        </w:tc>
        <w:tc>
          <w:tcPr>
            <w:tcW w:w="881" w:type="pct"/>
          </w:tcPr>
          <w:p w:rsidR="009E0480" w:rsidRPr="00703C8A" w:rsidRDefault="009E0480" w:rsidP="005D5835">
            <w:pPr>
              <w:jc w:val="center"/>
              <w:rPr>
                <w:rFonts w:eastAsia="Calibri"/>
                <w:lang w:eastAsia="en-US"/>
              </w:rPr>
            </w:pPr>
            <w:r w:rsidRPr="00703C8A">
              <w:rPr>
                <w:rFonts w:eastAsia="Calibri"/>
                <w:lang w:eastAsia="en-US"/>
              </w:rPr>
              <w:t>2</w:t>
            </w:r>
          </w:p>
        </w:tc>
      </w:tr>
      <w:tr w:rsidR="009E0480" w:rsidRPr="00703C8A" w:rsidTr="009E0480">
        <w:tc>
          <w:tcPr>
            <w:tcW w:w="208" w:type="pct"/>
          </w:tcPr>
          <w:p w:rsidR="009E0480" w:rsidRPr="00703C8A" w:rsidRDefault="009E0480" w:rsidP="005D5835">
            <w:pPr>
              <w:jc w:val="center"/>
              <w:rPr>
                <w:rFonts w:eastAsia="Calibri"/>
                <w:lang w:eastAsia="en-US"/>
              </w:rPr>
            </w:pPr>
          </w:p>
        </w:tc>
        <w:tc>
          <w:tcPr>
            <w:tcW w:w="2149" w:type="pct"/>
          </w:tcPr>
          <w:p w:rsidR="009E0480" w:rsidRPr="00703C8A" w:rsidRDefault="009E0480" w:rsidP="00C600D0">
            <w:pPr>
              <w:jc w:val="both"/>
              <w:rPr>
                <w:rFonts w:eastAsia="Calibri"/>
                <w:lang w:eastAsia="en-US"/>
              </w:rPr>
            </w:pPr>
            <w:r w:rsidRPr="00703C8A">
              <w:rPr>
                <w:rFonts w:eastAsia="Calibri"/>
                <w:lang w:eastAsia="en-US"/>
              </w:rPr>
              <w:t>Промежуточная аттестация</w:t>
            </w:r>
          </w:p>
        </w:tc>
        <w:tc>
          <w:tcPr>
            <w:tcW w:w="881" w:type="pct"/>
          </w:tcPr>
          <w:p w:rsidR="009E0480" w:rsidRPr="00703C8A" w:rsidRDefault="009E0480" w:rsidP="005D5835">
            <w:pPr>
              <w:jc w:val="center"/>
              <w:rPr>
                <w:rFonts w:eastAsia="Calibri"/>
                <w:lang w:eastAsia="en-US"/>
              </w:rPr>
            </w:pPr>
            <w:r w:rsidRPr="00703C8A">
              <w:rPr>
                <w:rFonts w:eastAsia="Calibri"/>
                <w:lang w:eastAsia="en-US"/>
              </w:rPr>
              <w:t>1</w:t>
            </w:r>
          </w:p>
        </w:tc>
        <w:tc>
          <w:tcPr>
            <w:tcW w:w="881" w:type="pct"/>
          </w:tcPr>
          <w:p w:rsidR="009E0480" w:rsidRPr="00703C8A" w:rsidRDefault="009E0480" w:rsidP="005D5835">
            <w:pPr>
              <w:jc w:val="center"/>
              <w:rPr>
                <w:rFonts w:eastAsia="Calibri"/>
                <w:lang w:eastAsia="en-US"/>
              </w:rPr>
            </w:pPr>
            <w:r w:rsidRPr="00703C8A">
              <w:rPr>
                <w:rFonts w:eastAsia="Calibri"/>
                <w:lang w:eastAsia="en-US"/>
              </w:rPr>
              <w:t>1</w:t>
            </w:r>
          </w:p>
        </w:tc>
        <w:tc>
          <w:tcPr>
            <w:tcW w:w="881" w:type="pct"/>
          </w:tcPr>
          <w:p w:rsidR="009E0480" w:rsidRPr="00703C8A" w:rsidRDefault="009E0480" w:rsidP="005D5835">
            <w:pPr>
              <w:jc w:val="center"/>
              <w:rPr>
                <w:rFonts w:eastAsia="Calibri"/>
                <w:lang w:eastAsia="en-US"/>
              </w:rPr>
            </w:pPr>
            <w:r w:rsidRPr="00703C8A">
              <w:rPr>
                <w:rFonts w:eastAsia="Calibri"/>
                <w:lang w:eastAsia="en-US"/>
              </w:rPr>
              <w:t>–</w:t>
            </w:r>
          </w:p>
        </w:tc>
      </w:tr>
      <w:tr w:rsidR="00162E46" w:rsidRPr="00703C8A" w:rsidTr="009E0480">
        <w:tc>
          <w:tcPr>
            <w:tcW w:w="208" w:type="pct"/>
          </w:tcPr>
          <w:p w:rsidR="00162E46" w:rsidRPr="00703C8A" w:rsidRDefault="00162E46" w:rsidP="00162E46">
            <w:pPr>
              <w:jc w:val="center"/>
              <w:rPr>
                <w:rFonts w:eastAsia="Calibri"/>
                <w:lang w:eastAsia="en-US"/>
              </w:rPr>
            </w:pPr>
          </w:p>
        </w:tc>
        <w:tc>
          <w:tcPr>
            <w:tcW w:w="2149" w:type="pct"/>
          </w:tcPr>
          <w:p w:rsidR="00162E46" w:rsidRPr="00703C8A" w:rsidRDefault="00162E46" w:rsidP="00162E46">
            <w:pPr>
              <w:jc w:val="both"/>
              <w:rPr>
                <w:rFonts w:eastAsia="Calibri"/>
                <w:lang w:eastAsia="en-US"/>
              </w:rPr>
            </w:pPr>
            <w:r w:rsidRPr="00703C8A">
              <w:t>Итоговое повторение и резервное время</w:t>
            </w:r>
          </w:p>
        </w:tc>
        <w:tc>
          <w:tcPr>
            <w:tcW w:w="881" w:type="pct"/>
          </w:tcPr>
          <w:p w:rsidR="00162E46" w:rsidRPr="00703C8A" w:rsidRDefault="00162E46" w:rsidP="00162E46">
            <w:pPr>
              <w:jc w:val="center"/>
              <w:rPr>
                <w:rFonts w:eastAsia="Calibri"/>
                <w:lang w:eastAsia="en-US"/>
              </w:rPr>
            </w:pPr>
            <w:r w:rsidRPr="00703C8A">
              <w:rPr>
                <w:rFonts w:eastAsia="Calibri"/>
                <w:lang w:eastAsia="en-US"/>
              </w:rPr>
              <w:t>1</w:t>
            </w:r>
          </w:p>
        </w:tc>
        <w:tc>
          <w:tcPr>
            <w:tcW w:w="881" w:type="pct"/>
          </w:tcPr>
          <w:p w:rsidR="00162E46" w:rsidRPr="00703C8A" w:rsidRDefault="00162E46" w:rsidP="00162E46">
            <w:pPr>
              <w:jc w:val="center"/>
              <w:rPr>
                <w:rFonts w:eastAsia="Calibri"/>
                <w:lang w:eastAsia="en-US"/>
              </w:rPr>
            </w:pPr>
            <w:r w:rsidRPr="00703C8A">
              <w:rPr>
                <w:rFonts w:eastAsia="Calibri"/>
                <w:lang w:eastAsia="en-US"/>
              </w:rPr>
              <w:t>–</w:t>
            </w:r>
          </w:p>
        </w:tc>
        <w:tc>
          <w:tcPr>
            <w:tcW w:w="881" w:type="pct"/>
          </w:tcPr>
          <w:p w:rsidR="00162E46" w:rsidRPr="00703C8A" w:rsidRDefault="00162E46" w:rsidP="00162E46">
            <w:pPr>
              <w:jc w:val="center"/>
              <w:rPr>
                <w:rFonts w:eastAsia="Calibri"/>
                <w:lang w:eastAsia="en-US"/>
              </w:rPr>
            </w:pPr>
            <w:r w:rsidRPr="00703C8A">
              <w:rPr>
                <w:rFonts w:eastAsia="Calibri"/>
                <w:lang w:eastAsia="en-US"/>
              </w:rPr>
              <w:t>–</w:t>
            </w:r>
          </w:p>
        </w:tc>
      </w:tr>
      <w:tr w:rsidR="00162E46" w:rsidRPr="00703C8A" w:rsidTr="009E0480">
        <w:tc>
          <w:tcPr>
            <w:tcW w:w="5000" w:type="pct"/>
            <w:gridSpan w:val="5"/>
          </w:tcPr>
          <w:p w:rsidR="00162E46" w:rsidRPr="00703C8A" w:rsidRDefault="00162E46" w:rsidP="00162E46">
            <w:pPr>
              <w:jc w:val="center"/>
              <w:rPr>
                <w:rFonts w:eastAsia="Calibri"/>
                <w:b/>
                <w:lang w:eastAsia="en-US"/>
              </w:rPr>
            </w:pPr>
            <w:r w:rsidRPr="00703C8A">
              <w:rPr>
                <w:b/>
              </w:rPr>
              <w:t xml:space="preserve">8 класс, </w:t>
            </w:r>
            <w:r w:rsidRPr="00703C8A">
              <w:rPr>
                <w:rFonts w:eastAsia="Calibri"/>
                <w:b/>
                <w:lang w:eastAsia="en-US"/>
              </w:rPr>
              <w:t>68 часов</w:t>
            </w:r>
          </w:p>
          <w:p w:rsidR="00162E46" w:rsidRPr="00703C8A" w:rsidRDefault="00162E46" w:rsidP="00162E46">
            <w:pPr>
              <w:jc w:val="center"/>
              <w:rPr>
                <w:rFonts w:eastAsia="Calibri"/>
                <w:b/>
                <w:lang w:eastAsia="en-US"/>
              </w:rPr>
            </w:pPr>
            <w:r w:rsidRPr="00703C8A">
              <w:rPr>
                <w:rFonts w:eastAsia="Calibri"/>
                <w:b/>
                <w:lang w:eastAsia="en-US"/>
              </w:rPr>
              <w:t>(2 ч в неделю)</w:t>
            </w:r>
          </w:p>
        </w:tc>
      </w:tr>
      <w:tr w:rsidR="00162E46" w:rsidRPr="00703C8A" w:rsidTr="009E0480">
        <w:tc>
          <w:tcPr>
            <w:tcW w:w="208" w:type="pct"/>
          </w:tcPr>
          <w:p w:rsidR="00162E46" w:rsidRPr="00703C8A" w:rsidRDefault="00162E46" w:rsidP="00162E46">
            <w:pPr>
              <w:jc w:val="center"/>
              <w:rPr>
                <w:rFonts w:eastAsia="Calibri"/>
                <w:lang w:eastAsia="en-US"/>
              </w:rPr>
            </w:pPr>
            <w:r w:rsidRPr="00703C8A">
              <w:rPr>
                <w:rFonts w:eastAsia="Calibri"/>
                <w:lang w:eastAsia="en-US"/>
              </w:rPr>
              <w:t>1</w:t>
            </w:r>
          </w:p>
        </w:tc>
        <w:tc>
          <w:tcPr>
            <w:tcW w:w="2149" w:type="pct"/>
          </w:tcPr>
          <w:p w:rsidR="00162E46" w:rsidRPr="00703C8A" w:rsidRDefault="00162E46" w:rsidP="00162E46">
            <w:pPr>
              <w:jc w:val="both"/>
              <w:rPr>
                <w:rFonts w:eastAsia="Calibri"/>
                <w:lang w:eastAsia="en-US"/>
              </w:rPr>
            </w:pPr>
            <w:r w:rsidRPr="00703C8A">
              <w:rPr>
                <w:rFonts w:eastAsia="Calibri"/>
                <w:lang w:eastAsia="en-US"/>
              </w:rPr>
              <w:t>Тепловые явления</w:t>
            </w:r>
          </w:p>
        </w:tc>
        <w:tc>
          <w:tcPr>
            <w:tcW w:w="881" w:type="pct"/>
          </w:tcPr>
          <w:p w:rsidR="00162E46" w:rsidRPr="00703C8A" w:rsidRDefault="00162E46" w:rsidP="00162E46">
            <w:pPr>
              <w:jc w:val="center"/>
              <w:rPr>
                <w:rFonts w:eastAsia="Calibri"/>
                <w:lang w:eastAsia="en-US"/>
              </w:rPr>
            </w:pPr>
            <w:r w:rsidRPr="00703C8A">
              <w:rPr>
                <w:rFonts w:eastAsia="Calibri"/>
                <w:lang w:eastAsia="en-US"/>
              </w:rPr>
              <w:t>22</w:t>
            </w:r>
          </w:p>
        </w:tc>
        <w:tc>
          <w:tcPr>
            <w:tcW w:w="881" w:type="pct"/>
          </w:tcPr>
          <w:p w:rsidR="00162E46" w:rsidRPr="00703C8A" w:rsidRDefault="00162E46" w:rsidP="00162E46">
            <w:pPr>
              <w:jc w:val="center"/>
              <w:rPr>
                <w:rFonts w:eastAsia="Calibri"/>
                <w:lang w:eastAsia="en-US"/>
              </w:rPr>
            </w:pPr>
            <w:r w:rsidRPr="00703C8A">
              <w:rPr>
                <w:rFonts w:eastAsia="Calibri"/>
                <w:lang w:eastAsia="en-US"/>
              </w:rPr>
              <w:t>2</w:t>
            </w:r>
          </w:p>
        </w:tc>
        <w:tc>
          <w:tcPr>
            <w:tcW w:w="881" w:type="pct"/>
          </w:tcPr>
          <w:p w:rsidR="00162E46" w:rsidRPr="00703C8A" w:rsidRDefault="00162E46" w:rsidP="00162E46">
            <w:pPr>
              <w:jc w:val="center"/>
              <w:rPr>
                <w:rFonts w:eastAsia="Calibri"/>
                <w:lang w:eastAsia="en-US"/>
              </w:rPr>
            </w:pPr>
            <w:r w:rsidRPr="00703C8A">
              <w:rPr>
                <w:rFonts w:eastAsia="Calibri"/>
                <w:lang w:eastAsia="en-US"/>
              </w:rPr>
              <w:t>4</w:t>
            </w:r>
          </w:p>
        </w:tc>
      </w:tr>
      <w:tr w:rsidR="00162E46" w:rsidRPr="00703C8A" w:rsidTr="009E0480">
        <w:tc>
          <w:tcPr>
            <w:tcW w:w="208" w:type="pct"/>
          </w:tcPr>
          <w:p w:rsidR="00162E46" w:rsidRPr="00703C8A" w:rsidRDefault="00162E46" w:rsidP="00162E46">
            <w:pPr>
              <w:jc w:val="center"/>
              <w:rPr>
                <w:rFonts w:eastAsia="Calibri"/>
                <w:lang w:eastAsia="en-US"/>
              </w:rPr>
            </w:pPr>
            <w:r w:rsidRPr="00703C8A">
              <w:rPr>
                <w:rFonts w:eastAsia="Calibri"/>
                <w:lang w:eastAsia="en-US"/>
              </w:rPr>
              <w:t>2</w:t>
            </w:r>
          </w:p>
        </w:tc>
        <w:tc>
          <w:tcPr>
            <w:tcW w:w="2149" w:type="pct"/>
          </w:tcPr>
          <w:p w:rsidR="00162E46" w:rsidRPr="00703C8A" w:rsidRDefault="00162E46" w:rsidP="00162E46">
            <w:pPr>
              <w:jc w:val="both"/>
              <w:rPr>
                <w:rFonts w:eastAsia="Calibri"/>
                <w:lang w:eastAsia="en-US"/>
              </w:rPr>
            </w:pPr>
            <w:r w:rsidRPr="00703C8A">
              <w:rPr>
                <w:rFonts w:eastAsia="Calibri"/>
                <w:lang w:eastAsia="en-US"/>
              </w:rPr>
              <w:t>Электрические явления</w:t>
            </w:r>
          </w:p>
        </w:tc>
        <w:tc>
          <w:tcPr>
            <w:tcW w:w="881" w:type="pct"/>
          </w:tcPr>
          <w:p w:rsidR="00162E46" w:rsidRPr="00703C8A" w:rsidRDefault="00162E46" w:rsidP="00162E46">
            <w:pPr>
              <w:jc w:val="center"/>
              <w:rPr>
                <w:rFonts w:eastAsia="Calibri"/>
                <w:lang w:eastAsia="en-US"/>
              </w:rPr>
            </w:pPr>
            <w:r w:rsidRPr="00703C8A">
              <w:rPr>
                <w:rFonts w:eastAsia="Calibri"/>
                <w:lang w:eastAsia="en-US"/>
              </w:rPr>
              <w:t>28</w:t>
            </w:r>
          </w:p>
        </w:tc>
        <w:tc>
          <w:tcPr>
            <w:tcW w:w="881" w:type="pct"/>
          </w:tcPr>
          <w:p w:rsidR="00162E46" w:rsidRPr="00703C8A" w:rsidRDefault="00162E46" w:rsidP="00162E46">
            <w:pPr>
              <w:jc w:val="center"/>
              <w:rPr>
                <w:rFonts w:eastAsia="Calibri"/>
                <w:lang w:eastAsia="en-US"/>
              </w:rPr>
            </w:pPr>
            <w:r w:rsidRPr="00703C8A">
              <w:rPr>
                <w:rFonts w:eastAsia="Calibri"/>
                <w:lang w:eastAsia="en-US"/>
              </w:rPr>
              <w:t>2</w:t>
            </w:r>
          </w:p>
        </w:tc>
        <w:tc>
          <w:tcPr>
            <w:tcW w:w="881" w:type="pct"/>
          </w:tcPr>
          <w:p w:rsidR="00162E46" w:rsidRPr="00703C8A" w:rsidRDefault="00162E46" w:rsidP="00162E46">
            <w:pPr>
              <w:jc w:val="center"/>
              <w:rPr>
                <w:rFonts w:eastAsia="Calibri"/>
                <w:lang w:eastAsia="en-US"/>
              </w:rPr>
            </w:pPr>
            <w:r w:rsidRPr="00703C8A">
              <w:rPr>
                <w:rFonts w:eastAsia="Calibri"/>
                <w:lang w:eastAsia="en-US"/>
              </w:rPr>
              <w:t>5</w:t>
            </w:r>
          </w:p>
        </w:tc>
      </w:tr>
      <w:tr w:rsidR="00162E46" w:rsidRPr="00703C8A" w:rsidTr="009E0480">
        <w:tc>
          <w:tcPr>
            <w:tcW w:w="208" w:type="pct"/>
          </w:tcPr>
          <w:p w:rsidR="00162E46" w:rsidRPr="00703C8A" w:rsidRDefault="00162E46" w:rsidP="00162E46">
            <w:pPr>
              <w:jc w:val="center"/>
              <w:rPr>
                <w:rFonts w:eastAsia="Calibri"/>
                <w:lang w:eastAsia="en-US"/>
              </w:rPr>
            </w:pPr>
            <w:r w:rsidRPr="00703C8A">
              <w:rPr>
                <w:rFonts w:eastAsia="Calibri"/>
                <w:lang w:eastAsia="en-US"/>
              </w:rPr>
              <w:t>3</w:t>
            </w:r>
          </w:p>
        </w:tc>
        <w:tc>
          <w:tcPr>
            <w:tcW w:w="2149" w:type="pct"/>
          </w:tcPr>
          <w:p w:rsidR="00162E46" w:rsidRPr="00703C8A" w:rsidRDefault="00162E46" w:rsidP="00162E46">
            <w:pPr>
              <w:jc w:val="both"/>
              <w:rPr>
                <w:rFonts w:eastAsia="Calibri"/>
                <w:lang w:eastAsia="en-US"/>
              </w:rPr>
            </w:pPr>
            <w:r w:rsidRPr="00703C8A">
              <w:rPr>
                <w:rFonts w:eastAsia="Calibri"/>
                <w:lang w:eastAsia="en-US"/>
              </w:rPr>
              <w:t>Электромагнитные явления</w:t>
            </w:r>
          </w:p>
        </w:tc>
        <w:tc>
          <w:tcPr>
            <w:tcW w:w="881" w:type="pct"/>
          </w:tcPr>
          <w:p w:rsidR="00162E46" w:rsidRPr="00703C8A" w:rsidRDefault="00162E46" w:rsidP="00162E46">
            <w:pPr>
              <w:jc w:val="center"/>
              <w:rPr>
                <w:rFonts w:eastAsia="Calibri"/>
                <w:lang w:eastAsia="en-US"/>
              </w:rPr>
            </w:pPr>
            <w:r w:rsidRPr="00703C8A">
              <w:rPr>
                <w:rFonts w:eastAsia="Calibri"/>
                <w:lang w:eastAsia="en-US"/>
              </w:rPr>
              <w:t>6</w:t>
            </w:r>
          </w:p>
        </w:tc>
        <w:tc>
          <w:tcPr>
            <w:tcW w:w="881" w:type="pct"/>
          </w:tcPr>
          <w:p w:rsidR="00162E46" w:rsidRPr="00703C8A" w:rsidRDefault="00162E46" w:rsidP="00162E46">
            <w:pPr>
              <w:jc w:val="center"/>
              <w:rPr>
                <w:rFonts w:eastAsia="Calibri"/>
                <w:lang w:eastAsia="en-US"/>
              </w:rPr>
            </w:pPr>
            <w:r w:rsidRPr="00703C8A">
              <w:rPr>
                <w:rFonts w:eastAsia="Calibri"/>
                <w:lang w:eastAsia="en-US"/>
              </w:rPr>
              <w:t>1</w:t>
            </w:r>
          </w:p>
        </w:tc>
        <w:tc>
          <w:tcPr>
            <w:tcW w:w="881" w:type="pct"/>
          </w:tcPr>
          <w:p w:rsidR="00162E46" w:rsidRPr="00703C8A" w:rsidRDefault="00162E46" w:rsidP="00162E46">
            <w:pPr>
              <w:jc w:val="center"/>
              <w:rPr>
                <w:rFonts w:eastAsia="Calibri"/>
                <w:lang w:eastAsia="en-US"/>
              </w:rPr>
            </w:pPr>
            <w:r w:rsidRPr="00703C8A">
              <w:rPr>
                <w:rFonts w:eastAsia="Calibri"/>
                <w:lang w:eastAsia="en-US"/>
              </w:rPr>
              <w:softHyphen/>
              <w:t>–</w:t>
            </w:r>
          </w:p>
        </w:tc>
      </w:tr>
      <w:tr w:rsidR="00162E46" w:rsidRPr="00703C8A" w:rsidTr="009E0480">
        <w:tc>
          <w:tcPr>
            <w:tcW w:w="208" w:type="pct"/>
          </w:tcPr>
          <w:p w:rsidR="00162E46" w:rsidRPr="00703C8A" w:rsidRDefault="00162E46" w:rsidP="00162E46">
            <w:pPr>
              <w:jc w:val="center"/>
              <w:rPr>
                <w:rFonts w:eastAsia="Calibri"/>
                <w:lang w:eastAsia="en-US"/>
              </w:rPr>
            </w:pPr>
            <w:r w:rsidRPr="00703C8A">
              <w:rPr>
                <w:rFonts w:eastAsia="Calibri"/>
                <w:lang w:eastAsia="en-US"/>
              </w:rPr>
              <w:t>4</w:t>
            </w:r>
          </w:p>
        </w:tc>
        <w:tc>
          <w:tcPr>
            <w:tcW w:w="2149" w:type="pct"/>
          </w:tcPr>
          <w:p w:rsidR="00162E46" w:rsidRPr="00703C8A" w:rsidRDefault="00162E46" w:rsidP="00162E46">
            <w:pPr>
              <w:jc w:val="both"/>
              <w:rPr>
                <w:rFonts w:eastAsia="Calibri"/>
                <w:lang w:eastAsia="en-US"/>
              </w:rPr>
            </w:pPr>
            <w:r w:rsidRPr="00703C8A">
              <w:rPr>
                <w:rFonts w:eastAsia="Calibri"/>
                <w:lang w:eastAsia="en-US"/>
              </w:rPr>
              <w:t>Световые явления</w:t>
            </w:r>
          </w:p>
        </w:tc>
        <w:tc>
          <w:tcPr>
            <w:tcW w:w="881" w:type="pct"/>
          </w:tcPr>
          <w:p w:rsidR="00162E46" w:rsidRPr="00703C8A" w:rsidRDefault="00162E46" w:rsidP="00162E46">
            <w:pPr>
              <w:jc w:val="center"/>
              <w:rPr>
                <w:rFonts w:eastAsia="Calibri"/>
                <w:lang w:eastAsia="en-US"/>
              </w:rPr>
            </w:pPr>
            <w:r w:rsidRPr="00703C8A">
              <w:rPr>
                <w:rFonts w:eastAsia="Calibri"/>
                <w:lang w:eastAsia="en-US"/>
              </w:rPr>
              <w:t>10</w:t>
            </w:r>
          </w:p>
        </w:tc>
        <w:tc>
          <w:tcPr>
            <w:tcW w:w="881" w:type="pct"/>
          </w:tcPr>
          <w:p w:rsidR="00162E46" w:rsidRPr="00703C8A" w:rsidRDefault="00162E46" w:rsidP="00162E46">
            <w:pPr>
              <w:jc w:val="center"/>
              <w:rPr>
                <w:rFonts w:eastAsia="Calibri"/>
                <w:lang w:eastAsia="en-US"/>
              </w:rPr>
            </w:pPr>
            <w:r w:rsidRPr="00703C8A">
              <w:rPr>
                <w:rFonts w:eastAsia="Calibri"/>
                <w:lang w:eastAsia="en-US"/>
              </w:rPr>
              <w:t>1</w:t>
            </w:r>
          </w:p>
        </w:tc>
        <w:tc>
          <w:tcPr>
            <w:tcW w:w="881" w:type="pct"/>
          </w:tcPr>
          <w:p w:rsidR="00162E46" w:rsidRPr="00703C8A" w:rsidRDefault="00162E46" w:rsidP="00162E46">
            <w:pPr>
              <w:jc w:val="center"/>
              <w:rPr>
                <w:rFonts w:eastAsia="Calibri"/>
                <w:lang w:eastAsia="en-US"/>
              </w:rPr>
            </w:pPr>
            <w:r w:rsidRPr="00703C8A">
              <w:rPr>
                <w:rFonts w:eastAsia="Calibri"/>
                <w:lang w:eastAsia="en-US"/>
              </w:rPr>
              <w:t>1</w:t>
            </w:r>
          </w:p>
        </w:tc>
      </w:tr>
      <w:tr w:rsidR="00162E46" w:rsidRPr="00703C8A" w:rsidTr="009E0480">
        <w:tc>
          <w:tcPr>
            <w:tcW w:w="208" w:type="pct"/>
          </w:tcPr>
          <w:p w:rsidR="00162E46" w:rsidRPr="00703C8A" w:rsidRDefault="00162E46" w:rsidP="00162E46">
            <w:pPr>
              <w:jc w:val="center"/>
              <w:rPr>
                <w:rFonts w:eastAsia="Calibri"/>
                <w:lang w:eastAsia="en-US"/>
              </w:rPr>
            </w:pPr>
          </w:p>
        </w:tc>
        <w:tc>
          <w:tcPr>
            <w:tcW w:w="2149" w:type="pct"/>
          </w:tcPr>
          <w:p w:rsidR="00162E46" w:rsidRPr="00703C8A" w:rsidRDefault="00162E46" w:rsidP="00162E46">
            <w:pPr>
              <w:jc w:val="both"/>
              <w:rPr>
                <w:rFonts w:eastAsia="Calibri"/>
                <w:lang w:eastAsia="en-US"/>
              </w:rPr>
            </w:pPr>
            <w:r w:rsidRPr="00703C8A">
              <w:rPr>
                <w:rFonts w:eastAsia="Calibri"/>
                <w:lang w:eastAsia="en-US"/>
              </w:rPr>
              <w:t>Промежуточная аттестация</w:t>
            </w:r>
          </w:p>
        </w:tc>
        <w:tc>
          <w:tcPr>
            <w:tcW w:w="881" w:type="pct"/>
          </w:tcPr>
          <w:p w:rsidR="00162E46" w:rsidRPr="00703C8A" w:rsidRDefault="00162E46" w:rsidP="00162E46">
            <w:pPr>
              <w:jc w:val="center"/>
              <w:rPr>
                <w:rFonts w:eastAsia="Calibri"/>
                <w:lang w:eastAsia="en-US"/>
              </w:rPr>
            </w:pPr>
            <w:r w:rsidRPr="00703C8A">
              <w:rPr>
                <w:rFonts w:eastAsia="Calibri"/>
                <w:lang w:eastAsia="en-US"/>
              </w:rPr>
              <w:t>1</w:t>
            </w:r>
          </w:p>
        </w:tc>
        <w:tc>
          <w:tcPr>
            <w:tcW w:w="881" w:type="pct"/>
          </w:tcPr>
          <w:p w:rsidR="00162E46" w:rsidRPr="00703C8A" w:rsidRDefault="00162E46" w:rsidP="00162E46">
            <w:pPr>
              <w:jc w:val="center"/>
              <w:rPr>
                <w:rFonts w:eastAsia="Calibri"/>
                <w:lang w:eastAsia="en-US"/>
              </w:rPr>
            </w:pPr>
            <w:r w:rsidRPr="00703C8A">
              <w:rPr>
                <w:rFonts w:eastAsia="Calibri"/>
                <w:lang w:eastAsia="en-US"/>
              </w:rPr>
              <w:t>1</w:t>
            </w:r>
          </w:p>
        </w:tc>
        <w:tc>
          <w:tcPr>
            <w:tcW w:w="881" w:type="pct"/>
          </w:tcPr>
          <w:p w:rsidR="00162E46" w:rsidRPr="00703C8A" w:rsidRDefault="00162E46" w:rsidP="00162E46">
            <w:pPr>
              <w:jc w:val="center"/>
              <w:rPr>
                <w:rFonts w:eastAsia="Calibri"/>
                <w:lang w:eastAsia="en-US"/>
              </w:rPr>
            </w:pPr>
            <w:r w:rsidRPr="00703C8A">
              <w:rPr>
                <w:rFonts w:eastAsia="Calibri"/>
                <w:lang w:eastAsia="en-US"/>
              </w:rPr>
              <w:t>–</w:t>
            </w:r>
          </w:p>
        </w:tc>
      </w:tr>
      <w:tr w:rsidR="00162E46" w:rsidRPr="00703C8A" w:rsidTr="009E0480">
        <w:tc>
          <w:tcPr>
            <w:tcW w:w="208" w:type="pct"/>
          </w:tcPr>
          <w:p w:rsidR="00162E46" w:rsidRPr="00703C8A" w:rsidRDefault="00162E46" w:rsidP="00162E46">
            <w:pPr>
              <w:jc w:val="center"/>
              <w:rPr>
                <w:rFonts w:eastAsia="Calibri"/>
                <w:lang w:eastAsia="en-US"/>
              </w:rPr>
            </w:pPr>
          </w:p>
        </w:tc>
        <w:tc>
          <w:tcPr>
            <w:tcW w:w="2149" w:type="pct"/>
          </w:tcPr>
          <w:p w:rsidR="00162E46" w:rsidRPr="00703C8A" w:rsidRDefault="00162E46" w:rsidP="00162E46">
            <w:pPr>
              <w:jc w:val="both"/>
              <w:rPr>
                <w:rFonts w:eastAsia="Calibri"/>
                <w:lang w:eastAsia="en-US"/>
              </w:rPr>
            </w:pPr>
            <w:r w:rsidRPr="00703C8A">
              <w:t>Итоговое повторение и резервное время</w:t>
            </w:r>
          </w:p>
        </w:tc>
        <w:tc>
          <w:tcPr>
            <w:tcW w:w="881" w:type="pct"/>
          </w:tcPr>
          <w:p w:rsidR="00162E46" w:rsidRPr="00703C8A" w:rsidRDefault="00162E46" w:rsidP="00162E46">
            <w:pPr>
              <w:jc w:val="center"/>
              <w:rPr>
                <w:rFonts w:eastAsia="Calibri"/>
                <w:lang w:eastAsia="en-US"/>
              </w:rPr>
            </w:pPr>
            <w:r w:rsidRPr="00703C8A">
              <w:rPr>
                <w:rFonts w:eastAsia="Calibri"/>
                <w:lang w:eastAsia="en-US"/>
              </w:rPr>
              <w:t>1</w:t>
            </w:r>
          </w:p>
        </w:tc>
        <w:tc>
          <w:tcPr>
            <w:tcW w:w="881" w:type="pct"/>
          </w:tcPr>
          <w:p w:rsidR="00162E46" w:rsidRPr="00703C8A" w:rsidRDefault="00162E46" w:rsidP="00162E46">
            <w:pPr>
              <w:jc w:val="center"/>
              <w:rPr>
                <w:rFonts w:eastAsia="Calibri"/>
                <w:lang w:eastAsia="en-US"/>
              </w:rPr>
            </w:pPr>
            <w:r w:rsidRPr="00703C8A">
              <w:rPr>
                <w:rFonts w:eastAsia="Calibri"/>
                <w:lang w:eastAsia="en-US"/>
              </w:rPr>
              <w:t>–</w:t>
            </w:r>
          </w:p>
        </w:tc>
        <w:tc>
          <w:tcPr>
            <w:tcW w:w="881" w:type="pct"/>
          </w:tcPr>
          <w:p w:rsidR="00162E46" w:rsidRPr="00703C8A" w:rsidRDefault="00162E46" w:rsidP="00162E46">
            <w:pPr>
              <w:jc w:val="center"/>
              <w:rPr>
                <w:rFonts w:eastAsia="Calibri"/>
                <w:lang w:eastAsia="en-US"/>
              </w:rPr>
            </w:pPr>
            <w:r w:rsidRPr="00703C8A">
              <w:rPr>
                <w:rFonts w:eastAsia="Calibri"/>
                <w:lang w:eastAsia="en-US"/>
              </w:rPr>
              <w:t>–</w:t>
            </w:r>
          </w:p>
        </w:tc>
      </w:tr>
      <w:tr w:rsidR="00162E46" w:rsidRPr="00703C8A" w:rsidTr="009E0480">
        <w:tc>
          <w:tcPr>
            <w:tcW w:w="5000" w:type="pct"/>
            <w:gridSpan w:val="5"/>
          </w:tcPr>
          <w:p w:rsidR="00162E46" w:rsidRPr="00703C8A" w:rsidRDefault="00162E46" w:rsidP="00162E46">
            <w:pPr>
              <w:jc w:val="center"/>
              <w:rPr>
                <w:rFonts w:eastAsia="Calibri"/>
                <w:b/>
                <w:lang w:eastAsia="en-US"/>
              </w:rPr>
            </w:pPr>
            <w:r w:rsidRPr="00703C8A">
              <w:rPr>
                <w:b/>
              </w:rPr>
              <w:t xml:space="preserve">9 класс, </w:t>
            </w:r>
            <w:r w:rsidRPr="00703C8A">
              <w:rPr>
                <w:rFonts w:eastAsia="Calibri"/>
                <w:b/>
                <w:lang w:eastAsia="en-US"/>
              </w:rPr>
              <w:t>99 часов</w:t>
            </w:r>
          </w:p>
          <w:p w:rsidR="00162E46" w:rsidRPr="00703C8A" w:rsidRDefault="00162E46" w:rsidP="00162E46">
            <w:pPr>
              <w:jc w:val="center"/>
              <w:rPr>
                <w:rFonts w:eastAsia="Calibri"/>
                <w:b/>
                <w:lang w:eastAsia="en-US"/>
              </w:rPr>
            </w:pPr>
            <w:r w:rsidRPr="00703C8A">
              <w:rPr>
                <w:rFonts w:eastAsia="Calibri"/>
                <w:b/>
                <w:lang w:eastAsia="en-US"/>
              </w:rPr>
              <w:t>(3 ч в неделю)</w:t>
            </w:r>
          </w:p>
        </w:tc>
      </w:tr>
      <w:tr w:rsidR="00162E46" w:rsidRPr="00703C8A" w:rsidTr="009E0480">
        <w:tc>
          <w:tcPr>
            <w:tcW w:w="208" w:type="pct"/>
          </w:tcPr>
          <w:p w:rsidR="00162E46" w:rsidRPr="00703C8A" w:rsidRDefault="00162E46" w:rsidP="00162E46">
            <w:pPr>
              <w:jc w:val="center"/>
              <w:rPr>
                <w:rFonts w:eastAsia="Calibri"/>
                <w:lang w:eastAsia="en-US"/>
              </w:rPr>
            </w:pPr>
            <w:r w:rsidRPr="00703C8A">
              <w:rPr>
                <w:rFonts w:eastAsia="Calibri"/>
                <w:lang w:eastAsia="en-US"/>
              </w:rPr>
              <w:lastRenderedPageBreak/>
              <w:t>1</w:t>
            </w:r>
          </w:p>
        </w:tc>
        <w:tc>
          <w:tcPr>
            <w:tcW w:w="2149" w:type="pct"/>
          </w:tcPr>
          <w:p w:rsidR="00162E46" w:rsidRPr="00703C8A" w:rsidRDefault="00162E46" w:rsidP="00162E46">
            <w:pPr>
              <w:jc w:val="both"/>
              <w:rPr>
                <w:rFonts w:eastAsia="Calibri"/>
                <w:lang w:eastAsia="en-US"/>
              </w:rPr>
            </w:pPr>
            <w:r w:rsidRPr="00703C8A">
              <w:rPr>
                <w:rFonts w:eastAsia="Calibri"/>
                <w:lang w:eastAsia="en-US"/>
              </w:rPr>
              <w:t>Законы взаимодействия и движения тел</w:t>
            </w:r>
          </w:p>
        </w:tc>
        <w:tc>
          <w:tcPr>
            <w:tcW w:w="881" w:type="pct"/>
          </w:tcPr>
          <w:p w:rsidR="00162E46" w:rsidRPr="00703C8A" w:rsidRDefault="00162E46" w:rsidP="00162E46">
            <w:pPr>
              <w:jc w:val="center"/>
              <w:rPr>
                <w:rFonts w:eastAsia="Calibri"/>
                <w:lang w:eastAsia="en-US"/>
              </w:rPr>
            </w:pPr>
            <w:r w:rsidRPr="00703C8A">
              <w:rPr>
                <w:rFonts w:eastAsia="Calibri"/>
                <w:lang w:eastAsia="en-US"/>
              </w:rPr>
              <w:t>34</w:t>
            </w:r>
          </w:p>
        </w:tc>
        <w:tc>
          <w:tcPr>
            <w:tcW w:w="881" w:type="pct"/>
          </w:tcPr>
          <w:p w:rsidR="00162E46" w:rsidRPr="00703C8A" w:rsidRDefault="00162E46" w:rsidP="00162E46">
            <w:pPr>
              <w:jc w:val="center"/>
              <w:rPr>
                <w:rFonts w:eastAsia="Calibri"/>
                <w:lang w:eastAsia="en-US"/>
              </w:rPr>
            </w:pPr>
            <w:r w:rsidRPr="00703C8A">
              <w:rPr>
                <w:rFonts w:eastAsia="Calibri"/>
                <w:lang w:eastAsia="en-US"/>
              </w:rPr>
              <w:t>2</w:t>
            </w:r>
          </w:p>
        </w:tc>
        <w:tc>
          <w:tcPr>
            <w:tcW w:w="881" w:type="pct"/>
          </w:tcPr>
          <w:p w:rsidR="00162E46" w:rsidRPr="00703C8A" w:rsidRDefault="00162E46" w:rsidP="00162E46">
            <w:pPr>
              <w:jc w:val="center"/>
              <w:rPr>
                <w:rFonts w:eastAsia="Calibri"/>
                <w:lang w:eastAsia="en-US"/>
              </w:rPr>
            </w:pPr>
            <w:r w:rsidRPr="00703C8A">
              <w:rPr>
                <w:rFonts w:eastAsia="Calibri"/>
                <w:lang w:eastAsia="en-US"/>
              </w:rPr>
              <w:t>3</w:t>
            </w:r>
          </w:p>
        </w:tc>
      </w:tr>
      <w:tr w:rsidR="00162E46" w:rsidRPr="00703C8A" w:rsidTr="009E0480">
        <w:tc>
          <w:tcPr>
            <w:tcW w:w="208" w:type="pct"/>
          </w:tcPr>
          <w:p w:rsidR="00162E46" w:rsidRPr="00703C8A" w:rsidRDefault="00162E46" w:rsidP="00162E46">
            <w:pPr>
              <w:jc w:val="center"/>
              <w:rPr>
                <w:rFonts w:eastAsia="Calibri"/>
                <w:lang w:eastAsia="en-US"/>
              </w:rPr>
            </w:pPr>
            <w:r w:rsidRPr="00703C8A">
              <w:rPr>
                <w:rFonts w:eastAsia="Calibri"/>
                <w:lang w:eastAsia="en-US"/>
              </w:rPr>
              <w:t>2</w:t>
            </w:r>
          </w:p>
        </w:tc>
        <w:tc>
          <w:tcPr>
            <w:tcW w:w="2149" w:type="pct"/>
          </w:tcPr>
          <w:p w:rsidR="00162E46" w:rsidRPr="00703C8A" w:rsidRDefault="00162E46" w:rsidP="00162E46">
            <w:pPr>
              <w:jc w:val="both"/>
              <w:rPr>
                <w:rFonts w:eastAsia="Calibri"/>
                <w:lang w:eastAsia="en-US"/>
              </w:rPr>
            </w:pPr>
            <w:r w:rsidRPr="00703C8A">
              <w:rPr>
                <w:rFonts w:eastAsia="Calibri"/>
                <w:lang w:eastAsia="en-US"/>
              </w:rPr>
              <w:t>Механические колебания и волны. Звук</w:t>
            </w:r>
          </w:p>
        </w:tc>
        <w:tc>
          <w:tcPr>
            <w:tcW w:w="881" w:type="pct"/>
          </w:tcPr>
          <w:p w:rsidR="00162E46" w:rsidRPr="00703C8A" w:rsidRDefault="00162E46" w:rsidP="00162E46">
            <w:pPr>
              <w:jc w:val="center"/>
              <w:rPr>
                <w:rFonts w:eastAsia="Calibri"/>
                <w:lang w:eastAsia="en-US"/>
              </w:rPr>
            </w:pPr>
            <w:r w:rsidRPr="00703C8A">
              <w:rPr>
                <w:rFonts w:eastAsia="Calibri"/>
                <w:lang w:eastAsia="en-US"/>
              </w:rPr>
              <w:t>15</w:t>
            </w:r>
          </w:p>
        </w:tc>
        <w:tc>
          <w:tcPr>
            <w:tcW w:w="881" w:type="pct"/>
          </w:tcPr>
          <w:p w:rsidR="00162E46" w:rsidRPr="00703C8A" w:rsidRDefault="00162E46" w:rsidP="00162E46">
            <w:pPr>
              <w:jc w:val="center"/>
              <w:rPr>
                <w:rFonts w:eastAsia="Calibri"/>
                <w:lang w:eastAsia="en-US"/>
              </w:rPr>
            </w:pPr>
            <w:r w:rsidRPr="00703C8A">
              <w:rPr>
                <w:rFonts w:eastAsia="Calibri"/>
                <w:lang w:eastAsia="en-US"/>
              </w:rPr>
              <w:t>1</w:t>
            </w:r>
          </w:p>
        </w:tc>
        <w:tc>
          <w:tcPr>
            <w:tcW w:w="881" w:type="pct"/>
          </w:tcPr>
          <w:p w:rsidR="00162E46" w:rsidRPr="00703C8A" w:rsidRDefault="00162E46" w:rsidP="00162E46">
            <w:pPr>
              <w:jc w:val="center"/>
              <w:rPr>
                <w:rFonts w:eastAsia="Calibri"/>
                <w:lang w:eastAsia="en-US"/>
              </w:rPr>
            </w:pPr>
            <w:r w:rsidRPr="00703C8A">
              <w:rPr>
                <w:rFonts w:eastAsia="Calibri"/>
                <w:lang w:eastAsia="en-US"/>
              </w:rPr>
              <w:t>1</w:t>
            </w:r>
          </w:p>
        </w:tc>
      </w:tr>
      <w:tr w:rsidR="00162E46" w:rsidRPr="00703C8A" w:rsidTr="009E0480">
        <w:tc>
          <w:tcPr>
            <w:tcW w:w="208" w:type="pct"/>
          </w:tcPr>
          <w:p w:rsidR="00162E46" w:rsidRPr="00703C8A" w:rsidRDefault="00162E46" w:rsidP="00162E46">
            <w:pPr>
              <w:jc w:val="center"/>
              <w:rPr>
                <w:rFonts w:eastAsia="Calibri"/>
                <w:lang w:eastAsia="en-US"/>
              </w:rPr>
            </w:pPr>
            <w:r w:rsidRPr="00703C8A">
              <w:rPr>
                <w:rFonts w:eastAsia="Calibri"/>
                <w:lang w:eastAsia="en-US"/>
              </w:rPr>
              <w:t>3</w:t>
            </w:r>
          </w:p>
        </w:tc>
        <w:tc>
          <w:tcPr>
            <w:tcW w:w="2149" w:type="pct"/>
          </w:tcPr>
          <w:p w:rsidR="00162E46" w:rsidRPr="00703C8A" w:rsidRDefault="00162E46" w:rsidP="00162E46">
            <w:pPr>
              <w:jc w:val="both"/>
              <w:rPr>
                <w:rFonts w:eastAsia="Calibri"/>
                <w:lang w:eastAsia="en-US"/>
              </w:rPr>
            </w:pPr>
            <w:r w:rsidRPr="00703C8A">
              <w:rPr>
                <w:rFonts w:eastAsia="Calibri"/>
                <w:lang w:eastAsia="en-US"/>
              </w:rPr>
              <w:t>Электромагнитное поле</w:t>
            </w:r>
          </w:p>
        </w:tc>
        <w:tc>
          <w:tcPr>
            <w:tcW w:w="881" w:type="pct"/>
          </w:tcPr>
          <w:p w:rsidR="00162E46" w:rsidRPr="00703C8A" w:rsidRDefault="00162E46" w:rsidP="00162E46">
            <w:pPr>
              <w:jc w:val="center"/>
              <w:rPr>
                <w:rFonts w:eastAsia="Calibri"/>
                <w:lang w:eastAsia="en-US"/>
              </w:rPr>
            </w:pPr>
            <w:r w:rsidRPr="00703C8A">
              <w:rPr>
                <w:rFonts w:eastAsia="Calibri"/>
                <w:lang w:eastAsia="en-US"/>
              </w:rPr>
              <w:t>22</w:t>
            </w:r>
          </w:p>
        </w:tc>
        <w:tc>
          <w:tcPr>
            <w:tcW w:w="881" w:type="pct"/>
          </w:tcPr>
          <w:p w:rsidR="00162E46" w:rsidRPr="00703C8A" w:rsidRDefault="00162E46" w:rsidP="00162E46">
            <w:pPr>
              <w:jc w:val="center"/>
              <w:rPr>
                <w:rFonts w:eastAsia="Calibri"/>
                <w:lang w:eastAsia="en-US"/>
              </w:rPr>
            </w:pPr>
            <w:r w:rsidRPr="00703C8A">
              <w:rPr>
                <w:rFonts w:eastAsia="Calibri"/>
                <w:lang w:eastAsia="en-US"/>
              </w:rPr>
              <w:t>1</w:t>
            </w:r>
          </w:p>
        </w:tc>
        <w:tc>
          <w:tcPr>
            <w:tcW w:w="881" w:type="pct"/>
          </w:tcPr>
          <w:p w:rsidR="00162E46" w:rsidRPr="00703C8A" w:rsidRDefault="00162E46" w:rsidP="00162E46">
            <w:pPr>
              <w:jc w:val="center"/>
              <w:rPr>
                <w:rFonts w:eastAsia="Calibri"/>
                <w:lang w:eastAsia="en-US"/>
              </w:rPr>
            </w:pPr>
            <w:r w:rsidRPr="00703C8A">
              <w:rPr>
                <w:rFonts w:eastAsia="Calibri"/>
                <w:lang w:eastAsia="en-US"/>
              </w:rPr>
              <w:t>2</w:t>
            </w:r>
          </w:p>
        </w:tc>
      </w:tr>
      <w:tr w:rsidR="00162E46" w:rsidRPr="00703C8A" w:rsidTr="009E0480">
        <w:tc>
          <w:tcPr>
            <w:tcW w:w="208" w:type="pct"/>
          </w:tcPr>
          <w:p w:rsidR="00162E46" w:rsidRPr="00703C8A" w:rsidRDefault="00162E46" w:rsidP="00162E46">
            <w:pPr>
              <w:jc w:val="center"/>
              <w:rPr>
                <w:rFonts w:eastAsia="Calibri"/>
                <w:lang w:eastAsia="en-US"/>
              </w:rPr>
            </w:pPr>
            <w:r w:rsidRPr="00703C8A">
              <w:rPr>
                <w:rFonts w:eastAsia="Calibri"/>
                <w:lang w:eastAsia="en-US"/>
              </w:rPr>
              <w:t>4</w:t>
            </w:r>
          </w:p>
        </w:tc>
        <w:tc>
          <w:tcPr>
            <w:tcW w:w="2149" w:type="pct"/>
          </w:tcPr>
          <w:p w:rsidR="00162E46" w:rsidRPr="00703C8A" w:rsidRDefault="00162E46" w:rsidP="00162E46">
            <w:pPr>
              <w:jc w:val="both"/>
              <w:rPr>
                <w:rFonts w:eastAsia="Calibri"/>
                <w:lang w:eastAsia="en-US"/>
              </w:rPr>
            </w:pPr>
            <w:r w:rsidRPr="00703C8A">
              <w:rPr>
                <w:rFonts w:eastAsia="Calibri"/>
                <w:lang w:eastAsia="en-US"/>
              </w:rPr>
              <w:t>Строение атома и атомного ядра</w:t>
            </w:r>
          </w:p>
        </w:tc>
        <w:tc>
          <w:tcPr>
            <w:tcW w:w="881" w:type="pct"/>
          </w:tcPr>
          <w:p w:rsidR="00162E46" w:rsidRPr="00703C8A" w:rsidRDefault="00162E46" w:rsidP="00162E46">
            <w:pPr>
              <w:jc w:val="center"/>
              <w:rPr>
                <w:rFonts w:eastAsia="Calibri"/>
                <w:lang w:eastAsia="en-US"/>
              </w:rPr>
            </w:pPr>
            <w:r w:rsidRPr="00703C8A">
              <w:rPr>
                <w:rFonts w:eastAsia="Calibri"/>
                <w:lang w:eastAsia="en-US"/>
              </w:rPr>
              <w:t>18</w:t>
            </w:r>
          </w:p>
        </w:tc>
        <w:tc>
          <w:tcPr>
            <w:tcW w:w="881" w:type="pct"/>
          </w:tcPr>
          <w:p w:rsidR="00162E46" w:rsidRPr="00703C8A" w:rsidRDefault="00162E46" w:rsidP="00162E46">
            <w:pPr>
              <w:jc w:val="center"/>
              <w:rPr>
                <w:rFonts w:eastAsia="Calibri"/>
                <w:lang w:eastAsia="en-US"/>
              </w:rPr>
            </w:pPr>
            <w:r w:rsidRPr="00703C8A">
              <w:rPr>
                <w:rFonts w:eastAsia="Calibri"/>
                <w:lang w:eastAsia="en-US"/>
              </w:rPr>
              <w:t>1</w:t>
            </w:r>
          </w:p>
        </w:tc>
        <w:tc>
          <w:tcPr>
            <w:tcW w:w="881" w:type="pct"/>
          </w:tcPr>
          <w:p w:rsidR="00162E46" w:rsidRPr="00703C8A" w:rsidRDefault="00162E46" w:rsidP="00162E46">
            <w:pPr>
              <w:jc w:val="center"/>
              <w:rPr>
                <w:rFonts w:eastAsia="Calibri"/>
                <w:lang w:eastAsia="en-US"/>
              </w:rPr>
            </w:pPr>
            <w:r w:rsidRPr="00703C8A">
              <w:rPr>
                <w:rFonts w:eastAsia="Calibri"/>
                <w:lang w:eastAsia="en-US"/>
              </w:rPr>
              <w:t>3</w:t>
            </w:r>
          </w:p>
        </w:tc>
      </w:tr>
      <w:tr w:rsidR="00162E46" w:rsidRPr="00703C8A" w:rsidTr="009E0480">
        <w:tc>
          <w:tcPr>
            <w:tcW w:w="208" w:type="pct"/>
          </w:tcPr>
          <w:p w:rsidR="00162E46" w:rsidRPr="00703C8A" w:rsidRDefault="00162E46" w:rsidP="00162E46">
            <w:pPr>
              <w:jc w:val="center"/>
              <w:rPr>
                <w:rFonts w:eastAsia="Calibri"/>
                <w:lang w:eastAsia="en-US"/>
              </w:rPr>
            </w:pPr>
            <w:r w:rsidRPr="00703C8A">
              <w:rPr>
                <w:rFonts w:eastAsia="Calibri"/>
                <w:lang w:eastAsia="en-US"/>
              </w:rPr>
              <w:t>5</w:t>
            </w:r>
          </w:p>
        </w:tc>
        <w:tc>
          <w:tcPr>
            <w:tcW w:w="2149" w:type="pct"/>
          </w:tcPr>
          <w:p w:rsidR="00162E46" w:rsidRPr="00703C8A" w:rsidRDefault="00162E46" w:rsidP="00162E46">
            <w:pPr>
              <w:jc w:val="both"/>
              <w:rPr>
                <w:rFonts w:eastAsia="Calibri"/>
                <w:lang w:eastAsia="en-US"/>
              </w:rPr>
            </w:pPr>
            <w:r w:rsidRPr="00703C8A">
              <w:rPr>
                <w:rFonts w:eastAsia="Calibri"/>
                <w:lang w:eastAsia="en-US"/>
              </w:rPr>
              <w:t>Строение и эволюция Вселенной</w:t>
            </w:r>
          </w:p>
        </w:tc>
        <w:tc>
          <w:tcPr>
            <w:tcW w:w="881" w:type="pct"/>
          </w:tcPr>
          <w:p w:rsidR="00162E46" w:rsidRPr="00703C8A" w:rsidRDefault="00162E46" w:rsidP="00162E46">
            <w:pPr>
              <w:jc w:val="center"/>
              <w:rPr>
                <w:rFonts w:eastAsia="Calibri"/>
                <w:lang w:eastAsia="en-US"/>
              </w:rPr>
            </w:pPr>
            <w:r w:rsidRPr="00703C8A">
              <w:rPr>
                <w:rFonts w:eastAsia="Calibri"/>
                <w:lang w:eastAsia="en-US"/>
              </w:rPr>
              <w:t>5</w:t>
            </w:r>
          </w:p>
        </w:tc>
        <w:tc>
          <w:tcPr>
            <w:tcW w:w="881" w:type="pct"/>
          </w:tcPr>
          <w:p w:rsidR="00162E46" w:rsidRPr="00703C8A" w:rsidRDefault="00162E46" w:rsidP="00162E46">
            <w:pPr>
              <w:jc w:val="center"/>
              <w:rPr>
                <w:rFonts w:eastAsia="Calibri"/>
                <w:lang w:eastAsia="en-US"/>
              </w:rPr>
            </w:pPr>
            <w:r w:rsidRPr="00703C8A">
              <w:rPr>
                <w:rFonts w:eastAsia="Calibri"/>
                <w:lang w:eastAsia="en-US"/>
              </w:rPr>
              <w:t>–</w:t>
            </w:r>
          </w:p>
        </w:tc>
        <w:tc>
          <w:tcPr>
            <w:tcW w:w="881" w:type="pct"/>
          </w:tcPr>
          <w:p w:rsidR="00162E46" w:rsidRPr="00703C8A" w:rsidRDefault="00162E46" w:rsidP="00162E46">
            <w:pPr>
              <w:jc w:val="center"/>
              <w:rPr>
                <w:rFonts w:eastAsia="Calibri"/>
                <w:lang w:eastAsia="en-US"/>
              </w:rPr>
            </w:pPr>
            <w:r w:rsidRPr="00703C8A">
              <w:rPr>
                <w:rFonts w:eastAsia="Calibri"/>
                <w:lang w:eastAsia="en-US"/>
              </w:rPr>
              <w:t>–</w:t>
            </w:r>
          </w:p>
        </w:tc>
      </w:tr>
      <w:tr w:rsidR="00162E46" w:rsidRPr="00703C8A" w:rsidTr="009E0480">
        <w:tc>
          <w:tcPr>
            <w:tcW w:w="208" w:type="pct"/>
          </w:tcPr>
          <w:p w:rsidR="00162E46" w:rsidRPr="00703C8A" w:rsidRDefault="00162E46" w:rsidP="00162E46">
            <w:pPr>
              <w:jc w:val="center"/>
              <w:rPr>
                <w:rFonts w:eastAsia="Calibri"/>
                <w:lang w:eastAsia="en-US"/>
              </w:rPr>
            </w:pPr>
          </w:p>
        </w:tc>
        <w:tc>
          <w:tcPr>
            <w:tcW w:w="2149" w:type="pct"/>
          </w:tcPr>
          <w:p w:rsidR="00162E46" w:rsidRPr="00703C8A" w:rsidRDefault="00162E46" w:rsidP="00162E46">
            <w:pPr>
              <w:jc w:val="both"/>
              <w:rPr>
                <w:rFonts w:eastAsia="Calibri"/>
                <w:lang w:eastAsia="en-US"/>
              </w:rPr>
            </w:pPr>
            <w:r w:rsidRPr="00703C8A">
              <w:rPr>
                <w:rFonts w:eastAsia="Calibri"/>
                <w:lang w:eastAsia="en-US"/>
              </w:rPr>
              <w:t>Промежуточная аттестация</w:t>
            </w:r>
          </w:p>
        </w:tc>
        <w:tc>
          <w:tcPr>
            <w:tcW w:w="881" w:type="pct"/>
          </w:tcPr>
          <w:p w:rsidR="00162E46" w:rsidRPr="00703C8A" w:rsidRDefault="00162E46" w:rsidP="00162E46">
            <w:pPr>
              <w:jc w:val="center"/>
              <w:rPr>
                <w:rFonts w:eastAsia="Calibri"/>
                <w:lang w:eastAsia="en-US"/>
              </w:rPr>
            </w:pPr>
            <w:r w:rsidRPr="00703C8A">
              <w:rPr>
                <w:rFonts w:eastAsia="Calibri"/>
                <w:lang w:eastAsia="en-US"/>
              </w:rPr>
              <w:t>1</w:t>
            </w:r>
          </w:p>
        </w:tc>
        <w:tc>
          <w:tcPr>
            <w:tcW w:w="881" w:type="pct"/>
          </w:tcPr>
          <w:p w:rsidR="00162E46" w:rsidRPr="00703C8A" w:rsidRDefault="00162E46" w:rsidP="00162E46">
            <w:pPr>
              <w:jc w:val="center"/>
              <w:rPr>
                <w:rFonts w:eastAsia="Calibri"/>
                <w:lang w:eastAsia="en-US"/>
              </w:rPr>
            </w:pPr>
            <w:r w:rsidRPr="00703C8A">
              <w:rPr>
                <w:rFonts w:eastAsia="Calibri"/>
                <w:lang w:eastAsia="en-US"/>
              </w:rPr>
              <w:t>1</w:t>
            </w:r>
          </w:p>
        </w:tc>
        <w:tc>
          <w:tcPr>
            <w:tcW w:w="881" w:type="pct"/>
          </w:tcPr>
          <w:p w:rsidR="00162E46" w:rsidRPr="00703C8A" w:rsidRDefault="00162E46" w:rsidP="00162E46">
            <w:pPr>
              <w:jc w:val="center"/>
              <w:rPr>
                <w:rFonts w:eastAsia="Calibri"/>
                <w:lang w:eastAsia="en-US"/>
              </w:rPr>
            </w:pPr>
            <w:r w:rsidRPr="00703C8A">
              <w:rPr>
                <w:rFonts w:eastAsia="Calibri"/>
                <w:lang w:eastAsia="en-US"/>
              </w:rPr>
              <w:t>–</w:t>
            </w:r>
          </w:p>
        </w:tc>
      </w:tr>
      <w:tr w:rsidR="00162E46" w:rsidRPr="00703C8A" w:rsidTr="009E0480">
        <w:tc>
          <w:tcPr>
            <w:tcW w:w="208" w:type="pct"/>
          </w:tcPr>
          <w:p w:rsidR="00162E46" w:rsidRPr="00703C8A" w:rsidRDefault="00162E46" w:rsidP="00162E46">
            <w:pPr>
              <w:jc w:val="center"/>
              <w:rPr>
                <w:rFonts w:eastAsia="Calibri"/>
                <w:lang w:eastAsia="en-US"/>
              </w:rPr>
            </w:pPr>
          </w:p>
        </w:tc>
        <w:tc>
          <w:tcPr>
            <w:tcW w:w="2149" w:type="pct"/>
          </w:tcPr>
          <w:p w:rsidR="00162E46" w:rsidRPr="00703C8A" w:rsidRDefault="00162E46" w:rsidP="00162E46">
            <w:pPr>
              <w:jc w:val="both"/>
              <w:rPr>
                <w:rFonts w:eastAsia="Calibri"/>
                <w:lang w:eastAsia="en-US"/>
              </w:rPr>
            </w:pPr>
            <w:r w:rsidRPr="00703C8A">
              <w:t>Итоговое повторение и резервное время</w:t>
            </w:r>
          </w:p>
        </w:tc>
        <w:tc>
          <w:tcPr>
            <w:tcW w:w="881" w:type="pct"/>
          </w:tcPr>
          <w:p w:rsidR="00162E46" w:rsidRPr="00703C8A" w:rsidRDefault="00162E46" w:rsidP="00162E46">
            <w:pPr>
              <w:jc w:val="center"/>
              <w:rPr>
                <w:rFonts w:eastAsia="Calibri"/>
                <w:lang w:eastAsia="en-US"/>
              </w:rPr>
            </w:pPr>
            <w:r w:rsidRPr="00703C8A">
              <w:rPr>
                <w:rFonts w:eastAsia="Calibri"/>
                <w:lang w:eastAsia="en-US"/>
              </w:rPr>
              <w:t>4</w:t>
            </w:r>
          </w:p>
        </w:tc>
        <w:tc>
          <w:tcPr>
            <w:tcW w:w="881" w:type="pct"/>
          </w:tcPr>
          <w:p w:rsidR="00162E46" w:rsidRPr="00703C8A" w:rsidRDefault="00162E46" w:rsidP="00162E46">
            <w:pPr>
              <w:jc w:val="center"/>
              <w:rPr>
                <w:rFonts w:eastAsia="Calibri"/>
                <w:lang w:eastAsia="en-US"/>
              </w:rPr>
            </w:pPr>
            <w:r w:rsidRPr="00703C8A">
              <w:rPr>
                <w:rFonts w:eastAsia="Calibri"/>
                <w:lang w:eastAsia="en-US"/>
              </w:rPr>
              <w:t>–</w:t>
            </w:r>
          </w:p>
        </w:tc>
        <w:tc>
          <w:tcPr>
            <w:tcW w:w="881" w:type="pct"/>
          </w:tcPr>
          <w:p w:rsidR="00162E46" w:rsidRPr="00703C8A" w:rsidRDefault="00162E46" w:rsidP="00162E46">
            <w:pPr>
              <w:jc w:val="center"/>
              <w:rPr>
                <w:rFonts w:eastAsia="Calibri"/>
                <w:lang w:eastAsia="en-US"/>
              </w:rPr>
            </w:pPr>
            <w:r w:rsidRPr="00703C8A">
              <w:rPr>
                <w:rFonts w:eastAsia="Calibri"/>
                <w:lang w:eastAsia="en-US"/>
              </w:rPr>
              <w:t>–</w:t>
            </w:r>
          </w:p>
        </w:tc>
      </w:tr>
    </w:tbl>
    <w:p w:rsidR="006D3DBD" w:rsidRPr="00703C8A" w:rsidRDefault="006D3DBD" w:rsidP="009D5E94">
      <w:pPr>
        <w:shd w:val="clear" w:color="auto" w:fill="FFFFFF"/>
        <w:ind w:firstLine="709"/>
        <w:jc w:val="both"/>
      </w:pPr>
    </w:p>
    <w:sectPr w:rsidR="006D3DBD" w:rsidRPr="00703C8A" w:rsidSect="009D5E94">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choolBook">
    <w:charset w:val="00"/>
    <w:family w:val="auto"/>
    <w:pitch w:val="variable"/>
    <w:sig w:usb0="00000087" w:usb1="00000000" w:usb2="00000000" w:usb3="00000000" w:csb0="0000001B" w:csb1="00000000"/>
  </w:font>
  <w:font w:name="SchoolBookAC">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1E89"/>
    <w:multiLevelType w:val="hybridMultilevel"/>
    <w:tmpl w:val="4C886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050F4"/>
    <w:multiLevelType w:val="hybridMultilevel"/>
    <w:tmpl w:val="D722E57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 w15:restartNumberingAfterBreak="0">
    <w:nsid w:val="0E563621"/>
    <w:multiLevelType w:val="hybridMultilevel"/>
    <w:tmpl w:val="9C0E589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 w15:restartNumberingAfterBreak="0">
    <w:nsid w:val="0EB44B33"/>
    <w:multiLevelType w:val="hybridMultilevel"/>
    <w:tmpl w:val="7270B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F32586"/>
    <w:multiLevelType w:val="hybridMultilevel"/>
    <w:tmpl w:val="72605226"/>
    <w:lvl w:ilvl="0" w:tplc="616265D8">
      <w:start w:val="1"/>
      <w:numFmt w:val="bullet"/>
      <w:lvlText w:val=""/>
      <w:lvlJc w:val="left"/>
      <w:pPr>
        <w:tabs>
          <w:tab w:val="num" w:pos="3229"/>
        </w:tabs>
        <w:ind w:left="1789" w:firstLine="0"/>
      </w:pPr>
      <w:rPr>
        <w:rFonts w:ascii="Wingdings" w:hAnsi="Wingdings" w:hint="default"/>
      </w:rPr>
    </w:lvl>
    <w:lvl w:ilvl="1" w:tplc="04190003" w:tentative="1">
      <w:start w:val="1"/>
      <w:numFmt w:val="bullet"/>
      <w:lvlText w:val="o"/>
      <w:lvlJc w:val="left"/>
      <w:pPr>
        <w:tabs>
          <w:tab w:val="num" w:pos="1609"/>
        </w:tabs>
        <w:ind w:left="1609" w:hanging="360"/>
      </w:pPr>
      <w:rPr>
        <w:rFonts w:ascii="Courier New" w:hAnsi="Courier New" w:cs="Courier New" w:hint="default"/>
      </w:rPr>
    </w:lvl>
    <w:lvl w:ilvl="2" w:tplc="04190005" w:tentative="1">
      <w:start w:val="1"/>
      <w:numFmt w:val="bullet"/>
      <w:lvlText w:val=""/>
      <w:lvlJc w:val="left"/>
      <w:pPr>
        <w:tabs>
          <w:tab w:val="num" w:pos="2329"/>
        </w:tabs>
        <w:ind w:left="2329" w:hanging="360"/>
      </w:pPr>
      <w:rPr>
        <w:rFonts w:ascii="Wingdings" w:hAnsi="Wingdings" w:hint="default"/>
      </w:rPr>
    </w:lvl>
    <w:lvl w:ilvl="3" w:tplc="04190001" w:tentative="1">
      <w:start w:val="1"/>
      <w:numFmt w:val="bullet"/>
      <w:lvlText w:val=""/>
      <w:lvlJc w:val="left"/>
      <w:pPr>
        <w:tabs>
          <w:tab w:val="num" w:pos="3049"/>
        </w:tabs>
        <w:ind w:left="3049" w:hanging="360"/>
      </w:pPr>
      <w:rPr>
        <w:rFonts w:ascii="Symbol" w:hAnsi="Symbol" w:hint="default"/>
      </w:rPr>
    </w:lvl>
    <w:lvl w:ilvl="4" w:tplc="04190003" w:tentative="1">
      <w:start w:val="1"/>
      <w:numFmt w:val="bullet"/>
      <w:lvlText w:val="o"/>
      <w:lvlJc w:val="left"/>
      <w:pPr>
        <w:tabs>
          <w:tab w:val="num" w:pos="3769"/>
        </w:tabs>
        <w:ind w:left="3769" w:hanging="360"/>
      </w:pPr>
      <w:rPr>
        <w:rFonts w:ascii="Courier New" w:hAnsi="Courier New" w:cs="Courier New" w:hint="default"/>
      </w:rPr>
    </w:lvl>
    <w:lvl w:ilvl="5" w:tplc="04190005" w:tentative="1">
      <w:start w:val="1"/>
      <w:numFmt w:val="bullet"/>
      <w:lvlText w:val=""/>
      <w:lvlJc w:val="left"/>
      <w:pPr>
        <w:tabs>
          <w:tab w:val="num" w:pos="4489"/>
        </w:tabs>
        <w:ind w:left="4489" w:hanging="360"/>
      </w:pPr>
      <w:rPr>
        <w:rFonts w:ascii="Wingdings" w:hAnsi="Wingdings" w:hint="default"/>
      </w:rPr>
    </w:lvl>
    <w:lvl w:ilvl="6" w:tplc="04190001" w:tentative="1">
      <w:start w:val="1"/>
      <w:numFmt w:val="bullet"/>
      <w:lvlText w:val=""/>
      <w:lvlJc w:val="left"/>
      <w:pPr>
        <w:tabs>
          <w:tab w:val="num" w:pos="5209"/>
        </w:tabs>
        <w:ind w:left="5209" w:hanging="360"/>
      </w:pPr>
      <w:rPr>
        <w:rFonts w:ascii="Symbol" w:hAnsi="Symbol" w:hint="default"/>
      </w:rPr>
    </w:lvl>
    <w:lvl w:ilvl="7" w:tplc="04190003" w:tentative="1">
      <w:start w:val="1"/>
      <w:numFmt w:val="bullet"/>
      <w:lvlText w:val="o"/>
      <w:lvlJc w:val="left"/>
      <w:pPr>
        <w:tabs>
          <w:tab w:val="num" w:pos="5929"/>
        </w:tabs>
        <w:ind w:left="5929" w:hanging="360"/>
      </w:pPr>
      <w:rPr>
        <w:rFonts w:ascii="Courier New" w:hAnsi="Courier New" w:cs="Courier New" w:hint="default"/>
      </w:rPr>
    </w:lvl>
    <w:lvl w:ilvl="8" w:tplc="04190005" w:tentative="1">
      <w:start w:val="1"/>
      <w:numFmt w:val="bullet"/>
      <w:lvlText w:val=""/>
      <w:lvlJc w:val="left"/>
      <w:pPr>
        <w:tabs>
          <w:tab w:val="num" w:pos="6649"/>
        </w:tabs>
        <w:ind w:left="6649" w:hanging="360"/>
      </w:pPr>
      <w:rPr>
        <w:rFonts w:ascii="Wingdings" w:hAnsi="Wingdings" w:hint="default"/>
      </w:rPr>
    </w:lvl>
  </w:abstractNum>
  <w:abstractNum w:abstractNumId="5" w15:restartNumberingAfterBreak="0">
    <w:nsid w:val="13833935"/>
    <w:multiLevelType w:val="hybridMultilevel"/>
    <w:tmpl w:val="2B5E3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367497"/>
    <w:multiLevelType w:val="hybridMultilevel"/>
    <w:tmpl w:val="5B902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060A6B"/>
    <w:multiLevelType w:val="hybridMultilevel"/>
    <w:tmpl w:val="C21C2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6A6F39"/>
    <w:multiLevelType w:val="hybridMultilevel"/>
    <w:tmpl w:val="62BC21B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15:restartNumberingAfterBreak="0">
    <w:nsid w:val="28DC48F4"/>
    <w:multiLevelType w:val="hybridMultilevel"/>
    <w:tmpl w:val="3856C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56049D"/>
    <w:multiLevelType w:val="hybridMultilevel"/>
    <w:tmpl w:val="35D47A2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1" w15:restartNumberingAfterBreak="0">
    <w:nsid w:val="33AC793E"/>
    <w:multiLevelType w:val="hybridMultilevel"/>
    <w:tmpl w:val="2EEEA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CE0754"/>
    <w:multiLevelType w:val="hybridMultilevel"/>
    <w:tmpl w:val="982685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B4C1FE2"/>
    <w:multiLevelType w:val="hybridMultilevel"/>
    <w:tmpl w:val="AE8EE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077953"/>
    <w:multiLevelType w:val="hybridMultilevel"/>
    <w:tmpl w:val="4B9E654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5" w15:restartNumberingAfterBreak="0">
    <w:nsid w:val="4ED86758"/>
    <w:multiLevelType w:val="hybridMultilevel"/>
    <w:tmpl w:val="D7A8BFBE"/>
    <w:lvl w:ilvl="0" w:tplc="ACCA307E">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4EF85411"/>
    <w:multiLevelType w:val="hybridMultilevel"/>
    <w:tmpl w:val="C1462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8F43C3"/>
    <w:multiLevelType w:val="hybridMultilevel"/>
    <w:tmpl w:val="CB6C6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D2102D"/>
    <w:multiLevelType w:val="hybridMultilevel"/>
    <w:tmpl w:val="626AD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1A51FB"/>
    <w:multiLevelType w:val="hybridMultilevel"/>
    <w:tmpl w:val="9BDE1E1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15:restartNumberingAfterBreak="0">
    <w:nsid w:val="591661C1"/>
    <w:multiLevelType w:val="hybridMultilevel"/>
    <w:tmpl w:val="0632F72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15:restartNumberingAfterBreak="0">
    <w:nsid w:val="59474AF5"/>
    <w:multiLevelType w:val="hybridMultilevel"/>
    <w:tmpl w:val="A1DE5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0D6AB0"/>
    <w:multiLevelType w:val="hybridMultilevel"/>
    <w:tmpl w:val="5C3A8296"/>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3" w15:restartNumberingAfterBreak="0">
    <w:nsid w:val="5D0314DE"/>
    <w:multiLevelType w:val="hybridMultilevel"/>
    <w:tmpl w:val="57109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636FB4"/>
    <w:multiLevelType w:val="hybridMultilevel"/>
    <w:tmpl w:val="F912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3B2CA9"/>
    <w:multiLevelType w:val="hybridMultilevel"/>
    <w:tmpl w:val="26387C6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6" w15:restartNumberingAfterBreak="0">
    <w:nsid w:val="67E75EC1"/>
    <w:multiLevelType w:val="hybridMultilevel"/>
    <w:tmpl w:val="9BCEBB1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7" w15:restartNumberingAfterBreak="0">
    <w:nsid w:val="683A4D93"/>
    <w:multiLevelType w:val="hybridMultilevel"/>
    <w:tmpl w:val="9C1C4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CB702D"/>
    <w:multiLevelType w:val="hybridMultilevel"/>
    <w:tmpl w:val="945C0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DA2652"/>
    <w:multiLevelType w:val="hybridMultilevel"/>
    <w:tmpl w:val="93FEF7B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0" w15:restartNumberingAfterBreak="0">
    <w:nsid w:val="6A434E16"/>
    <w:multiLevelType w:val="hybridMultilevel"/>
    <w:tmpl w:val="ACD28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89287C"/>
    <w:multiLevelType w:val="hybridMultilevel"/>
    <w:tmpl w:val="C0FE4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180476"/>
    <w:multiLevelType w:val="hybridMultilevel"/>
    <w:tmpl w:val="BE7C2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5D3BCC"/>
    <w:multiLevelType w:val="hybridMultilevel"/>
    <w:tmpl w:val="7C7C153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4" w15:restartNumberingAfterBreak="0">
    <w:nsid w:val="76586FBE"/>
    <w:multiLevelType w:val="hybridMultilevel"/>
    <w:tmpl w:val="D540B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096CEC"/>
    <w:multiLevelType w:val="hybridMultilevel"/>
    <w:tmpl w:val="C7BAC45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6" w15:restartNumberingAfterBreak="0">
    <w:nsid w:val="783E3DD5"/>
    <w:multiLevelType w:val="hybridMultilevel"/>
    <w:tmpl w:val="C2608FB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7" w15:restartNumberingAfterBreak="0">
    <w:nsid w:val="7A3219F7"/>
    <w:multiLevelType w:val="hybridMultilevel"/>
    <w:tmpl w:val="9004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B0829A7"/>
    <w:multiLevelType w:val="hybridMultilevel"/>
    <w:tmpl w:val="BFBC39D0"/>
    <w:lvl w:ilvl="0" w:tplc="FAEE23B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5A5302"/>
    <w:multiLevelType w:val="hybridMultilevel"/>
    <w:tmpl w:val="938A8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5840EC"/>
    <w:multiLevelType w:val="hybridMultilevel"/>
    <w:tmpl w:val="A1245E2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4"/>
  </w:num>
  <w:num w:numId="2">
    <w:abstractNumId w:val="2"/>
  </w:num>
  <w:num w:numId="3">
    <w:abstractNumId w:val="5"/>
  </w:num>
  <w:num w:numId="4">
    <w:abstractNumId w:val="11"/>
  </w:num>
  <w:num w:numId="5">
    <w:abstractNumId w:val="10"/>
  </w:num>
  <w:num w:numId="6">
    <w:abstractNumId w:val="35"/>
  </w:num>
  <w:num w:numId="7">
    <w:abstractNumId w:val="19"/>
  </w:num>
  <w:num w:numId="8">
    <w:abstractNumId w:val="26"/>
  </w:num>
  <w:num w:numId="9">
    <w:abstractNumId w:val="22"/>
  </w:num>
  <w:num w:numId="10">
    <w:abstractNumId w:val="8"/>
  </w:num>
  <w:num w:numId="11">
    <w:abstractNumId w:val="14"/>
  </w:num>
  <w:num w:numId="12">
    <w:abstractNumId w:val="20"/>
  </w:num>
  <w:num w:numId="13">
    <w:abstractNumId w:val="40"/>
  </w:num>
  <w:num w:numId="14">
    <w:abstractNumId w:val="29"/>
  </w:num>
  <w:num w:numId="15">
    <w:abstractNumId w:val="1"/>
  </w:num>
  <w:num w:numId="16">
    <w:abstractNumId w:val="25"/>
  </w:num>
  <w:num w:numId="17">
    <w:abstractNumId w:val="33"/>
  </w:num>
  <w:num w:numId="18">
    <w:abstractNumId w:val="36"/>
  </w:num>
  <w:num w:numId="19">
    <w:abstractNumId w:val="3"/>
  </w:num>
  <w:num w:numId="20">
    <w:abstractNumId w:val="37"/>
  </w:num>
  <w:num w:numId="21">
    <w:abstractNumId w:val="12"/>
  </w:num>
  <w:num w:numId="22">
    <w:abstractNumId w:val="0"/>
  </w:num>
  <w:num w:numId="23">
    <w:abstractNumId w:val="30"/>
  </w:num>
  <w:num w:numId="24">
    <w:abstractNumId w:val="6"/>
  </w:num>
  <w:num w:numId="25">
    <w:abstractNumId w:val="24"/>
  </w:num>
  <w:num w:numId="26">
    <w:abstractNumId w:val="23"/>
  </w:num>
  <w:num w:numId="27">
    <w:abstractNumId w:val="21"/>
  </w:num>
  <w:num w:numId="28">
    <w:abstractNumId w:val="27"/>
  </w:num>
  <w:num w:numId="29">
    <w:abstractNumId w:val="28"/>
  </w:num>
  <w:num w:numId="30">
    <w:abstractNumId w:val="7"/>
  </w:num>
  <w:num w:numId="31">
    <w:abstractNumId w:val="13"/>
  </w:num>
  <w:num w:numId="32">
    <w:abstractNumId w:val="18"/>
  </w:num>
  <w:num w:numId="33">
    <w:abstractNumId w:val="16"/>
  </w:num>
  <w:num w:numId="34">
    <w:abstractNumId w:val="9"/>
  </w:num>
  <w:num w:numId="35">
    <w:abstractNumId w:val="34"/>
  </w:num>
  <w:num w:numId="36">
    <w:abstractNumId w:val="17"/>
  </w:num>
  <w:num w:numId="37">
    <w:abstractNumId w:val="32"/>
  </w:num>
  <w:num w:numId="38">
    <w:abstractNumId w:val="31"/>
  </w:num>
  <w:num w:numId="39">
    <w:abstractNumId w:val="39"/>
  </w:num>
  <w:num w:numId="40">
    <w:abstractNumId w:val="15"/>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01185"/>
    <w:rsid w:val="000241E9"/>
    <w:rsid w:val="00025C1F"/>
    <w:rsid w:val="00032D3B"/>
    <w:rsid w:val="000346C3"/>
    <w:rsid w:val="0004522A"/>
    <w:rsid w:val="00054B08"/>
    <w:rsid w:val="00054DEA"/>
    <w:rsid w:val="0005573B"/>
    <w:rsid w:val="00087FEA"/>
    <w:rsid w:val="000B3A97"/>
    <w:rsid w:val="000B76FC"/>
    <w:rsid w:val="000C2EE3"/>
    <w:rsid w:val="000F4350"/>
    <w:rsid w:val="0010771E"/>
    <w:rsid w:val="001162DC"/>
    <w:rsid w:val="00153E02"/>
    <w:rsid w:val="00162E46"/>
    <w:rsid w:val="00195C8E"/>
    <w:rsid w:val="001C658D"/>
    <w:rsid w:val="001C69C1"/>
    <w:rsid w:val="001E7BB7"/>
    <w:rsid w:val="00226F32"/>
    <w:rsid w:val="002877DE"/>
    <w:rsid w:val="002A4F19"/>
    <w:rsid w:val="002C4058"/>
    <w:rsid w:val="002D6102"/>
    <w:rsid w:val="002F1255"/>
    <w:rsid w:val="00314FBE"/>
    <w:rsid w:val="00315288"/>
    <w:rsid w:val="00321E2E"/>
    <w:rsid w:val="00341A8F"/>
    <w:rsid w:val="0035030A"/>
    <w:rsid w:val="0035791F"/>
    <w:rsid w:val="00382BA9"/>
    <w:rsid w:val="00434C49"/>
    <w:rsid w:val="00496916"/>
    <w:rsid w:val="004C5015"/>
    <w:rsid w:val="004E3A2E"/>
    <w:rsid w:val="005101A5"/>
    <w:rsid w:val="0054485E"/>
    <w:rsid w:val="00546178"/>
    <w:rsid w:val="005871DC"/>
    <w:rsid w:val="005D1532"/>
    <w:rsid w:val="005D5835"/>
    <w:rsid w:val="00614801"/>
    <w:rsid w:val="00620C31"/>
    <w:rsid w:val="00640665"/>
    <w:rsid w:val="00696EDE"/>
    <w:rsid w:val="006C190C"/>
    <w:rsid w:val="006C7BEE"/>
    <w:rsid w:val="006D3DBD"/>
    <w:rsid w:val="00701185"/>
    <w:rsid w:val="00703C8A"/>
    <w:rsid w:val="00705DEA"/>
    <w:rsid w:val="00726DD7"/>
    <w:rsid w:val="007408E9"/>
    <w:rsid w:val="00744CDF"/>
    <w:rsid w:val="00747827"/>
    <w:rsid w:val="00752DDB"/>
    <w:rsid w:val="00796E1E"/>
    <w:rsid w:val="007E756D"/>
    <w:rsid w:val="00802919"/>
    <w:rsid w:val="0081126D"/>
    <w:rsid w:val="00845906"/>
    <w:rsid w:val="0089208A"/>
    <w:rsid w:val="008A1697"/>
    <w:rsid w:val="008F7F26"/>
    <w:rsid w:val="009040A3"/>
    <w:rsid w:val="00922D0B"/>
    <w:rsid w:val="00926B6C"/>
    <w:rsid w:val="009455BD"/>
    <w:rsid w:val="00971030"/>
    <w:rsid w:val="00994AF4"/>
    <w:rsid w:val="009963F9"/>
    <w:rsid w:val="009B04C3"/>
    <w:rsid w:val="009D5E94"/>
    <w:rsid w:val="009D5F3C"/>
    <w:rsid w:val="009D6DD5"/>
    <w:rsid w:val="009E0480"/>
    <w:rsid w:val="009F2F7B"/>
    <w:rsid w:val="00A00FF2"/>
    <w:rsid w:val="00A13511"/>
    <w:rsid w:val="00A243B9"/>
    <w:rsid w:val="00A258DC"/>
    <w:rsid w:val="00A82197"/>
    <w:rsid w:val="00AC4713"/>
    <w:rsid w:val="00AC54FE"/>
    <w:rsid w:val="00B069C4"/>
    <w:rsid w:val="00B140A0"/>
    <w:rsid w:val="00B42566"/>
    <w:rsid w:val="00B60EF9"/>
    <w:rsid w:val="00B805CA"/>
    <w:rsid w:val="00BA0445"/>
    <w:rsid w:val="00BC0E7C"/>
    <w:rsid w:val="00BC2991"/>
    <w:rsid w:val="00BE20FB"/>
    <w:rsid w:val="00C449BC"/>
    <w:rsid w:val="00C539F5"/>
    <w:rsid w:val="00C54CF6"/>
    <w:rsid w:val="00C600D0"/>
    <w:rsid w:val="00C6208D"/>
    <w:rsid w:val="00C62A1C"/>
    <w:rsid w:val="00CA3264"/>
    <w:rsid w:val="00CC4AB5"/>
    <w:rsid w:val="00D3188A"/>
    <w:rsid w:val="00D322CB"/>
    <w:rsid w:val="00D363B8"/>
    <w:rsid w:val="00D926A8"/>
    <w:rsid w:val="00DA4830"/>
    <w:rsid w:val="00DB726B"/>
    <w:rsid w:val="00DE10E5"/>
    <w:rsid w:val="00E01B29"/>
    <w:rsid w:val="00E07187"/>
    <w:rsid w:val="00E35BB3"/>
    <w:rsid w:val="00EB5D96"/>
    <w:rsid w:val="00ED20D3"/>
    <w:rsid w:val="00EE28D0"/>
    <w:rsid w:val="00EF0EFF"/>
    <w:rsid w:val="00F1588D"/>
    <w:rsid w:val="00F247EA"/>
    <w:rsid w:val="00F74938"/>
    <w:rsid w:val="00FA6021"/>
    <w:rsid w:val="00FE5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6007C-9BA6-40E0-B19D-8A60EB54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1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6D3DBD"/>
    <w:pPr>
      <w:keepNext/>
      <w:keepLines/>
      <w:overflowPunct w:val="0"/>
      <w:autoSpaceDE w:val="0"/>
      <w:autoSpaceDN w:val="0"/>
      <w:adjustRightInd w:val="0"/>
      <w:spacing w:before="480"/>
      <w:textAlignment w:val="baseline"/>
      <w:outlineLvl w:val="0"/>
    </w:pPr>
    <w:rPr>
      <w:rFonts w:ascii="Cambria" w:hAnsi="Cambria"/>
      <w:b/>
      <w:color w:val="008080"/>
      <w:sz w:val="28"/>
      <w:szCs w:val="20"/>
    </w:rPr>
  </w:style>
  <w:style w:type="paragraph" w:styleId="2">
    <w:name w:val="heading 2"/>
    <w:basedOn w:val="a"/>
    <w:next w:val="a"/>
    <w:link w:val="20"/>
    <w:qFormat/>
    <w:rsid w:val="006D3DBD"/>
    <w:pPr>
      <w:keepNext/>
      <w:keepLines/>
      <w:overflowPunct w:val="0"/>
      <w:autoSpaceDE w:val="0"/>
      <w:autoSpaceDN w:val="0"/>
      <w:adjustRightInd w:val="0"/>
      <w:spacing w:before="200"/>
      <w:textAlignment w:val="baseline"/>
      <w:outlineLvl w:val="1"/>
    </w:pPr>
    <w:rPr>
      <w:rFonts w:ascii="Cambria" w:hAnsi="Cambria"/>
      <w:b/>
      <w:color w:val="808080"/>
      <w:sz w:val="26"/>
      <w:szCs w:val="20"/>
    </w:rPr>
  </w:style>
  <w:style w:type="paragraph" w:styleId="3">
    <w:name w:val="heading 3"/>
    <w:basedOn w:val="a"/>
    <w:next w:val="a"/>
    <w:link w:val="30"/>
    <w:qFormat/>
    <w:rsid w:val="006D3DBD"/>
    <w:pPr>
      <w:keepNext/>
      <w:keepLines/>
      <w:overflowPunct w:val="0"/>
      <w:autoSpaceDE w:val="0"/>
      <w:autoSpaceDN w:val="0"/>
      <w:adjustRightInd w:val="0"/>
      <w:spacing w:before="200"/>
      <w:textAlignment w:val="baseline"/>
      <w:outlineLvl w:val="2"/>
    </w:pPr>
    <w:rPr>
      <w:rFonts w:ascii="Cambria" w:hAnsi="Cambria"/>
      <w:b/>
      <w:color w:val="808080"/>
      <w:szCs w:val="20"/>
    </w:rPr>
  </w:style>
  <w:style w:type="paragraph" w:styleId="5">
    <w:name w:val="heading 5"/>
    <w:basedOn w:val="a"/>
    <w:next w:val="a"/>
    <w:link w:val="50"/>
    <w:qFormat/>
    <w:rsid w:val="006D3DBD"/>
    <w:pPr>
      <w:overflowPunct w:val="0"/>
      <w:autoSpaceDE w:val="0"/>
      <w:autoSpaceDN w:val="0"/>
      <w:adjustRightInd w:val="0"/>
      <w:spacing w:before="240" w:after="60"/>
      <w:textAlignment w:val="baseline"/>
      <w:outlineLvl w:val="4"/>
    </w:pPr>
    <w:rPr>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rsid w:val="006D3DBD"/>
    <w:rPr>
      <w:rFonts w:ascii="Cambria" w:eastAsia="Times New Roman" w:hAnsi="Cambria" w:cs="Times New Roman"/>
      <w:b/>
      <w:color w:val="008080"/>
      <w:sz w:val="28"/>
      <w:szCs w:val="20"/>
      <w:lang w:eastAsia="ru-RU"/>
    </w:rPr>
  </w:style>
  <w:style w:type="character" w:customStyle="1" w:styleId="20">
    <w:name w:val="Заголовок 2 Знак"/>
    <w:basedOn w:val="a0"/>
    <w:link w:val="2"/>
    <w:rsid w:val="006D3DBD"/>
    <w:rPr>
      <w:rFonts w:ascii="Cambria" w:eastAsia="Times New Roman" w:hAnsi="Cambria" w:cs="Times New Roman"/>
      <w:b/>
      <w:color w:val="808080"/>
      <w:sz w:val="26"/>
      <w:szCs w:val="20"/>
      <w:lang w:eastAsia="ru-RU"/>
    </w:rPr>
  </w:style>
  <w:style w:type="character" w:customStyle="1" w:styleId="30">
    <w:name w:val="Заголовок 3 Знак"/>
    <w:basedOn w:val="a0"/>
    <w:link w:val="3"/>
    <w:rsid w:val="006D3DBD"/>
    <w:rPr>
      <w:rFonts w:ascii="Cambria" w:eastAsia="Times New Roman" w:hAnsi="Cambria" w:cs="Times New Roman"/>
      <w:b/>
      <w:color w:val="808080"/>
      <w:sz w:val="24"/>
      <w:szCs w:val="20"/>
      <w:lang w:eastAsia="ru-RU"/>
    </w:rPr>
  </w:style>
  <w:style w:type="character" w:customStyle="1" w:styleId="50">
    <w:name w:val="Заголовок 5 Знак"/>
    <w:basedOn w:val="a0"/>
    <w:link w:val="5"/>
    <w:rsid w:val="006D3DBD"/>
    <w:rPr>
      <w:rFonts w:ascii="Times New Roman" w:eastAsia="Times New Roman" w:hAnsi="Times New Roman" w:cs="Times New Roman"/>
      <w:b/>
      <w:i/>
      <w:sz w:val="26"/>
      <w:szCs w:val="20"/>
      <w:lang w:eastAsia="ru-RU"/>
    </w:rPr>
  </w:style>
  <w:style w:type="paragraph" w:customStyle="1" w:styleId="10">
    <w:name w:val="Основной текст1"/>
    <w:basedOn w:val="a"/>
    <w:rsid w:val="00701185"/>
    <w:pPr>
      <w:widowControl w:val="0"/>
      <w:jc w:val="both"/>
    </w:pPr>
    <w:rPr>
      <w:i/>
      <w:snapToGrid w:val="0"/>
      <w:sz w:val="20"/>
      <w:szCs w:val="20"/>
    </w:rPr>
  </w:style>
  <w:style w:type="paragraph" w:styleId="a3">
    <w:name w:val="No Spacing"/>
    <w:qFormat/>
    <w:rsid w:val="00701185"/>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basedOn w:val="a0"/>
    <w:rsid w:val="00701185"/>
    <w:rPr>
      <w:rFonts w:ascii="Times New Roman" w:hAnsi="Times New Roman" w:cs="Times New Roman" w:hint="default"/>
      <w:strike w:val="0"/>
      <w:dstrike w:val="0"/>
      <w:sz w:val="24"/>
      <w:szCs w:val="24"/>
      <w:u w:val="none"/>
      <w:effect w:val="none"/>
    </w:rPr>
  </w:style>
  <w:style w:type="character" w:customStyle="1" w:styleId="FontStyle14">
    <w:name w:val="Font Style14"/>
    <w:uiPriority w:val="99"/>
    <w:rsid w:val="00701185"/>
    <w:rPr>
      <w:rFonts w:ascii="Tahoma" w:eastAsia="Tahoma" w:hAnsi="Tahoma" w:cs="Tahoma"/>
      <w:b/>
      <w:bCs/>
      <w:sz w:val="20"/>
      <w:szCs w:val="20"/>
    </w:rPr>
  </w:style>
  <w:style w:type="paragraph" w:customStyle="1" w:styleId="Style1">
    <w:name w:val="Style1"/>
    <w:basedOn w:val="a"/>
    <w:next w:val="a"/>
    <w:uiPriority w:val="99"/>
    <w:rsid w:val="00701185"/>
    <w:pPr>
      <w:widowControl w:val="0"/>
      <w:suppressAutoHyphens/>
      <w:autoSpaceDE w:val="0"/>
      <w:spacing w:line="240" w:lineRule="exact"/>
      <w:jc w:val="center"/>
    </w:pPr>
    <w:rPr>
      <w:rFonts w:ascii="Microsoft Sans Serif" w:eastAsia="Microsoft Sans Serif" w:hAnsi="Microsoft Sans Serif" w:cs="Microsoft Sans Serif"/>
      <w:lang w:eastAsia="hi-IN" w:bidi="hi-IN"/>
    </w:rPr>
  </w:style>
  <w:style w:type="character" w:customStyle="1" w:styleId="FontStyle13">
    <w:name w:val="Font Style13"/>
    <w:rsid w:val="00CA3264"/>
    <w:rPr>
      <w:rFonts w:ascii="Century Schoolbook" w:eastAsia="Century Schoolbook" w:hAnsi="Century Schoolbook" w:cs="Century Schoolbook"/>
      <w:sz w:val="20"/>
      <w:szCs w:val="20"/>
    </w:rPr>
  </w:style>
  <w:style w:type="paragraph" w:customStyle="1" w:styleId="Style3">
    <w:name w:val="Style3"/>
    <w:basedOn w:val="a"/>
    <w:next w:val="a"/>
    <w:uiPriority w:val="99"/>
    <w:rsid w:val="00CA3264"/>
    <w:pPr>
      <w:widowControl w:val="0"/>
      <w:suppressAutoHyphens/>
      <w:autoSpaceDE w:val="0"/>
      <w:spacing w:line="252" w:lineRule="exact"/>
      <w:jc w:val="both"/>
    </w:pPr>
    <w:rPr>
      <w:rFonts w:ascii="Microsoft Sans Serif" w:eastAsia="Microsoft Sans Serif" w:hAnsi="Microsoft Sans Serif" w:cs="Microsoft Sans Serif"/>
      <w:lang w:eastAsia="hi-IN" w:bidi="hi-IN"/>
    </w:rPr>
  </w:style>
  <w:style w:type="paragraph" w:customStyle="1" w:styleId="a4">
    <w:name w:val="Новый"/>
    <w:basedOn w:val="a"/>
    <w:rsid w:val="00696EDE"/>
    <w:pPr>
      <w:spacing w:line="360" w:lineRule="auto"/>
      <w:ind w:firstLine="454"/>
      <w:jc w:val="both"/>
    </w:pPr>
    <w:rPr>
      <w:sz w:val="28"/>
      <w:lang w:eastAsia="en-US" w:bidi="en-US"/>
    </w:rPr>
  </w:style>
  <w:style w:type="paragraph" w:customStyle="1" w:styleId="Abstract">
    <w:name w:val="Abstract"/>
    <w:basedOn w:val="a"/>
    <w:link w:val="Abstract0"/>
    <w:rsid w:val="00696EDE"/>
    <w:pPr>
      <w:widowControl w:val="0"/>
      <w:autoSpaceDE w:val="0"/>
      <w:autoSpaceDN w:val="0"/>
      <w:adjustRightInd w:val="0"/>
      <w:spacing w:line="360" w:lineRule="auto"/>
      <w:ind w:firstLine="454"/>
      <w:jc w:val="both"/>
    </w:pPr>
    <w:rPr>
      <w:rFonts w:eastAsia="@Arial Unicode MS"/>
      <w:sz w:val="28"/>
      <w:szCs w:val="28"/>
    </w:rPr>
  </w:style>
  <w:style w:type="character" w:customStyle="1" w:styleId="Abstract0">
    <w:name w:val="Abstract Знак"/>
    <w:basedOn w:val="a0"/>
    <w:link w:val="Abstract"/>
    <w:rsid w:val="00696EDE"/>
    <w:rPr>
      <w:rFonts w:ascii="Times New Roman" w:eastAsia="@Arial Unicode MS" w:hAnsi="Times New Roman" w:cs="Times New Roman"/>
      <w:sz w:val="28"/>
      <w:szCs w:val="28"/>
      <w:lang w:eastAsia="ru-RU"/>
    </w:rPr>
  </w:style>
  <w:style w:type="paragraph" w:customStyle="1" w:styleId="a5">
    <w:name w:val="А_основной"/>
    <w:basedOn w:val="a"/>
    <w:link w:val="a6"/>
    <w:qFormat/>
    <w:rsid w:val="00696EDE"/>
    <w:pPr>
      <w:spacing w:line="360" w:lineRule="auto"/>
      <w:ind w:firstLine="454"/>
      <w:jc w:val="both"/>
    </w:pPr>
    <w:rPr>
      <w:rFonts w:eastAsia="Calibri"/>
      <w:sz w:val="28"/>
      <w:szCs w:val="28"/>
      <w:lang w:eastAsia="en-US"/>
    </w:rPr>
  </w:style>
  <w:style w:type="character" w:customStyle="1" w:styleId="a6">
    <w:name w:val="А_основной Знак"/>
    <w:basedOn w:val="a0"/>
    <w:link w:val="a5"/>
    <w:rsid w:val="00696EDE"/>
    <w:rPr>
      <w:rFonts w:ascii="Times New Roman" w:eastAsia="Calibri" w:hAnsi="Times New Roman" w:cs="Times New Roman"/>
      <w:sz w:val="28"/>
      <w:szCs w:val="28"/>
    </w:rPr>
  </w:style>
  <w:style w:type="paragraph" w:styleId="a7">
    <w:name w:val="List Paragraph"/>
    <w:basedOn w:val="a"/>
    <w:uiPriority w:val="34"/>
    <w:qFormat/>
    <w:rsid w:val="00696EDE"/>
    <w:pPr>
      <w:ind w:left="720"/>
      <w:contextualSpacing/>
    </w:pPr>
  </w:style>
  <w:style w:type="character" w:customStyle="1" w:styleId="12">
    <w:name w:val="Заголовок 1 Знак"/>
    <w:basedOn w:val="a0"/>
    <w:rsid w:val="006D3DBD"/>
    <w:rPr>
      <w:rFonts w:asciiTheme="majorHAnsi" w:eastAsiaTheme="majorEastAsia" w:hAnsiTheme="majorHAnsi" w:cstheme="majorBidi"/>
      <w:b/>
      <w:bCs/>
      <w:color w:val="365F91" w:themeColor="accent1" w:themeShade="BF"/>
      <w:sz w:val="28"/>
      <w:szCs w:val="28"/>
      <w:lang w:eastAsia="ru-RU"/>
    </w:rPr>
  </w:style>
  <w:style w:type="character" w:styleId="a8">
    <w:name w:val="page number"/>
    <w:basedOn w:val="a0"/>
    <w:rsid w:val="006D3DBD"/>
  </w:style>
  <w:style w:type="paragraph" w:customStyle="1" w:styleId="Body">
    <w:name w:val="Body"/>
    <w:rsid w:val="006D3DBD"/>
    <w:pPr>
      <w:widowControl w:val="0"/>
      <w:overflowPunct w:val="0"/>
      <w:autoSpaceDE w:val="0"/>
      <w:autoSpaceDN w:val="0"/>
      <w:adjustRightInd w:val="0"/>
      <w:spacing w:after="0" w:line="240" w:lineRule="exact"/>
      <w:ind w:firstLine="284"/>
      <w:jc w:val="both"/>
      <w:textAlignment w:val="baseline"/>
    </w:pPr>
    <w:rPr>
      <w:rFonts w:ascii="SchoolBook" w:eastAsia="Times New Roman" w:hAnsi="SchoolBook" w:cs="Times New Roman"/>
      <w:noProof/>
      <w:szCs w:val="20"/>
      <w:lang w:eastAsia="ru-RU"/>
    </w:rPr>
  </w:style>
  <w:style w:type="paragraph" w:customStyle="1" w:styleId="Poem">
    <w:name w:val="Poem"/>
    <w:basedOn w:val="Body"/>
    <w:rsid w:val="006D3DBD"/>
    <w:pPr>
      <w:ind w:left="567" w:firstLine="0"/>
      <w:jc w:val="left"/>
    </w:pPr>
  </w:style>
  <w:style w:type="paragraph" w:styleId="a9">
    <w:name w:val="header"/>
    <w:basedOn w:val="a"/>
    <w:link w:val="aa"/>
    <w:rsid w:val="006D3DBD"/>
    <w:pPr>
      <w:tabs>
        <w:tab w:val="center" w:pos="4703"/>
        <w:tab w:val="right" w:pos="9406"/>
      </w:tabs>
      <w:overflowPunct w:val="0"/>
      <w:autoSpaceDE w:val="0"/>
      <w:autoSpaceDN w:val="0"/>
      <w:adjustRightInd w:val="0"/>
      <w:spacing w:line="240" w:lineRule="exact"/>
      <w:ind w:firstLine="284"/>
      <w:jc w:val="both"/>
      <w:textAlignment w:val="baseline"/>
    </w:pPr>
    <w:rPr>
      <w:rFonts w:ascii="SchoolBookAC" w:hAnsi="SchoolBookAC"/>
      <w:sz w:val="22"/>
      <w:szCs w:val="20"/>
    </w:rPr>
  </w:style>
  <w:style w:type="character" w:customStyle="1" w:styleId="aa">
    <w:name w:val="Верхний колонтитул Знак"/>
    <w:basedOn w:val="a0"/>
    <w:link w:val="a9"/>
    <w:rsid w:val="006D3DBD"/>
    <w:rPr>
      <w:rFonts w:ascii="SchoolBookAC" w:eastAsia="Times New Roman" w:hAnsi="SchoolBookAC" w:cs="Times New Roman"/>
      <w:szCs w:val="20"/>
      <w:lang w:eastAsia="ru-RU"/>
    </w:rPr>
  </w:style>
  <w:style w:type="paragraph" w:styleId="ab">
    <w:name w:val="footer"/>
    <w:basedOn w:val="a"/>
    <w:link w:val="ac"/>
    <w:uiPriority w:val="99"/>
    <w:rsid w:val="006D3DBD"/>
    <w:pPr>
      <w:tabs>
        <w:tab w:val="right" w:pos="15026"/>
      </w:tabs>
      <w:overflowPunct w:val="0"/>
      <w:autoSpaceDE w:val="0"/>
      <w:autoSpaceDN w:val="0"/>
      <w:adjustRightInd w:val="0"/>
      <w:spacing w:line="240" w:lineRule="exact"/>
      <w:jc w:val="both"/>
      <w:textAlignment w:val="baseline"/>
    </w:pPr>
    <w:rPr>
      <w:rFonts w:ascii="SchoolBookAC" w:hAnsi="SchoolBookAC"/>
      <w:sz w:val="20"/>
      <w:szCs w:val="20"/>
    </w:rPr>
  </w:style>
  <w:style w:type="character" w:customStyle="1" w:styleId="ac">
    <w:name w:val="Нижний колонтитул Знак"/>
    <w:basedOn w:val="a0"/>
    <w:link w:val="ab"/>
    <w:uiPriority w:val="99"/>
    <w:rsid w:val="006D3DBD"/>
    <w:rPr>
      <w:rFonts w:ascii="SchoolBookAC" w:eastAsia="Times New Roman" w:hAnsi="SchoolBookAC" w:cs="Times New Roman"/>
      <w:sz w:val="20"/>
      <w:szCs w:val="20"/>
      <w:lang w:eastAsia="ru-RU"/>
    </w:rPr>
  </w:style>
  <w:style w:type="paragraph" w:customStyle="1" w:styleId="13">
    <w:name w:val="Схема документа1"/>
    <w:basedOn w:val="a"/>
    <w:rsid w:val="006D3DBD"/>
    <w:pPr>
      <w:overflowPunct w:val="0"/>
      <w:autoSpaceDE w:val="0"/>
      <w:autoSpaceDN w:val="0"/>
      <w:adjustRightInd w:val="0"/>
      <w:textAlignment w:val="baseline"/>
    </w:pPr>
    <w:rPr>
      <w:rFonts w:ascii="Tahoma" w:hAnsi="Tahoma"/>
      <w:sz w:val="16"/>
      <w:szCs w:val="20"/>
    </w:rPr>
  </w:style>
  <w:style w:type="character" w:customStyle="1" w:styleId="ad">
    <w:name w:val="Схема документа Знак"/>
    <w:basedOn w:val="a0"/>
    <w:rsid w:val="006D3DBD"/>
    <w:rPr>
      <w:rFonts w:ascii="Tahoma" w:hAnsi="Tahoma"/>
      <w:noProof w:val="0"/>
      <w:sz w:val="16"/>
    </w:rPr>
  </w:style>
  <w:style w:type="paragraph" w:styleId="ae">
    <w:name w:val="Body Text Indent"/>
    <w:basedOn w:val="a"/>
    <w:link w:val="af"/>
    <w:rsid w:val="006D3DBD"/>
    <w:pPr>
      <w:overflowPunct w:val="0"/>
      <w:autoSpaceDE w:val="0"/>
      <w:autoSpaceDN w:val="0"/>
      <w:adjustRightInd w:val="0"/>
      <w:spacing w:line="360" w:lineRule="auto"/>
      <w:ind w:firstLine="720"/>
      <w:jc w:val="both"/>
      <w:textAlignment w:val="baseline"/>
    </w:pPr>
    <w:rPr>
      <w:sz w:val="28"/>
      <w:szCs w:val="20"/>
    </w:rPr>
  </w:style>
  <w:style w:type="character" w:customStyle="1" w:styleId="af">
    <w:name w:val="Основной текст с отступом Знак"/>
    <w:basedOn w:val="a0"/>
    <w:link w:val="ae"/>
    <w:rsid w:val="006D3DBD"/>
    <w:rPr>
      <w:rFonts w:ascii="Times New Roman" w:eastAsia="Times New Roman" w:hAnsi="Times New Roman" w:cs="Times New Roman"/>
      <w:sz w:val="28"/>
      <w:szCs w:val="20"/>
      <w:lang w:eastAsia="ru-RU"/>
    </w:rPr>
  </w:style>
  <w:style w:type="character" w:customStyle="1" w:styleId="14">
    <w:name w:val="Строгий1"/>
    <w:basedOn w:val="a0"/>
    <w:rsid w:val="006D3DBD"/>
    <w:rPr>
      <w:b/>
    </w:rPr>
  </w:style>
  <w:style w:type="paragraph" w:customStyle="1" w:styleId="15">
    <w:name w:val="Текст выноски1"/>
    <w:basedOn w:val="a"/>
    <w:rsid w:val="006D3DBD"/>
    <w:pPr>
      <w:overflowPunct w:val="0"/>
      <w:autoSpaceDE w:val="0"/>
      <w:autoSpaceDN w:val="0"/>
      <w:adjustRightInd w:val="0"/>
      <w:textAlignment w:val="baseline"/>
    </w:pPr>
    <w:rPr>
      <w:rFonts w:ascii="Tahoma" w:hAnsi="Tahoma"/>
      <w:sz w:val="16"/>
      <w:szCs w:val="20"/>
    </w:rPr>
  </w:style>
  <w:style w:type="character" w:customStyle="1" w:styleId="af0">
    <w:name w:val="Текст выноски Знак"/>
    <w:basedOn w:val="a0"/>
    <w:rsid w:val="006D3DBD"/>
    <w:rPr>
      <w:rFonts w:ascii="Tahoma" w:hAnsi="Tahoma"/>
      <w:noProof w:val="0"/>
      <w:sz w:val="16"/>
    </w:rPr>
  </w:style>
  <w:style w:type="paragraph" w:customStyle="1" w:styleId="16">
    <w:name w:val="Обычный (веб)1"/>
    <w:basedOn w:val="a"/>
    <w:rsid w:val="006D3DBD"/>
    <w:pPr>
      <w:overflowPunct w:val="0"/>
      <w:autoSpaceDE w:val="0"/>
      <w:autoSpaceDN w:val="0"/>
      <w:adjustRightInd w:val="0"/>
      <w:spacing w:before="100" w:after="100"/>
      <w:textAlignment w:val="baseline"/>
    </w:pPr>
    <w:rPr>
      <w:szCs w:val="20"/>
    </w:rPr>
  </w:style>
  <w:style w:type="paragraph" w:customStyle="1" w:styleId="ConsPlusNormal">
    <w:name w:val="ConsPlusNormal"/>
    <w:rsid w:val="006D3DBD"/>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17">
    <w:name w:val="Гиперссылка1"/>
    <w:basedOn w:val="a0"/>
    <w:rsid w:val="006D3DBD"/>
    <w:rPr>
      <w:color w:val="008080"/>
      <w:sz w:val="21"/>
      <w:u w:val="none"/>
    </w:rPr>
  </w:style>
  <w:style w:type="paragraph" w:customStyle="1" w:styleId="western">
    <w:name w:val="western"/>
    <w:basedOn w:val="a"/>
    <w:rsid w:val="006D3DBD"/>
    <w:pPr>
      <w:overflowPunct w:val="0"/>
      <w:autoSpaceDE w:val="0"/>
      <w:autoSpaceDN w:val="0"/>
      <w:adjustRightInd w:val="0"/>
      <w:spacing w:before="100" w:after="100"/>
      <w:textAlignment w:val="baseline"/>
    </w:pPr>
    <w:rPr>
      <w:szCs w:val="20"/>
    </w:rPr>
  </w:style>
  <w:style w:type="paragraph" w:styleId="af1">
    <w:name w:val="footnote text"/>
    <w:basedOn w:val="a"/>
    <w:link w:val="18"/>
    <w:semiHidden/>
    <w:rsid w:val="006D3DBD"/>
    <w:pPr>
      <w:overflowPunct w:val="0"/>
      <w:autoSpaceDE w:val="0"/>
      <w:autoSpaceDN w:val="0"/>
      <w:adjustRightInd w:val="0"/>
      <w:textAlignment w:val="baseline"/>
    </w:pPr>
    <w:rPr>
      <w:sz w:val="20"/>
      <w:szCs w:val="20"/>
    </w:rPr>
  </w:style>
  <w:style w:type="character" w:customStyle="1" w:styleId="18">
    <w:name w:val="Текст сноски Знак1"/>
    <w:basedOn w:val="a0"/>
    <w:link w:val="af1"/>
    <w:semiHidden/>
    <w:rsid w:val="006D3DBD"/>
    <w:rPr>
      <w:rFonts w:ascii="Times New Roman" w:eastAsia="Times New Roman" w:hAnsi="Times New Roman" w:cs="Times New Roman"/>
      <w:sz w:val="20"/>
      <w:szCs w:val="20"/>
      <w:lang w:eastAsia="ru-RU"/>
    </w:rPr>
  </w:style>
  <w:style w:type="character" w:customStyle="1" w:styleId="af2">
    <w:name w:val="Текст сноски Знак"/>
    <w:basedOn w:val="a0"/>
    <w:rsid w:val="006D3DBD"/>
    <w:rPr>
      <w:rFonts w:ascii="Times New Roman" w:eastAsia="Times New Roman" w:hAnsi="Times New Roman" w:cs="Times New Roman"/>
      <w:sz w:val="20"/>
      <w:szCs w:val="20"/>
      <w:lang w:eastAsia="ru-RU"/>
    </w:rPr>
  </w:style>
  <w:style w:type="paragraph" w:customStyle="1" w:styleId="DecimalAligned">
    <w:name w:val="Decimal Aligned"/>
    <w:basedOn w:val="a"/>
    <w:rsid w:val="006D3DBD"/>
    <w:pPr>
      <w:tabs>
        <w:tab w:val="decimal" w:pos="360"/>
      </w:tabs>
      <w:overflowPunct w:val="0"/>
      <w:autoSpaceDE w:val="0"/>
      <w:autoSpaceDN w:val="0"/>
      <w:adjustRightInd w:val="0"/>
      <w:spacing w:after="200" w:line="276" w:lineRule="auto"/>
      <w:textAlignment w:val="baseline"/>
    </w:pPr>
    <w:rPr>
      <w:rFonts w:ascii="Calibri" w:hAnsi="Calibri"/>
      <w:sz w:val="22"/>
      <w:szCs w:val="20"/>
    </w:rPr>
  </w:style>
  <w:style w:type="character" w:styleId="af3">
    <w:name w:val="Subtle Emphasis"/>
    <w:basedOn w:val="a0"/>
    <w:qFormat/>
    <w:rsid w:val="006D3DBD"/>
    <w:rPr>
      <w:i/>
      <w:noProof w:val="0"/>
      <w:color w:val="808080"/>
      <w:sz w:val="22"/>
      <w:lang w:val="ru-RU"/>
    </w:rPr>
  </w:style>
  <w:style w:type="paragraph" w:customStyle="1" w:styleId="u">
    <w:name w:val="u"/>
    <w:basedOn w:val="a"/>
    <w:rsid w:val="006D3DBD"/>
    <w:pPr>
      <w:overflowPunct w:val="0"/>
      <w:autoSpaceDE w:val="0"/>
      <w:autoSpaceDN w:val="0"/>
      <w:adjustRightInd w:val="0"/>
      <w:ind w:firstLine="284"/>
      <w:jc w:val="both"/>
      <w:textAlignment w:val="baseline"/>
    </w:pPr>
    <w:rPr>
      <w:color w:val="000000"/>
      <w:szCs w:val="20"/>
    </w:rPr>
  </w:style>
  <w:style w:type="paragraph" w:customStyle="1" w:styleId="HTML1">
    <w:name w:val="Стандартный HTML1"/>
    <w:basedOn w:val="a"/>
    <w:rsid w:val="006D3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
    <w:name w:val="Стандартный HTML Знак"/>
    <w:basedOn w:val="a0"/>
    <w:rsid w:val="006D3DBD"/>
    <w:rPr>
      <w:rFonts w:ascii="Courier New" w:hAnsi="Courier New"/>
      <w:noProof w:val="0"/>
      <w:sz w:val="20"/>
    </w:rPr>
  </w:style>
  <w:style w:type="paragraph" w:styleId="af4">
    <w:name w:val="Body Text"/>
    <w:basedOn w:val="a"/>
    <w:link w:val="af5"/>
    <w:rsid w:val="006D3DBD"/>
    <w:pPr>
      <w:overflowPunct w:val="0"/>
      <w:autoSpaceDE w:val="0"/>
      <w:autoSpaceDN w:val="0"/>
      <w:adjustRightInd w:val="0"/>
      <w:spacing w:after="120"/>
      <w:textAlignment w:val="baseline"/>
    </w:pPr>
    <w:rPr>
      <w:szCs w:val="20"/>
    </w:rPr>
  </w:style>
  <w:style w:type="character" w:customStyle="1" w:styleId="af5">
    <w:name w:val="Основной текст Знак"/>
    <w:basedOn w:val="a0"/>
    <w:link w:val="af4"/>
    <w:rsid w:val="006D3DBD"/>
    <w:rPr>
      <w:rFonts w:ascii="Times New Roman" w:eastAsia="Times New Roman" w:hAnsi="Times New Roman" w:cs="Times New Roman"/>
      <w:sz w:val="24"/>
      <w:szCs w:val="20"/>
      <w:lang w:eastAsia="ru-RU"/>
    </w:rPr>
  </w:style>
  <w:style w:type="paragraph" w:customStyle="1" w:styleId="21">
    <w:name w:val="Основной текст 21"/>
    <w:basedOn w:val="a"/>
    <w:rsid w:val="006D3DBD"/>
    <w:pPr>
      <w:overflowPunct w:val="0"/>
      <w:autoSpaceDE w:val="0"/>
      <w:autoSpaceDN w:val="0"/>
      <w:adjustRightInd w:val="0"/>
      <w:spacing w:after="120" w:line="480" w:lineRule="auto"/>
      <w:textAlignment w:val="baseline"/>
    </w:pPr>
    <w:rPr>
      <w:szCs w:val="20"/>
    </w:rPr>
  </w:style>
  <w:style w:type="character" w:customStyle="1" w:styleId="22">
    <w:name w:val="Основной текст 2 Знак"/>
    <w:basedOn w:val="a0"/>
    <w:rsid w:val="006D3DBD"/>
    <w:rPr>
      <w:rFonts w:ascii="Times New Roman" w:hAnsi="Times New Roman"/>
      <w:noProof w:val="0"/>
      <w:sz w:val="24"/>
    </w:rPr>
  </w:style>
  <w:style w:type="paragraph" w:customStyle="1" w:styleId="210">
    <w:name w:val="Основной текст с отступом 21"/>
    <w:basedOn w:val="a"/>
    <w:rsid w:val="006D3DBD"/>
    <w:pPr>
      <w:overflowPunct w:val="0"/>
      <w:autoSpaceDE w:val="0"/>
      <w:autoSpaceDN w:val="0"/>
      <w:adjustRightInd w:val="0"/>
      <w:spacing w:after="120" w:line="480" w:lineRule="auto"/>
      <w:ind w:left="283"/>
      <w:textAlignment w:val="baseline"/>
    </w:pPr>
    <w:rPr>
      <w:szCs w:val="20"/>
    </w:rPr>
  </w:style>
  <w:style w:type="character" w:customStyle="1" w:styleId="23">
    <w:name w:val="Основной текст с отступом 2 Знак"/>
    <w:basedOn w:val="a0"/>
    <w:rsid w:val="006D3DBD"/>
    <w:rPr>
      <w:rFonts w:ascii="Times New Roman" w:hAnsi="Times New Roman"/>
      <w:noProof w:val="0"/>
      <w:sz w:val="24"/>
    </w:rPr>
  </w:style>
  <w:style w:type="paragraph" w:customStyle="1" w:styleId="31">
    <w:name w:val="Основной текст с отступом 31"/>
    <w:basedOn w:val="a"/>
    <w:rsid w:val="006D3DBD"/>
    <w:pPr>
      <w:overflowPunct w:val="0"/>
      <w:autoSpaceDE w:val="0"/>
      <w:autoSpaceDN w:val="0"/>
      <w:adjustRightInd w:val="0"/>
      <w:spacing w:after="120"/>
      <w:ind w:left="283"/>
      <w:textAlignment w:val="baseline"/>
    </w:pPr>
    <w:rPr>
      <w:sz w:val="16"/>
      <w:szCs w:val="20"/>
    </w:rPr>
  </w:style>
  <w:style w:type="character" w:customStyle="1" w:styleId="32">
    <w:name w:val="Основной текст с отступом 3 Знак"/>
    <w:basedOn w:val="a0"/>
    <w:rsid w:val="006D3DBD"/>
    <w:rPr>
      <w:rFonts w:ascii="Times New Roman" w:hAnsi="Times New Roman"/>
      <w:noProof w:val="0"/>
      <w:sz w:val="16"/>
    </w:rPr>
  </w:style>
  <w:style w:type="paragraph" w:styleId="af6">
    <w:name w:val="Title"/>
    <w:basedOn w:val="a"/>
    <w:link w:val="af7"/>
    <w:qFormat/>
    <w:rsid w:val="006D3DBD"/>
    <w:pPr>
      <w:overflowPunct w:val="0"/>
      <w:autoSpaceDE w:val="0"/>
      <w:autoSpaceDN w:val="0"/>
      <w:adjustRightInd w:val="0"/>
      <w:jc w:val="center"/>
      <w:textAlignment w:val="baseline"/>
    </w:pPr>
    <w:rPr>
      <w:b/>
      <w:szCs w:val="20"/>
    </w:rPr>
  </w:style>
  <w:style w:type="character" w:customStyle="1" w:styleId="af7">
    <w:name w:val="Название Знак"/>
    <w:basedOn w:val="a0"/>
    <w:link w:val="af6"/>
    <w:rsid w:val="006D3DBD"/>
    <w:rPr>
      <w:rFonts w:ascii="Times New Roman" w:eastAsia="Times New Roman" w:hAnsi="Times New Roman" w:cs="Times New Roman"/>
      <w:b/>
      <w:sz w:val="24"/>
      <w:szCs w:val="20"/>
      <w:lang w:eastAsia="ru-RU"/>
    </w:rPr>
  </w:style>
  <w:style w:type="paragraph" w:styleId="af8">
    <w:name w:val="List Number"/>
    <w:basedOn w:val="a"/>
    <w:rsid w:val="006D3DBD"/>
    <w:pPr>
      <w:tabs>
        <w:tab w:val="left" w:pos="567"/>
      </w:tabs>
      <w:overflowPunct w:val="0"/>
      <w:autoSpaceDE w:val="0"/>
      <w:autoSpaceDN w:val="0"/>
      <w:adjustRightInd w:val="0"/>
      <w:ind w:left="567" w:hanging="567"/>
      <w:textAlignment w:val="baseline"/>
    </w:pPr>
    <w:rPr>
      <w:sz w:val="20"/>
      <w:szCs w:val="20"/>
    </w:rPr>
  </w:style>
  <w:style w:type="paragraph" w:customStyle="1" w:styleId="19">
    <w:name w:val="Текст1"/>
    <w:basedOn w:val="a"/>
    <w:rsid w:val="006D3DBD"/>
    <w:pPr>
      <w:overflowPunct w:val="0"/>
      <w:autoSpaceDE w:val="0"/>
      <w:autoSpaceDN w:val="0"/>
      <w:adjustRightInd w:val="0"/>
      <w:textAlignment w:val="baseline"/>
    </w:pPr>
    <w:rPr>
      <w:rFonts w:ascii="Courier New" w:hAnsi="Courier New"/>
      <w:sz w:val="20"/>
      <w:szCs w:val="20"/>
    </w:rPr>
  </w:style>
  <w:style w:type="character" w:customStyle="1" w:styleId="af9">
    <w:name w:val="Текст Знак"/>
    <w:basedOn w:val="a0"/>
    <w:link w:val="afa"/>
    <w:uiPriority w:val="99"/>
    <w:rsid w:val="006D3DBD"/>
    <w:rPr>
      <w:rFonts w:ascii="Courier New" w:hAnsi="Courier New"/>
      <w:sz w:val="20"/>
    </w:rPr>
  </w:style>
  <w:style w:type="paragraph" w:styleId="afa">
    <w:name w:val="Plain Text"/>
    <w:basedOn w:val="a"/>
    <w:link w:val="af9"/>
    <w:uiPriority w:val="99"/>
    <w:rsid w:val="006D3DBD"/>
    <w:rPr>
      <w:rFonts w:ascii="Courier New" w:eastAsiaTheme="minorHAnsi" w:hAnsi="Courier New" w:cstheme="minorBidi"/>
      <w:sz w:val="20"/>
      <w:szCs w:val="22"/>
      <w:lang w:eastAsia="en-US"/>
    </w:rPr>
  </w:style>
  <w:style w:type="paragraph" w:customStyle="1" w:styleId="afb">
    <w:name w:val="Цитаты"/>
    <w:basedOn w:val="a"/>
    <w:rsid w:val="006D3DBD"/>
    <w:pPr>
      <w:overflowPunct w:val="0"/>
      <w:autoSpaceDE w:val="0"/>
      <w:autoSpaceDN w:val="0"/>
      <w:adjustRightInd w:val="0"/>
      <w:spacing w:before="100" w:after="100"/>
      <w:ind w:left="360" w:right="360"/>
      <w:textAlignment w:val="baseline"/>
    </w:pPr>
    <w:rPr>
      <w:szCs w:val="20"/>
    </w:rPr>
  </w:style>
  <w:style w:type="character" w:customStyle="1" w:styleId="blueselect1">
    <w:name w:val="blueselect1"/>
    <w:basedOn w:val="a0"/>
    <w:rsid w:val="006D3DBD"/>
    <w:rPr>
      <w:b/>
      <w:color w:val="auto"/>
      <w:sz w:val="17"/>
      <w:u w:val="none"/>
    </w:rPr>
  </w:style>
  <w:style w:type="paragraph" w:customStyle="1" w:styleId="content-bold">
    <w:name w:val="content-bold"/>
    <w:basedOn w:val="a"/>
    <w:rsid w:val="006D3DBD"/>
    <w:pPr>
      <w:overflowPunct w:val="0"/>
      <w:autoSpaceDE w:val="0"/>
      <w:autoSpaceDN w:val="0"/>
      <w:adjustRightInd w:val="0"/>
      <w:spacing w:before="100" w:after="100" w:line="384" w:lineRule="auto"/>
      <w:textAlignment w:val="baseline"/>
    </w:pPr>
    <w:rPr>
      <w:rFonts w:ascii="Verdana" w:hAnsi="Verdana"/>
      <w:b/>
      <w:color w:val="000000"/>
      <w:sz w:val="17"/>
      <w:szCs w:val="20"/>
    </w:rPr>
  </w:style>
  <w:style w:type="paragraph" w:customStyle="1" w:styleId="content">
    <w:name w:val="content"/>
    <w:basedOn w:val="a"/>
    <w:rsid w:val="006D3DBD"/>
    <w:pPr>
      <w:overflowPunct w:val="0"/>
      <w:autoSpaceDE w:val="0"/>
      <w:autoSpaceDN w:val="0"/>
      <w:adjustRightInd w:val="0"/>
      <w:spacing w:before="100" w:after="100" w:line="384" w:lineRule="auto"/>
      <w:jc w:val="both"/>
      <w:textAlignment w:val="baseline"/>
    </w:pPr>
    <w:rPr>
      <w:rFonts w:ascii="Verdana" w:hAnsi="Verdana"/>
      <w:color w:val="000000"/>
      <w:sz w:val="17"/>
      <w:szCs w:val="20"/>
    </w:rPr>
  </w:style>
  <w:style w:type="character" w:customStyle="1" w:styleId="afc">
    <w:name w:val="Текст концевой сноски Знак"/>
    <w:basedOn w:val="a0"/>
    <w:rsid w:val="006D3DBD"/>
    <w:rPr>
      <w:rFonts w:ascii="Times New Roman" w:hAnsi="Times New Roman"/>
      <w:noProof w:val="0"/>
      <w:sz w:val="20"/>
    </w:rPr>
  </w:style>
  <w:style w:type="character" w:customStyle="1" w:styleId="textcopy1">
    <w:name w:val="textcopy1"/>
    <w:basedOn w:val="a0"/>
    <w:rsid w:val="006D3DBD"/>
    <w:rPr>
      <w:rFonts w:ascii="Arial" w:hAnsi="Arial"/>
      <w:color w:val="000000"/>
      <w:sz w:val="13"/>
    </w:rPr>
  </w:style>
  <w:style w:type="character" w:customStyle="1" w:styleId="afd">
    <w:name w:val="Без интервала Знак"/>
    <w:basedOn w:val="a0"/>
    <w:rsid w:val="006D3DBD"/>
    <w:rPr>
      <w:noProof w:val="0"/>
      <w:sz w:val="22"/>
      <w:lang w:val="ru-RU"/>
    </w:rPr>
  </w:style>
  <w:style w:type="paragraph" w:styleId="afe">
    <w:name w:val="TOC Heading"/>
    <w:basedOn w:val="1"/>
    <w:next w:val="a"/>
    <w:qFormat/>
    <w:rsid w:val="006D3DBD"/>
    <w:pPr>
      <w:spacing w:line="276" w:lineRule="auto"/>
      <w:outlineLvl w:val="9"/>
    </w:pPr>
  </w:style>
  <w:style w:type="character" w:customStyle="1" w:styleId="1a">
    <w:name w:val="Просмотренная гиперссылка1"/>
    <w:basedOn w:val="a0"/>
    <w:rsid w:val="006D3DBD"/>
    <w:rPr>
      <w:color w:val="800080"/>
      <w:u w:val="single"/>
    </w:rPr>
  </w:style>
  <w:style w:type="character" w:customStyle="1" w:styleId="1b">
    <w:name w:val="Выделение1"/>
    <w:basedOn w:val="a0"/>
    <w:rsid w:val="006D3DBD"/>
    <w:rPr>
      <w:i/>
    </w:rPr>
  </w:style>
  <w:style w:type="character" w:styleId="aff">
    <w:name w:val="Placeholder Text"/>
    <w:basedOn w:val="a0"/>
    <w:rsid w:val="006D3DBD"/>
  </w:style>
  <w:style w:type="character" w:customStyle="1" w:styleId="mw-headline">
    <w:name w:val="mw-headline"/>
    <w:basedOn w:val="a0"/>
    <w:rsid w:val="006D3DBD"/>
  </w:style>
  <w:style w:type="character" w:customStyle="1" w:styleId="rtxt">
    <w:name w:val="rtxt"/>
    <w:basedOn w:val="a0"/>
    <w:rsid w:val="006D3DBD"/>
  </w:style>
  <w:style w:type="character" w:customStyle="1" w:styleId="apple-converted-space">
    <w:name w:val="apple-converted-space"/>
    <w:basedOn w:val="a0"/>
    <w:rsid w:val="006D3DBD"/>
  </w:style>
  <w:style w:type="character" w:customStyle="1" w:styleId="apple-style-span">
    <w:name w:val="apple-style-span"/>
    <w:basedOn w:val="a0"/>
    <w:rsid w:val="006D3DBD"/>
  </w:style>
  <w:style w:type="character" w:customStyle="1" w:styleId="1c">
    <w:name w:val="Текст выноски Знак1"/>
    <w:basedOn w:val="a0"/>
    <w:link w:val="aff0"/>
    <w:semiHidden/>
    <w:rsid w:val="006D3DBD"/>
    <w:rPr>
      <w:rFonts w:ascii="Tahoma" w:hAnsi="Tahoma" w:cs="Tahoma"/>
      <w:sz w:val="16"/>
      <w:szCs w:val="16"/>
      <w:lang w:eastAsia="ru-RU"/>
    </w:rPr>
  </w:style>
  <w:style w:type="paragraph" w:styleId="aff0">
    <w:name w:val="Balloon Text"/>
    <w:basedOn w:val="a"/>
    <w:link w:val="1c"/>
    <w:semiHidden/>
    <w:unhideWhenUsed/>
    <w:rsid w:val="006D3DBD"/>
    <w:pPr>
      <w:widowControl w:val="0"/>
      <w:autoSpaceDE w:val="0"/>
      <w:autoSpaceDN w:val="0"/>
      <w:adjustRightInd w:val="0"/>
    </w:pPr>
    <w:rPr>
      <w:rFonts w:ascii="Tahoma" w:eastAsiaTheme="minorHAnsi" w:hAnsi="Tahoma" w:cs="Tahoma"/>
      <w:sz w:val="16"/>
      <w:szCs w:val="16"/>
    </w:rPr>
  </w:style>
  <w:style w:type="character" w:customStyle="1" w:styleId="24">
    <w:name w:val="Текст выноски Знак2"/>
    <w:basedOn w:val="a0"/>
    <w:uiPriority w:val="99"/>
    <w:semiHidden/>
    <w:rsid w:val="006D3DBD"/>
    <w:rPr>
      <w:rFonts w:ascii="Tahoma" w:eastAsia="Times New Roman" w:hAnsi="Tahoma" w:cs="Tahoma"/>
      <w:sz w:val="16"/>
      <w:szCs w:val="16"/>
      <w:lang w:eastAsia="ru-RU"/>
    </w:rPr>
  </w:style>
  <w:style w:type="character" w:customStyle="1" w:styleId="aff1">
    <w:name w:val="Основной текст_"/>
    <w:basedOn w:val="a0"/>
    <w:link w:val="4"/>
    <w:locked/>
    <w:rsid w:val="006D3DBD"/>
    <w:rPr>
      <w:sz w:val="23"/>
      <w:szCs w:val="23"/>
      <w:shd w:val="clear" w:color="auto" w:fill="FFFFFF"/>
    </w:rPr>
  </w:style>
  <w:style w:type="paragraph" w:customStyle="1" w:styleId="4">
    <w:name w:val="Основной текст4"/>
    <w:basedOn w:val="a"/>
    <w:link w:val="aff1"/>
    <w:rsid w:val="006D3DBD"/>
    <w:pPr>
      <w:widowControl w:val="0"/>
      <w:shd w:val="clear" w:color="auto" w:fill="FFFFFF"/>
      <w:spacing w:line="418" w:lineRule="exact"/>
      <w:ind w:hanging="400"/>
    </w:pPr>
    <w:rPr>
      <w:rFonts w:asciiTheme="minorHAnsi" w:eastAsiaTheme="minorHAnsi" w:hAnsiTheme="minorHAnsi" w:cstheme="minorBidi"/>
      <w:sz w:val="23"/>
      <w:szCs w:val="23"/>
      <w:lang w:eastAsia="en-US"/>
    </w:rPr>
  </w:style>
  <w:style w:type="character" w:customStyle="1" w:styleId="aff2">
    <w:name w:val="Основной текст + Полужирный"/>
    <w:basedOn w:val="aff1"/>
    <w:rsid w:val="006D3DBD"/>
    <w:rPr>
      <w:b/>
      <w:bCs/>
      <w:color w:val="000000"/>
      <w:spacing w:val="0"/>
      <w:w w:val="100"/>
      <w:position w:val="0"/>
      <w:sz w:val="23"/>
      <w:szCs w:val="23"/>
      <w:shd w:val="clear" w:color="auto" w:fill="FFFFFF"/>
      <w:lang w:val="ru-RU"/>
    </w:rPr>
  </w:style>
  <w:style w:type="character" w:customStyle="1" w:styleId="25">
    <w:name w:val="Основной текст + Полужирный2"/>
    <w:aliases w:val="Курсив"/>
    <w:basedOn w:val="aff1"/>
    <w:rsid w:val="006D3DBD"/>
    <w:rPr>
      <w:b/>
      <w:bCs/>
      <w:i/>
      <w:iCs/>
      <w:color w:val="000000"/>
      <w:spacing w:val="0"/>
      <w:w w:val="100"/>
      <w:position w:val="0"/>
      <w:sz w:val="23"/>
      <w:szCs w:val="23"/>
      <w:u w:val="none"/>
      <w:shd w:val="clear" w:color="auto" w:fill="FFFFFF"/>
      <w:lang w:val="ru-RU"/>
    </w:rPr>
  </w:style>
  <w:style w:type="character" w:customStyle="1" w:styleId="10pt">
    <w:name w:val="Основной текст + 10 pt"/>
    <w:basedOn w:val="aff1"/>
    <w:rsid w:val="006D3DBD"/>
    <w:rPr>
      <w:color w:val="000000"/>
      <w:spacing w:val="0"/>
      <w:w w:val="100"/>
      <w:position w:val="0"/>
      <w:sz w:val="20"/>
      <w:szCs w:val="20"/>
      <w:u w:val="none"/>
      <w:shd w:val="clear" w:color="auto" w:fill="FFFFFF"/>
      <w:lang w:val="ru-RU"/>
    </w:rPr>
  </w:style>
  <w:style w:type="character" w:customStyle="1" w:styleId="26">
    <w:name w:val="Основной текст (2)_"/>
    <w:basedOn w:val="a0"/>
    <w:link w:val="27"/>
    <w:locked/>
    <w:rsid w:val="006D3DBD"/>
    <w:rPr>
      <w:b/>
      <w:bCs/>
      <w:sz w:val="23"/>
      <w:szCs w:val="23"/>
      <w:shd w:val="clear" w:color="auto" w:fill="FFFFFF"/>
    </w:rPr>
  </w:style>
  <w:style w:type="paragraph" w:customStyle="1" w:styleId="27">
    <w:name w:val="Основной текст (2)"/>
    <w:basedOn w:val="a"/>
    <w:link w:val="26"/>
    <w:rsid w:val="006D3DBD"/>
    <w:pPr>
      <w:widowControl w:val="0"/>
      <w:shd w:val="clear" w:color="auto" w:fill="FFFFFF"/>
      <w:spacing w:line="413" w:lineRule="exact"/>
      <w:ind w:hanging="320"/>
    </w:pPr>
    <w:rPr>
      <w:rFonts w:asciiTheme="minorHAnsi" w:eastAsiaTheme="minorHAnsi" w:hAnsiTheme="minorHAnsi" w:cstheme="minorBidi"/>
      <w:b/>
      <w:bCs/>
      <w:sz w:val="23"/>
      <w:szCs w:val="23"/>
      <w:lang w:eastAsia="en-US"/>
    </w:rPr>
  </w:style>
  <w:style w:type="character" w:customStyle="1" w:styleId="28">
    <w:name w:val="Основной текст (2) + Не полужирный"/>
    <w:basedOn w:val="26"/>
    <w:rsid w:val="006D3DBD"/>
    <w:rPr>
      <w:b/>
      <w:bCs/>
      <w:color w:val="000000"/>
      <w:spacing w:val="0"/>
      <w:w w:val="100"/>
      <w:position w:val="0"/>
      <w:sz w:val="23"/>
      <w:szCs w:val="23"/>
      <w:shd w:val="clear" w:color="auto" w:fill="FFFFFF"/>
      <w:lang w:val="ru-RU"/>
    </w:rPr>
  </w:style>
  <w:style w:type="character" w:customStyle="1" w:styleId="1d">
    <w:name w:val="Основной текст + Полужирный1"/>
    <w:aliases w:val="Курсив3,Интервал 1 pt"/>
    <w:basedOn w:val="aff1"/>
    <w:rsid w:val="006D3DBD"/>
    <w:rPr>
      <w:b/>
      <w:bCs/>
      <w:i/>
      <w:iCs/>
      <w:color w:val="000000"/>
      <w:spacing w:val="30"/>
      <w:w w:val="100"/>
      <w:position w:val="0"/>
      <w:sz w:val="23"/>
      <w:szCs w:val="23"/>
      <w:u w:val="none"/>
      <w:shd w:val="clear" w:color="auto" w:fill="FFFFFF"/>
      <w:lang w:val="en-US"/>
    </w:rPr>
  </w:style>
  <w:style w:type="character" w:customStyle="1" w:styleId="10pt1">
    <w:name w:val="Основной текст + 10 pt1"/>
    <w:aliases w:val="Курсив2"/>
    <w:basedOn w:val="aff1"/>
    <w:rsid w:val="006D3DBD"/>
    <w:rPr>
      <w:i/>
      <w:iCs/>
      <w:color w:val="000000"/>
      <w:spacing w:val="0"/>
      <w:w w:val="100"/>
      <w:position w:val="0"/>
      <w:sz w:val="20"/>
      <w:szCs w:val="20"/>
      <w:u w:val="none"/>
      <w:shd w:val="clear" w:color="auto" w:fill="FFFFFF"/>
    </w:rPr>
  </w:style>
  <w:style w:type="character" w:customStyle="1" w:styleId="Sylfaen">
    <w:name w:val="Основной текст + Sylfaen"/>
    <w:aliases w:val="4 pt,Курсив1,Интервал 1 pt2"/>
    <w:basedOn w:val="aff1"/>
    <w:rsid w:val="006D3DBD"/>
    <w:rPr>
      <w:rFonts w:ascii="Sylfaen" w:eastAsia="Times New Roman" w:hAnsi="Sylfaen" w:cs="Sylfaen"/>
      <w:i/>
      <w:iCs/>
      <w:color w:val="000000"/>
      <w:spacing w:val="20"/>
      <w:w w:val="100"/>
      <w:position w:val="0"/>
      <w:sz w:val="8"/>
      <w:szCs w:val="8"/>
      <w:u w:val="none"/>
      <w:shd w:val="clear" w:color="auto" w:fill="FFFFFF"/>
      <w:lang w:val="ru-RU"/>
    </w:rPr>
  </w:style>
  <w:style w:type="character" w:customStyle="1" w:styleId="4pt">
    <w:name w:val="Основной текст + 4 pt"/>
    <w:basedOn w:val="aff1"/>
    <w:rsid w:val="006D3DBD"/>
    <w:rPr>
      <w:color w:val="000000"/>
      <w:spacing w:val="0"/>
      <w:w w:val="100"/>
      <w:position w:val="0"/>
      <w:sz w:val="8"/>
      <w:szCs w:val="8"/>
      <w:u w:val="none"/>
      <w:shd w:val="clear" w:color="auto" w:fill="FFFFFF"/>
    </w:rPr>
  </w:style>
  <w:style w:type="character" w:customStyle="1" w:styleId="Sylfaen2">
    <w:name w:val="Основной текст + Sylfaen2"/>
    <w:aliases w:val="6 pt"/>
    <w:basedOn w:val="aff1"/>
    <w:rsid w:val="006D3DBD"/>
    <w:rPr>
      <w:rFonts w:ascii="Sylfaen" w:eastAsia="Times New Roman" w:hAnsi="Sylfaen" w:cs="Sylfaen"/>
      <w:color w:val="000000"/>
      <w:spacing w:val="0"/>
      <w:w w:val="100"/>
      <w:position w:val="0"/>
      <w:sz w:val="12"/>
      <w:szCs w:val="12"/>
      <w:u w:val="none"/>
      <w:shd w:val="clear" w:color="auto" w:fill="FFFFFF"/>
      <w:lang w:val="ru-RU"/>
    </w:rPr>
  </w:style>
  <w:style w:type="character" w:customStyle="1" w:styleId="29">
    <w:name w:val="Основной текст2"/>
    <w:basedOn w:val="aff1"/>
    <w:rsid w:val="006D3DBD"/>
    <w:rPr>
      <w:color w:val="000000"/>
      <w:spacing w:val="0"/>
      <w:w w:val="100"/>
      <w:position w:val="0"/>
      <w:sz w:val="23"/>
      <w:szCs w:val="23"/>
      <w:u w:val="single"/>
      <w:shd w:val="clear" w:color="auto" w:fill="FFFFFF"/>
      <w:lang w:val="ru-RU"/>
    </w:rPr>
  </w:style>
  <w:style w:type="character" w:customStyle="1" w:styleId="Sylfaen1">
    <w:name w:val="Основной текст + Sylfaen1"/>
    <w:aliases w:val="11,5 pt,Интервал 1 pt Exact"/>
    <w:basedOn w:val="aff1"/>
    <w:rsid w:val="006D3DBD"/>
    <w:rPr>
      <w:rFonts w:ascii="Sylfaen" w:eastAsia="Times New Roman" w:hAnsi="Sylfaen" w:cs="Sylfaen"/>
      <w:color w:val="000000"/>
      <w:spacing w:val="29"/>
      <w:w w:val="100"/>
      <w:position w:val="0"/>
      <w:sz w:val="23"/>
      <w:szCs w:val="23"/>
      <w:u w:val="none"/>
      <w:shd w:val="clear" w:color="auto" w:fill="FFFFFF"/>
      <w:lang w:val="ru-RU"/>
    </w:rPr>
  </w:style>
  <w:style w:type="character" w:customStyle="1" w:styleId="aff3">
    <w:name w:val="Основной текст + Курсив"/>
    <w:aliases w:val="Интервал 1 pt1"/>
    <w:basedOn w:val="aff1"/>
    <w:rsid w:val="006D3DBD"/>
    <w:rPr>
      <w:i/>
      <w:iCs/>
      <w:color w:val="000000"/>
      <w:spacing w:val="30"/>
      <w:w w:val="100"/>
      <w:position w:val="0"/>
      <w:sz w:val="23"/>
      <w:szCs w:val="23"/>
      <w:u w:val="none"/>
      <w:shd w:val="clear" w:color="auto" w:fill="FFFFFF"/>
      <w:lang w:val="ru-RU"/>
    </w:rPr>
  </w:style>
  <w:style w:type="character" w:customStyle="1" w:styleId="1e">
    <w:name w:val="Заголовок №1_"/>
    <w:basedOn w:val="a0"/>
    <w:link w:val="1f"/>
    <w:locked/>
    <w:rsid w:val="006D3DBD"/>
    <w:rPr>
      <w:b/>
      <w:bCs/>
      <w:sz w:val="31"/>
      <w:szCs w:val="31"/>
      <w:shd w:val="clear" w:color="auto" w:fill="FFFFFF"/>
    </w:rPr>
  </w:style>
  <w:style w:type="paragraph" w:customStyle="1" w:styleId="1f">
    <w:name w:val="Заголовок №1"/>
    <w:basedOn w:val="a"/>
    <w:link w:val="1e"/>
    <w:rsid w:val="006D3DBD"/>
    <w:pPr>
      <w:widowControl w:val="0"/>
      <w:shd w:val="clear" w:color="auto" w:fill="FFFFFF"/>
      <w:spacing w:after="240" w:line="374" w:lineRule="exact"/>
      <w:ind w:hanging="1380"/>
      <w:outlineLvl w:val="0"/>
    </w:pPr>
    <w:rPr>
      <w:rFonts w:asciiTheme="minorHAnsi" w:eastAsiaTheme="minorHAnsi" w:hAnsiTheme="minorHAnsi" w:cstheme="minorBidi"/>
      <w:b/>
      <w:bCs/>
      <w:sz w:val="31"/>
      <w:szCs w:val="31"/>
      <w:lang w:eastAsia="en-US"/>
    </w:rPr>
  </w:style>
  <w:style w:type="character" w:customStyle="1" w:styleId="2a">
    <w:name w:val="Заголовок №2_"/>
    <w:basedOn w:val="a0"/>
    <w:link w:val="2b"/>
    <w:locked/>
    <w:rsid w:val="006D3DBD"/>
    <w:rPr>
      <w:b/>
      <w:bCs/>
      <w:sz w:val="27"/>
      <w:szCs w:val="27"/>
      <w:shd w:val="clear" w:color="auto" w:fill="FFFFFF"/>
    </w:rPr>
  </w:style>
  <w:style w:type="paragraph" w:customStyle="1" w:styleId="2b">
    <w:name w:val="Заголовок №2"/>
    <w:basedOn w:val="a"/>
    <w:link w:val="2a"/>
    <w:rsid w:val="006D3DBD"/>
    <w:pPr>
      <w:widowControl w:val="0"/>
      <w:shd w:val="clear" w:color="auto" w:fill="FFFFFF"/>
      <w:spacing w:before="240" w:after="360" w:line="240" w:lineRule="atLeast"/>
      <w:ind w:firstLine="1100"/>
      <w:jc w:val="both"/>
      <w:outlineLvl w:val="1"/>
    </w:pPr>
    <w:rPr>
      <w:rFonts w:asciiTheme="minorHAnsi" w:eastAsiaTheme="minorHAnsi" w:hAnsiTheme="minorHAnsi" w:cstheme="minorBidi"/>
      <w:b/>
      <w:bCs/>
      <w:sz w:val="27"/>
      <w:szCs w:val="27"/>
      <w:lang w:eastAsia="en-US"/>
    </w:rPr>
  </w:style>
  <w:style w:type="character" w:customStyle="1" w:styleId="33">
    <w:name w:val="Заголовок №3_"/>
    <w:basedOn w:val="a0"/>
    <w:link w:val="34"/>
    <w:locked/>
    <w:rsid w:val="006D3DBD"/>
    <w:rPr>
      <w:b/>
      <w:bCs/>
      <w:sz w:val="23"/>
      <w:szCs w:val="23"/>
      <w:shd w:val="clear" w:color="auto" w:fill="FFFFFF"/>
    </w:rPr>
  </w:style>
  <w:style w:type="paragraph" w:customStyle="1" w:styleId="34">
    <w:name w:val="Заголовок №3"/>
    <w:basedOn w:val="a"/>
    <w:link w:val="33"/>
    <w:rsid w:val="006D3DBD"/>
    <w:pPr>
      <w:widowControl w:val="0"/>
      <w:shd w:val="clear" w:color="auto" w:fill="FFFFFF"/>
      <w:spacing w:before="540" w:line="610" w:lineRule="exact"/>
      <w:ind w:hanging="400"/>
      <w:outlineLvl w:val="2"/>
    </w:pPr>
    <w:rPr>
      <w:rFonts w:asciiTheme="minorHAnsi" w:eastAsiaTheme="minorHAnsi" w:hAnsiTheme="minorHAnsi" w:cstheme="minorBidi"/>
      <w:b/>
      <w:bCs/>
      <w:sz w:val="23"/>
      <w:szCs w:val="23"/>
      <w:lang w:eastAsia="en-US"/>
    </w:rPr>
  </w:style>
  <w:style w:type="character" w:customStyle="1" w:styleId="313">
    <w:name w:val="Заголовок №3 + 13"/>
    <w:aliases w:val="5 pt1"/>
    <w:basedOn w:val="33"/>
    <w:rsid w:val="006D3DBD"/>
    <w:rPr>
      <w:b/>
      <w:bCs/>
      <w:color w:val="000000"/>
      <w:spacing w:val="0"/>
      <w:w w:val="100"/>
      <w:position w:val="0"/>
      <w:sz w:val="27"/>
      <w:szCs w:val="27"/>
      <w:shd w:val="clear" w:color="auto" w:fill="FFFFFF"/>
      <w:lang w:val="ru-RU"/>
    </w:rPr>
  </w:style>
  <w:style w:type="character" w:customStyle="1" w:styleId="2Exact">
    <w:name w:val="Основной текст (2) Exact"/>
    <w:basedOn w:val="a0"/>
    <w:rsid w:val="006D3DBD"/>
    <w:rPr>
      <w:rFonts w:ascii="Times New Roman" w:hAnsi="Times New Roman" w:cs="Times New Roman"/>
      <w:b/>
      <w:bCs/>
      <w:sz w:val="21"/>
      <w:szCs w:val="21"/>
      <w:u w:val="none"/>
    </w:rPr>
  </w:style>
  <w:style w:type="character" w:customStyle="1" w:styleId="Exact">
    <w:name w:val="Основной текст Exact"/>
    <w:basedOn w:val="a0"/>
    <w:rsid w:val="006D3DBD"/>
    <w:rPr>
      <w:rFonts w:ascii="Times New Roman" w:hAnsi="Times New Roman" w:cs="Times New Roman"/>
      <w:spacing w:val="1"/>
      <w:sz w:val="21"/>
      <w:szCs w:val="21"/>
      <w:u w:val="none"/>
    </w:rPr>
  </w:style>
  <w:style w:type="paragraph" w:customStyle="1" w:styleId="dash041e0431044b0447043d044b0439">
    <w:name w:val="dash041e_0431_044b_0447_043d_044b_0439"/>
    <w:basedOn w:val="a"/>
    <w:rsid w:val="006D3DBD"/>
  </w:style>
  <w:style w:type="character" w:customStyle="1" w:styleId="FontStyle12">
    <w:name w:val="Font Style12"/>
    <w:rsid w:val="006D3DBD"/>
    <w:rPr>
      <w:rFonts w:ascii="Century Schoolbook" w:eastAsia="Century Schoolbook" w:hAnsi="Century Schoolbook" w:cs="Century Schoolbook"/>
      <w:i/>
      <w:iCs/>
      <w:sz w:val="20"/>
      <w:szCs w:val="20"/>
    </w:rPr>
  </w:style>
  <w:style w:type="character" w:customStyle="1" w:styleId="1f0">
    <w:name w:val="Текст Знак1"/>
    <w:basedOn w:val="a0"/>
    <w:uiPriority w:val="99"/>
    <w:semiHidden/>
    <w:rsid w:val="006D3DBD"/>
    <w:rPr>
      <w:rFonts w:ascii="Consolas" w:eastAsia="Times New Roman" w:hAnsi="Consolas" w:cs="Consolas"/>
      <w:sz w:val="21"/>
      <w:szCs w:val="21"/>
      <w:lang w:eastAsia="ru-RU"/>
    </w:rPr>
  </w:style>
  <w:style w:type="character" w:customStyle="1" w:styleId="FontStyle16">
    <w:name w:val="Font Style16"/>
    <w:uiPriority w:val="99"/>
    <w:rsid w:val="006D3DBD"/>
    <w:rPr>
      <w:rFonts w:ascii="Century Schoolbook" w:eastAsia="Century Schoolbook" w:hAnsi="Century Schoolbook" w:cs="Century Schoolbook"/>
      <w:sz w:val="20"/>
      <w:szCs w:val="20"/>
    </w:rPr>
  </w:style>
  <w:style w:type="paragraph" w:customStyle="1" w:styleId="Style2">
    <w:name w:val="Style2"/>
    <w:basedOn w:val="a"/>
    <w:next w:val="a"/>
    <w:uiPriority w:val="99"/>
    <w:rsid w:val="006D3DBD"/>
    <w:pPr>
      <w:widowControl w:val="0"/>
      <w:suppressAutoHyphens/>
      <w:autoSpaceDE w:val="0"/>
    </w:pPr>
    <w:rPr>
      <w:rFonts w:ascii="Microsoft Sans Serif" w:eastAsia="Microsoft Sans Serif" w:hAnsi="Microsoft Sans Serif" w:cs="Microsoft Sans Serif"/>
      <w:lang w:eastAsia="hi-IN" w:bidi="hi-IN"/>
    </w:rPr>
  </w:style>
  <w:style w:type="paragraph" w:customStyle="1" w:styleId="Style4">
    <w:name w:val="Style4"/>
    <w:basedOn w:val="a"/>
    <w:next w:val="a"/>
    <w:uiPriority w:val="99"/>
    <w:rsid w:val="006D3DBD"/>
    <w:pPr>
      <w:widowControl w:val="0"/>
      <w:suppressAutoHyphens/>
      <w:autoSpaceDE w:val="0"/>
      <w:spacing w:line="254" w:lineRule="exact"/>
      <w:ind w:firstLine="403"/>
      <w:jc w:val="both"/>
    </w:pPr>
    <w:rPr>
      <w:rFonts w:ascii="Microsoft Sans Serif" w:eastAsia="Microsoft Sans Serif" w:hAnsi="Microsoft Sans Serif" w:cs="Microsoft Sans Serif"/>
      <w:lang w:eastAsia="hi-IN" w:bidi="hi-IN"/>
    </w:rPr>
  </w:style>
  <w:style w:type="paragraph" w:customStyle="1" w:styleId="Style5">
    <w:name w:val="Style5"/>
    <w:basedOn w:val="a"/>
    <w:next w:val="a"/>
    <w:uiPriority w:val="99"/>
    <w:rsid w:val="006D3DBD"/>
    <w:pPr>
      <w:widowControl w:val="0"/>
      <w:suppressAutoHyphens/>
      <w:autoSpaceDE w:val="0"/>
      <w:spacing w:line="257" w:lineRule="exact"/>
      <w:ind w:hanging="254"/>
    </w:pPr>
    <w:rPr>
      <w:rFonts w:ascii="Microsoft Sans Serif" w:eastAsia="Microsoft Sans Serif" w:hAnsi="Microsoft Sans Serif" w:cs="Microsoft Sans Serif"/>
      <w:lang w:eastAsia="hi-IN" w:bidi="hi-IN"/>
    </w:rPr>
  </w:style>
  <w:style w:type="character" w:styleId="aff4">
    <w:name w:val="Emphasis"/>
    <w:basedOn w:val="a0"/>
    <w:uiPriority w:val="20"/>
    <w:qFormat/>
    <w:rsid w:val="006D3DBD"/>
    <w:rPr>
      <w:i/>
      <w:iCs/>
    </w:rPr>
  </w:style>
  <w:style w:type="character" w:styleId="aff5">
    <w:name w:val="Strong"/>
    <w:basedOn w:val="a0"/>
    <w:uiPriority w:val="22"/>
    <w:qFormat/>
    <w:rsid w:val="006D3DBD"/>
    <w:rPr>
      <w:b/>
      <w:bCs/>
    </w:rPr>
  </w:style>
  <w:style w:type="paragraph" w:customStyle="1" w:styleId="c15">
    <w:name w:val="c15"/>
    <w:basedOn w:val="a"/>
    <w:rsid w:val="00926B6C"/>
    <w:pPr>
      <w:spacing w:before="100" w:beforeAutospacing="1" w:after="100" w:afterAutospacing="1"/>
    </w:pPr>
  </w:style>
  <w:style w:type="character" w:customStyle="1" w:styleId="c11">
    <w:name w:val="c11"/>
    <w:basedOn w:val="a0"/>
    <w:rsid w:val="00926B6C"/>
  </w:style>
  <w:style w:type="character" w:customStyle="1" w:styleId="c7">
    <w:name w:val="c7"/>
    <w:basedOn w:val="a0"/>
    <w:rsid w:val="00926B6C"/>
  </w:style>
  <w:style w:type="paragraph" w:customStyle="1" w:styleId="c14">
    <w:name w:val="c14"/>
    <w:basedOn w:val="a"/>
    <w:rsid w:val="00926B6C"/>
    <w:pPr>
      <w:spacing w:before="100" w:beforeAutospacing="1" w:after="100" w:afterAutospacing="1"/>
    </w:pPr>
  </w:style>
  <w:style w:type="paragraph" w:styleId="aff6">
    <w:name w:val="caption"/>
    <w:basedOn w:val="a"/>
    <w:next w:val="a"/>
    <w:qFormat/>
    <w:rsid w:val="00796E1E"/>
    <w:pPr>
      <w:framePr w:w="3359" w:h="3327" w:hSpace="181" w:wrap="auto" w:vAnchor="text" w:hAnchor="page" w:x="720" w:y="-271"/>
      <w:ind w:right="-18"/>
      <w:jc w:val="cente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36236">
      <w:bodyDiv w:val="1"/>
      <w:marLeft w:val="0"/>
      <w:marRight w:val="0"/>
      <w:marTop w:val="0"/>
      <w:marBottom w:val="0"/>
      <w:divBdr>
        <w:top w:val="none" w:sz="0" w:space="0" w:color="auto"/>
        <w:left w:val="none" w:sz="0" w:space="0" w:color="auto"/>
        <w:bottom w:val="none" w:sz="0" w:space="0" w:color="auto"/>
        <w:right w:val="none" w:sz="0" w:space="0" w:color="auto"/>
      </w:divBdr>
    </w:div>
    <w:div w:id="503057700">
      <w:bodyDiv w:val="1"/>
      <w:marLeft w:val="0"/>
      <w:marRight w:val="0"/>
      <w:marTop w:val="0"/>
      <w:marBottom w:val="0"/>
      <w:divBdr>
        <w:top w:val="none" w:sz="0" w:space="0" w:color="auto"/>
        <w:left w:val="none" w:sz="0" w:space="0" w:color="auto"/>
        <w:bottom w:val="none" w:sz="0" w:space="0" w:color="auto"/>
        <w:right w:val="none" w:sz="0" w:space="0" w:color="auto"/>
      </w:divBdr>
    </w:div>
    <w:div w:id="148550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A9302-D2CA-4121-9CE4-A73F7A81F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19</Pages>
  <Words>7566</Words>
  <Characters>43127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Лобанова</cp:lastModifiedBy>
  <cp:revision>75</cp:revision>
  <cp:lastPrinted>2021-10-20T06:19:00Z</cp:lastPrinted>
  <dcterms:created xsi:type="dcterms:W3CDTF">2014-09-22T18:59:00Z</dcterms:created>
  <dcterms:modified xsi:type="dcterms:W3CDTF">2021-10-28T05:11:00Z</dcterms:modified>
</cp:coreProperties>
</file>